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2767"/>
        <w:gridCol w:w="6701"/>
      </w:tblGrid>
      <w:tr w:rsidR="007737DF" w:rsidRPr="00037C54" w14:paraId="47EC5D4F" w14:textId="77777777" w:rsidTr="007737DF">
        <w:tc>
          <w:tcPr>
            <w:tcW w:w="27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667FF3"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b/>
                <w:bCs/>
                <w:sz w:val="22"/>
                <w:szCs w:val="22"/>
                <w:u w:val="single"/>
              </w:rPr>
              <w:t>Teacher Candidate</w:t>
            </w:r>
          </w:p>
        </w:tc>
        <w:tc>
          <w:tcPr>
            <w:tcW w:w="6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778A6"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Anuhea Mertens</w:t>
            </w:r>
          </w:p>
        </w:tc>
      </w:tr>
      <w:tr w:rsidR="007737DF" w:rsidRPr="00037C54" w14:paraId="39E16C89" w14:textId="77777777" w:rsidTr="007737DF">
        <w:tc>
          <w:tcPr>
            <w:tcW w:w="27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473D8"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b/>
                <w:bCs/>
                <w:sz w:val="22"/>
                <w:szCs w:val="22"/>
                <w:u w:val="single"/>
              </w:rPr>
              <w:t>Date:</w:t>
            </w:r>
          </w:p>
        </w:tc>
        <w:tc>
          <w:tcPr>
            <w:tcW w:w="6701" w:type="dxa"/>
            <w:tcBorders>
              <w:top w:val="nil"/>
              <w:left w:val="nil"/>
              <w:bottom w:val="single" w:sz="8" w:space="0" w:color="auto"/>
              <w:right w:val="single" w:sz="8" w:space="0" w:color="auto"/>
            </w:tcBorders>
            <w:tcMar>
              <w:top w:w="0" w:type="dxa"/>
              <w:left w:w="108" w:type="dxa"/>
              <w:bottom w:w="0" w:type="dxa"/>
              <w:right w:w="108" w:type="dxa"/>
            </w:tcMar>
            <w:hideMark/>
          </w:tcPr>
          <w:p w14:paraId="789CFEA1"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3/9/16</w:t>
            </w:r>
          </w:p>
        </w:tc>
      </w:tr>
      <w:tr w:rsidR="007737DF" w:rsidRPr="00037C54" w14:paraId="6F385EC3" w14:textId="77777777" w:rsidTr="007737DF">
        <w:tc>
          <w:tcPr>
            <w:tcW w:w="27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D9BF7"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b/>
                <w:bCs/>
                <w:sz w:val="22"/>
                <w:szCs w:val="22"/>
                <w:u w:val="single"/>
              </w:rPr>
              <w:t>School/Grade Level:</w:t>
            </w:r>
          </w:p>
        </w:tc>
        <w:tc>
          <w:tcPr>
            <w:tcW w:w="6701" w:type="dxa"/>
            <w:tcBorders>
              <w:top w:val="nil"/>
              <w:left w:val="nil"/>
              <w:bottom w:val="single" w:sz="8" w:space="0" w:color="auto"/>
              <w:right w:val="single" w:sz="8" w:space="0" w:color="auto"/>
            </w:tcBorders>
            <w:tcMar>
              <w:top w:w="0" w:type="dxa"/>
              <w:left w:w="108" w:type="dxa"/>
              <w:bottom w:w="0" w:type="dxa"/>
              <w:right w:w="108" w:type="dxa"/>
            </w:tcMar>
            <w:hideMark/>
          </w:tcPr>
          <w:p w14:paraId="5D24FE30"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2nd grade- Science</w:t>
            </w:r>
          </w:p>
        </w:tc>
      </w:tr>
      <w:tr w:rsidR="007737DF" w:rsidRPr="00037C54" w14:paraId="10067CDE" w14:textId="77777777" w:rsidTr="007737DF">
        <w:tc>
          <w:tcPr>
            <w:tcW w:w="27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84B2F"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b/>
                <w:bCs/>
                <w:sz w:val="22"/>
                <w:szCs w:val="22"/>
                <w:u w:val="single"/>
              </w:rPr>
              <w:t>edTPA Info – Definition of Terms</w:t>
            </w:r>
          </w:p>
        </w:tc>
        <w:tc>
          <w:tcPr>
            <w:tcW w:w="6701" w:type="dxa"/>
            <w:tcBorders>
              <w:top w:val="nil"/>
              <w:left w:val="nil"/>
              <w:bottom w:val="single" w:sz="8" w:space="0" w:color="auto"/>
              <w:right w:val="single" w:sz="8" w:space="0" w:color="auto"/>
            </w:tcBorders>
            <w:tcMar>
              <w:top w:w="0" w:type="dxa"/>
              <w:left w:w="108" w:type="dxa"/>
              <w:bottom w:w="0" w:type="dxa"/>
              <w:right w:w="108" w:type="dxa"/>
            </w:tcMar>
            <w:hideMark/>
          </w:tcPr>
          <w:p w14:paraId="4D893D17" w14:textId="77777777" w:rsidR="007737DF" w:rsidRPr="00037C54" w:rsidRDefault="00521939" w:rsidP="007737DF">
            <w:pPr>
              <w:spacing w:before="2" w:after="2"/>
              <w:rPr>
                <w:rFonts w:asciiTheme="majorHAnsi" w:hAnsiTheme="majorHAnsi" w:cs="Times New Roman"/>
                <w:sz w:val="22"/>
                <w:szCs w:val="22"/>
              </w:rPr>
            </w:pPr>
            <w:hyperlink r:id="rId8" w:history="1">
              <w:r w:rsidR="007737DF" w:rsidRPr="00037C54">
                <w:rPr>
                  <w:rFonts w:asciiTheme="majorHAnsi" w:hAnsiTheme="majorHAnsi" w:cs="Times New Roman"/>
                  <w:color w:val="0000B3"/>
                  <w:sz w:val="22"/>
                  <w:szCs w:val="22"/>
                  <w:u w:val="single"/>
                </w:rPr>
                <w:t>http://cuhedtpa.weebly.com/about.html</w:t>
              </w:r>
            </w:hyperlink>
          </w:p>
          <w:p w14:paraId="24F96E3A"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c>
      </w:tr>
      <w:tr w:rsidR="007737DF" w:rsidRPr="00037C54" w14:paraId="34F5DD34" w14:textId="77777777" w:rsidTr="007737DF">
        <w:tc>
          <w:tcPr>
            <w:tcW w:w="27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1034C"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b/>
                <w:bCs/>
                <w:sz w:val="22"/>
                <w:szCs w:val="22"/>
                <w:u w:val="single"/>
              </w:rPr>
              <w:t>Title/Theme of Unit</w:t>
            </w:r>
          </w:p>
        </w:tc>
        <w:tc>
          <w:tcPr>
            <w:tcW w:w="6701" w:type="dxa"/>
            <w:tcBorders>
              <w:top w:val="nil"/>
              <w:left w:val="nil"/>
              <w:bottom w:val="single" w:sz="8" w:space="0" w:color="auto"/>
              <w:right w:val="single" w:sz="8" w:space="0" w:color="auto"/>
            </w:tcBorders>
            <w:tcMar>
              <w:top w:w="0" w:type="dxa"/>
              <w:left w:w="108" w:type="dxa"/>
              <w:bottom w:w="0" w:type="dxa"/>
              <w:right w:w="108" w:type="dxa"/>
            </w:tcMar>
            <w:hideMark/>
          </w:tcPr>
          <w:p w14:paraId="301872B9"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Life Cycle and the Migration of the Monarch Butterfly</w:t>
            </w:r>
          </w:p>
        </w:tc>
      </w:tr>
      <w:tr w:rsidR="007737DF" w:rsidRPr="00037C54" w14:paraId="33DF66A9" w14:textId="77777777" w:rsidTr="007737DF">
        <w:tc>
          <w:tcPr>
            <w:tcW w:w="27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3DDFE"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b/>
                <w:bCs/>
                <w:sz w:val="22"/>
                <w:szCs w:val="22"/>
                <w:u w:val="single"/>
              </w:rPr>
              <w:t>Estimated Unit Plan Duration:</w:t>
            </w:r>
          </w:p>
        </w:tc>
        <w:tc>
          <w:tcPr>
            <w:tcW w:w="6701" w:type="dxa"/>
            <w:tcBorders>
              <w:top w:val="nil"/>
              <w:left w:val="nil"/>
              <w:bottom w:val="single" w:sz="8" w:space="0" w:color="auto"/>
              <w:right w:val="single" w:sz="8" w:space="0" w:color="auto"/>
            </w:tcBorders>
            <w:tcMar>
              <w:top w:w="0" w:type="dxa"/>
              <w:left w:w="108" w:type="dxa"/>
              <w:bottom w:w="0" w:type="dxa"/>
              <w:right w:w="108" w:type="dxa"/>
            </w:tcMar>
            <w:hideMark/>
          </w:tcPr>
          <w:p w14:paraId="22FC0109" w14:textId="243C0279" w:rsidR="007737DF" w:rsidRDefault="007E4DBA" w:rsidP="007737DF">
            <w:pPr>
              <w:spacing w:before="2" w:after="2"/>
              <w:rPr>
                <w:rFonts w:asciiTheme="majorHAnsi" w:hAnsiTheme="majorHAnsi" w:cs="Times New Roman"/>
                <w:sz w:val="22"/>
                <w:szCs w:val="22"/>
              </w:rPr>
            </w:pPr>
            <w:r>
              <w:rPr>
                <w:rFonts w:asciiTheme="majorHAnsi" w:hAnsiTheme="majorHAnsi" w:cs="Times New Roman"/>
                <w:sz w:val="22"/>
                <w:szCs w:val="22"/>
              </w:rPr>
              <w:t>1 hour</w:t>
            </w:r>
            <w:r w:rsidR="00794315">
              <w:rPr>
                <w:rFonts w:asciiTheme="majorHAnsi" w:hAnsiTheme="majorHAnsi" w:cs="Times New Roman"/>
                <w:sz w:val="22"/>
                <w:szCs w:val="22"/>
              </w:rPr>
              <w:t xml:space="preserve"> &amp; 15 minutes</w:t>
            </w:r>
            <w:r>
              <w:rPr>
                <w:rFonts w:asciiTheme="majorHAnsi" w:hAnsiTheme="majorHAnsi" w:cs="Times New Roman"/>
                <w:sz w:val="22"/>
                <w:szCs w:val="22"/>
              </w:rPr>
              <w:t xml:space="preserve"> (Science Block)</w:t>
            </w:r>
          </w:p>
          <w:p w14:paraId="7BD84BC3" w14:textId="49DC0817" w:rsidR="007E4DBA" w:rsidRPr="00037C54" w:rsidRDefault="007E4DBA" w:rsidP="007737DF">
            <w:pPr>
              <w:spacing w:before="2" w:after="2"/>
              <w:rPr>
                <w:rFonts w:asciiTheme="majorHAnsi" w:hAnsiTheme="majorHAnsi" w:cs="Times New Roman"/>
                <w:sz w:val="22"/>
                <w:szCs w:val="22"/>
              </w:rPr>
            </w:pPr>
            <w:r>
              <w:rPr>
                <w:rFonts w:asciiTheme="majorHAnsi" w:hAnsiTheme="majorHAnsi" w:cs="Times New Roman"/>
                <w:sz w:val="22"/>
                <w:szCs w:val="22"/>
              </w:rPr>
              <w:t>2 weeks (Observations)</w:t>
            </w:r>
          </w:p>
        </w:tc>
      </w:tr>
      <w:tr w:rsidR="007737DF" w:rsidRPr="00037C54" w14:paraId="4EB3552C" w14:textId="77777777" w:rsidTr="007737DF">
        <w:tc>
          <w:tcPr>
            <w:tcW w:w="27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22DC0" w14:textId="38C071D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b/>
                <w:bCs/>
                <w:sz w:val="22"/>
                <w:szCs w:val="22"/>
                <w:u w:val="single"/>
              </w:rPr>
              <w:t>Essential Question(s):</w:t>
            </w:r>
          </w:p>
        </w:tc>
        <w:tc>
          <w:tcPr>
            <w:tcW w:w="6701" w:type="dxa"/>
            <w:tcBorders>
              <w:top w:val="nil"/>
              <w:left w:val="nil"/>
              <w:bottom w:val="single" w:sz="8" w:space="0" w:color="auto"/>
              <w:right w:val="single" w:sz="8" w:space="0" w:color="auto"/>
            </w:tcBorders>
            <w:tcMar>
              <w:top w:w="0" w:type="dxa"/>
              <w:left w:w="108" w:type="dxa"/>
              <w:bottom w:w="0" w:type="dxa"/>
              <w:right w:w="108" w:type="dxa"/>
            </w:tcMar>
            <w:hideMark/>
          </w:tcPr>
          <w:p w14:paraId="6351D5BF" w14:textId="77777777" w:rsidR="007737DF" w:rsidRPr="00037C54" w:rsidRDefault="007737DF" w:rsidP="007737DF">
            <w:pPr>
              <w:pStyle w:val="ListParagraph"/>
              <w:numPr>
                <w:ilvl w:val="0"/>
                <w:numId w:val="23"/>
              </w:numPr>
              <w:spacing w:before="2" w:after="2"/>
              <w:rPr>
                <w:rFonts w:asciiTheme="majorHAnsi" w:hAnsiTheme="majorHAnsi" w:cs="Times New Roman"/>
                <w:sz w:val="22"/>
                <w:szCs w:val="22"/>
              </w:rPr>
            </w:pPr>
            <w:r w:rsidRPr="00037C54">
              <w:rPr>
                <w:rFonts w:asciiTheme="majorHAnsi" w:hAnsiTheme="majorHAnsi" w:cs="Times New Roman"/>
                <w:sz w:val="22"/>
                <w:szCs w:val="22"/>
              </w:rPr>
              <w:t>What are the stages of the Monarch’s life cycle?</w:t>
            </w:r>
          </w:p>
          <w:p w14:paraId="5581E6AA" w14:textId="77777777" w:rsidR="007737DF" w:rsidRPr="00037C54" w:rsidRDefault="007737DF" w:rsidP="007737DF">
            <w:pPr>
              <w:pStyle w:val="ListParagraph"/>
              <w:numPr>
                <w:ilvl w:val="0"/>
                <w:numId w:val="23"/>
              </w:numPr>
              <w:spacing w:before="2" w:after="2"/>
              <w:rPr>
                <w:rFonts w:asciiTheme="majorHAnsi" w:hAnsiTheme="majorHAnsi" w:cs="Times New Roman"/>
                <w:sz w:val="22"/>
                <w:szCs w:val="22"/>
              </w:rPr>
            </w:pPr>
            <w:r w:rsidRPr="00037C54">
              <w:rPr>
                <w:rFonts w:asciiTheme="majorHAnsi" w:hAnsiTheme="majorHAnsi" w:cs="Times New Roman"/>
                <w:sz w:val="22"/>
                <w:szCs w:val="22"/>
              </w:rPr>
              <w:t>How do things change?</w:t>
            </w:r>
          </w:p>
          <w:p w14:paraId="737ADF45" w14:textId="77777777" w:rsidR="007737DF" w:rsidRPr="00037C54" w:rsidRDefault="007737DF" w:rsidP="007737DF">
            <w:pPr>
              <w:pStyle w:val="ListParagraph"/>
              <w:numPr>
                <w:ilvl w:val="0"/>
                <w:numId w:val="23"/>
              </w:numPr>
              <w:spacing w:before="2" w:after="2"/>
              <w:rPr>
                <w:rFonts w:asciiTheme="majorHAnsi" w:hAnsiTheme="majorHAnsi" w:cs="Times New Roman"/>
                <w:sz w:val="22"/>
                <w:szCs w:val="22"/>
              </w:rPr>
            </w:pPr>
            <w:r w:rsidRPr="00037C54">
              <w:rPr>
                <w:rFonts w:asciiTheme="majorHAnsi" w:hAnsiTheme="majorHAnsi" w:cs="Times New Roman"/>
                <w:sz w:val="22"/>
                <w:szCs w:val="22"/>
              </w:rPr>
              <w:t>What environment do butterflies need to survive and grow?</w:t>
            </w:r>
          </w:p>
          <w:p w14:paraId="4BD46043" w14:textId="77777777" w:rsidR="007737DF" w:rsidRPr="00037C54" w:rsidRDefault="007737DF" w:rsidP="007737DF">
            <w:pPr>
              <w:pStyle w:val="ListParagraph"/>
              <w:numPr>
                <w:ilvl w:val="0"/>
                <w:numId w:val="23"/>
              </w:numPr>
              <w:spacing w:before="2" w:after="2"/>
              <w:rPr>
                <w:rFonts w:asciiTheme="majorHAnsi" w:hAnsiTheme="majorHAnsi" w:cs="Times New Roman"/>
                <w:sz w:val="22"/>
                <w:szCs w:val="22"/>
              </w:rPr>
            </w:pPr>
            <w:r w:rsidRPr="00037C54">
              <w:rPr>
                <w:rFonts w:asciiTheme="majorHAnsi" w:hAnsiTheme="majorHAnsi" w:cs="Times New Roman"/>
                <w:sz w:val="22"/>
                <w:szCs w:val="22"/>
              </w:rPr>
              <w:t>How do caterpillars transform into a chrysalis?</w:t>
            </w:r>
          </w:p>
          <w:p w14:paraId="2D7DD078" w14:textId="77777777" w:rsidR="007737DF" w:rsidRPr="00037C54" w:rsidRDefault="007737DF" w:rsidP="007737DF">
            <w:pPr>
              <w:pStyle w:val="ListParagraph"/>
              <w:numPr>
                <w:ilvl w:val="0"/>
                <w:numId w:val="23"/>
              </w:numPr>
              <w:spacing w:before="2" w:after="2"/>
              <w:rPr>
                <w:rFonts w:asciiTheme="majorHAnsi" w:hAnsiTheme="majorHAnsi" w:cs="Times New Roman"/>
                <w:sz w:val="22"/>
                <w:szCs w:val="22"/>
              </w:rPr>
            </w:pPr>
            <w:r w:rsidRPr="00037C54">
              <w:rPr>
                <w:rFonts w:asciiTheme="majorHAnsi" w:hAnsiTheme="majorHAnsi" w:cs="Times New Roman"/>
                <w:sz w:val="22"/>
                <w:szCs w:val="22"/>
              </w:rPr>
              <w:t>How does a chrysalis transform into a butterfly?</w:t>
            </w:r>
          </w:p>
        </w:tc>
      </w:tr>
      <w:tr w:rsidR="007737DF" w:rsidRPr="00037C54" w14:paraId="59450038" w14:textId="77777777" w:rsidTr="007737DF">
        <w:tc>
          <w:tcPr>
            <w:tcW w:w="27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7610F"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b/>
                <w:bCs/>
                <w:sz w:val="22"/>
                <w:szCs w:val="22"/>
                <w:u w:val="single"/>
              </w:rPr>
              <w:t>Standard/Goals(s)</w:t>
            </w:r>
          </w:p>
          <w:p w14:paraId="71B361C0"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List the common Core Standard(s) and/or Hawaii Content Standard(s) that align (s) with the learning objectives (s).</w:t>
            </w:r>
          </w:p>
        </w:tc>
        <w:tc>
          <w:tcPr>
            <w:tcW w:w="6701" w:type="dxa"/>
            <w:tcBorders>
              <w:top w:val="nil"/>
              <w:left w:val="nil"/>
              <w:bottom w:val="single" w:sz="8" w:space="0" w:color="auto"/>
              <w:right w:val="single" w:sz="8" w:space="0" w:color="auto"/>
            </w:tcBorders>
            <w:tcMar>
              <w:top w:w="0" w:type="dxa"/>
              <w:left w:w="108" w:type="dxa"/>
              <w:bottom w:w="0" w:type="dxa"/>
              <w:right w:w="108" w:type="dxa"/>
            </w:tcMar>
            <w:hideMark/>
          </w:tcPr>
          <w:p w14:paraId="09B9F2C5"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3DA33852"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40" w:type="dxa"/>
                <w:left w:w="40" w:type="dxa"/>
                <w:bottom w:w="40" w:type="dxa"/>
                <w:right w:w="40" w:type="dxa"/>
              </w:tblCellMar>
              <w:tblLook w:val="04A0" w:firstRow="1" w:lastRow="0" w:firstColumn="1" w:lastColumn="0" w:noHBand="0" w:noVBand="1"/>
            </w:tblPr>
            <w:tblGrid>
              <w:gridCol w:w="3234"/>
              <w:gridCol w:w="3235"/>
            </w:tblGrid>
            <w:tr w:rsidR="007737DF" w:rsidRPr="00037C54" w14:paraId="0C777C67" w14:textId="77777777" w:rsidTr="007737D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99FFCC"/>
                  <w:vAlign w:val="center"/>
                  <w:hideMark/>
                </w:tcPr>
                <w:p w14:paraId="39B489F1" w14:textId="77777777" w:rsidR="007737DF" w:rsidRPr="00037C54" w:rsidRDefault="007737DF" w:rsidP="007737DF">
                  <w:pPr>
                    <w:rPr>
                      <w:rFonts w:asciiTheme="majorHAnsi" w:eastAsia="Times New Roman" w:hAnsiTheme="majorHAnsi" w:cs="Arial"/>
                      <w:color w:val="000000"/>
                      <w:sz w:val="22"/>
                      <w:szCs w:val="22"/>
                    </w:rPr>
                  </w:pPr>
                  <w:r w:rsidRPr="00037C54">
                    <w:rPr>
                      <w:rFonts w:asciiTheme="majorHAnsi" w:eastAsia="Times New Roman" w:hAnsiTheme="majorHAnsi" w:cs="Arial"/>
                      <w:b/>
                      <w:bCs/>
                      <w:color w:val="000000"/>
                      <w:sz w:val="22"/>
                      <w:szCs w:val="22"/>
                    </w:rPr>
                    <w:t>Topic</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E1CA875" w14:textId="77777777" w:rsidR="007737DF" w:rsidRPr="00037C54" w:rsidRDefault="007737DF" w:rsidP="007737DF">
                  <w:pPr>
                    <w:rPr>
                      <w:rFonts w:asciiTheme="majorHAnsi" w:eastAsia="Times New Roman" w:hAnsiTheme="majorHAnsi" w:cs="Arial"/>
                      <w:color w:val="000000"/>
                      <w:sz w:val="22"/>
                      <w:szCs w:val="22"/>
                    </w:rPr>
                  </w:pPr>
                  <w:r w:rsidRPr="00037C54">
                    <w:rPr>
                      <w:rFonts w:asciiTheme="majorHAnsi" w:eastAsia="Times New Roman" w:hAnsiTheme="majorHAnsi" w:cs="Arial"/>
                      <w:color w:val="000000"/>
                      <w:sz w:val="22"/>
                      <w:szCs w:val="22"/>
                    </w:rPr>
                    <w:t>Classification</w:t>
                  </w:r>
                </w:p>
              </w:tc>
            </w:tr>
            <w:tr w:rsidR="007737DF" w:rsidRPr="00037C54" w14:paraId="40F69030" w14:textId="77777777" w:rsidTr="007737D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99FFCC"/>
                  <w:vAlign w:val="center"/>
                  <w:hideMark/>
                </w:tcPr>
                <w:p w14:paraId="5EEC4479" w14:textId="77777777" w:rsidR="007737DF" w:rsidRPr="00037C54" w:rsidRDefault="007737DF" w:rsidP="007737DF">
                  <w:pPr>
                    <w:rPr>
                      <w:rFonts w:asciiTheme="majorHAnsi" w:eastAsia="Times New Roman" w:hAnsiTheme="majorHAnsi" w:cs="Arial"/>
                      <w:color w:val="000000"/>
                      <w:sz w:val="22"/>
                      <w:szCs w:val="22"/>
                    </w:rPr>
                  </w:pPr>
                  <w:r w:rsidRPr="00037C54">
                    <w:rPr>
                      <w:rFonts w:asciiTheme="majorHAnsi" w:eastAsia="Times New Roman" w:hAnsiTheme="majorHAnsi" w:cs="Arial"/>
                      <w:b/>
                      <w:bCs/>
                      <w:color w:val="000000"/>
                      <w:sz w:val="22"/>
                      <w:szCs w:val="22"/>
                    </w:rPr>
                    <w:t xml:space="preserve">Benchmark </w:t>
                  </w:r>
                  <w:r w:rsidRPr="00037C54">
                    <w:rPr>
                      <w:rFonts w:asciiTheme="majorHAnsi" w:eastAsia="Times New Roman" w:hAnsiTheme="majorHAnsi" w:cs="Arial"/>
                      <w:b/>
                      <w:bCs/>
                      <w:color w:val="0000FF"/>
                      <w:sz w:val="22"/>
                      <w:szCs w:val="22"/>
                      <w:u w:val="single"/>
                    </w:rPr>
                    <w:t>SC.2.4.1</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0BB39E" w14:textId="77777777" w:rsidR="007737DF" w:rsidRPr="00037C54" w:rsidRDefault="007737DF" w:rsidP="007737DF">
                  <w:pPr>
                    <w:rPr>
                      <w:rFonts w:asciiTheme="majorHAnsi" w:eastAsia="Times New Roman" w:hAnsiTheme="majorHAnsi" w:cs="Arial"/>
                      <w:color w:val="000000"/>
                      <w:sz w:val="22"/>
                      <w:szCs w:val="22"/>
                    </w:rPr>
                  </w:pPr>
                  <w:r w:rsidRPr="00037C54">
                    <w:rPr>
                      <w:rFonts w:asciiTheme="majorHAnsi" w:eastAsia="Times New Roman" w:hAnsiTheme="majorHAnsi" w:cs="Arial"/>
                      <w:color w:val="000000"/>
                      <w:sz w:val="22"/>
                      <w:szCs w:val="22"/>
                    </w:rPr>
                    <w:t>Explain how plants and animals go through life cycles.</w:t>
                  </w:r>
                </w:p>
              </w:tc>
            </w:tr>
            <w:tr w:rsidR="007737DF" w:rsidRPr="00037C54" w14:paraId="2824D011" w14:textId="77777777" w:rsidTr="007737D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99FFCC"/>
                  <w:hideMark/>
                </w:tcPr>
                <w:p w14:paraId="4E064878" w14:textId="77777777" w:rsidR="007737DF" w:rsidRPr="00037C54" w:rsidRDefault="007737DF" w:rsidP="007737DF">
                  <w:pPr>
                    <w:rPr>
                      <w:rFonts w:asciiTheme="majorHAnsi" w:eastAsia="Times New Roman" w:hAnsiTheme="majorHAnsi" w:cs="Arial"/>
                      <w:color w:val="000000"/>
                      <w:sz w:val="22"/>
                      <w:szCs w:val="22"/>
                    </w:rPr>
                  </w:pPr>
                  <w:r w:rsidRPr="00037C54">
                    <w:rPr>
                      <w:rFonts w:asciiTheme="majorHAnsi" w:eastAsia="Times New Roman" w:hAnsiTheme="majorHAnsi" w:cs="Arial"/>
                      <w:b/>
                      <w:bCs/>
                      <w:color w:val="000000"/>
                      <w:sz w:val="22"/>
                      <w:szCs w:val="22"/>
                    </w:rPr>
                    <w:t>Sample Performance Assessment (SPA)</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14:paraId="621704ED" w14:textId="77777777" w:rsidR="007737DF" w:rsidRPr="00037C54" w:rsidRDefault="007737DF" w:rsidP="007737DF">
                  <w:pPr>
                    <w:rPr>
                      <w:rFonts w:asciiTheme="majorHAnsi" w:eastAsia="Times New Roman" w:hAnsiTheme="majorHAnsi" w:cs="Arial"/>
                      <w:color w:val="000000"/>
                      <w:sz w:val="22"/>
                      <w:szCs w:val="22"/>
                    </w:rPr>
                  </w:pPr>
                  <w:r w:rsidRPr="00037C54">
                    <w:rPr>
                      <w:rFonts w:asciiTheme="majorHAnsi" w:eastAsia="Times New Roman" w:hAnsiTheme="majorHAnsi" w:cs="Arial"/>
                      <w:color w:val="000000"/>
                      <w:sz w:val="22"/>
                      <w:szCs w:val="22"/>
                    </w:rPr>
                    <w:t>The student: Illustrates the stages of the life cycles (e.g. growth, reproduction, and death) of various plants and animals, pointing out some details that distinguish each stage.</w:t>
                  </w:r>
                </w:p>
              </w:tc>
            </w:tr>
          </w:tbl>
          <w:p w14:paraId="274ED918" w14:textId="77777777" w:rsidR="007737DF" w:rsidRPr="00037C54" w:rsidRDefault="007737DF" w:rsidP="007737DF">
            <w:pPr>
              <w:spacing w:before="2" w:after="2"/>
              <w:rPr>
                <w:rFonts w:asciiTheme="majorHAnsi" w:hAnsiTheme="majorHAnsi" w:cs="Times New Roman"/>
                <w:sz w:val="22"/>
                <w:szCs w:val="22"/>
              </w:rPr>
            </w:pPr>
          </w:p>
          <w:p w14:paraId="16EB3B0C"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c>
      </w:tr>
      <w:tr w:rsidR="007737DF" w:rsidRPr="00037C54" w14:paraId="3639CC90" w14:textId="77777777" w:rsidTr="007737DF">
        <w:tc>
          <w:tcPr>
            <w:tcW w:w="27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63B69"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b/>
                <w:bCs/>
                <w:sz w:val="22"/>
                <w:szCs w:val="22"/>
                <w:u w:val="single"/>
              </w:rPr>
              <w:t xml:space="preserve">Student Learning Objectives (s) </w:t>
            </w:r>
            <w:r w:rsidRPr="00037C54">
              <w:rPr>
                <w:rFonts w:asciiTheme="majorHAnsi" w:hAnsiTheme="majorHAnsi" w:cs="Times New Roman"/>
                <w:sz w:val="22"/>
                <w:szCs w:val="22"/>
              </w:rPr>
              <w:t>Objectives should be measurable and aligned with standard (s).</w:t>
            </w:r>
          </w:p>
        </w:tc>
        <w:tc>
          <w:tcPr>
            <w:tcW w:w="6701" w:type="dxa"/>
            <w:tcBorders>
              <w:top w:val="nil"/>
              <w:left w:val="nil"/>
              <w:bottom w:val="single" w:sz="8" w:space="0" w:color="auto"/>
              <w:right w:val="single" w:sz="8" w:space="0" w:color="auto"/>
            </w:tcBorders>
            <w:tcMar>
              <w:top w:w="0" w:type="dxa"/>
              <w:left w:w="108" w:type="dxa"/>
              <w:bottom w:w="0" w:type="dxa"/>
              <w:right w:w="108" w:type="dxa"/>
            </w:tcMar>
            <w:hideMark/>
          </w:tcPr>
          <w:p w14:paraId="20C20789"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4EA7C4D2" w14:textId="77777777" w:rsidR="007737DF" w:rsidRPr="00037C54" w:rsidRDefault="005E12AC" w:rsidP="007737DF">
            <w:pPr>
              <w:pStyle w:val="ListParagraph"/>
              <w:numPr>
                <w:ilvl w:val="0"/>
                <w:numId w:val="24"/>
              </w:numPr>
              <w:spacing w:before="2" w:after="2"/>
              <w:rPr>
                <w:rFonts w:asciiTheme="majorHAnsi" w:hAnsiTheme="majorHAnsi" w:cs="Times New Roman"/>
                <w:sz w:val="22"/>
                <w:szCs w:val="22"/>
              </w:rPr>
            </w:pPr>
            <w:r w:rsidRPr="00037C54">
              <w:rPr>
                <w:rFonts w:asciiTheme="majorHAnsi" w:hAnsiTheme="majorHAnsi" w:cs="Times New Roman"/>
                <w:sz w:val="22"/>
                <w:szCs w:val="22"/>
              </w:rPr>
              <w:t>The student(s) will identify the four different stages of a butterfly.</w:t>
            </w:r>
          </w:p>
          <w:p w14:paraId="15369305" w14:textId="77777777" w:rsidR="005E12AC" w:rsidRPr="00037C54" w:rsidRDefault="005E12AC" w:rsidP="007737DF">
            <w:pPr>
              <w:pStyle w:val="ListParagraph"/>
              <w:numPr>
                <w:ilvl w:val="0"/>
                <w:numId w:val="24"/>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The student(s) will describe the story of </w:t>
            </w:r>
            <w:r w:rsidRPr="00037C54">
              <w:rPr>
                <w:rFonts w:asciiTheme="majorHAnsi" w:hAnsiTheme="majorHAnsi" w:cs="Times New Roman"/>
                <w:i/>
                <w:sz w:val="22"/>
                <w:szCs w:val="22"/>
              </w:rPr>
              <w:t xml:space="preserve">The Very Hungry Caterpillar </w:t>
            </w:r>
            <w:r w:rsidRPr="00037C54">
              <w:rPr>
                <w:rFonts w:asciiTheme="majorHAnsi" w:hAnsiTheme="majorHAnsi" w:cs="Times New Roman"/>
                <w:sz w:val="22"/>
                <w:szCs w:val="22"/>
              </w:rPr>
              <w:t>by: Eric Carle.</w:t>
            </w:r>
          </w:p>
          <w:p w14:paraId="69B2DB6A" w14:textId="77777777" w:rsidR="005E12AC" w:rsidRPr="00037C54" w:rsidRDefault="005E12AC" w:rsidP="007737DF">
            <w:pPr>
              <w:pStyle w:val="ListParagraph"/>
              <w:numPr>
                <w:ilvl w:val="0"/>
                <w:numId w:val="24"/>
              </w:numPr>
              <w:spacing w:before="2" w:after="2"/>
              <w:rPr>
                <w:rFonts w:asciiTheme="majorHAnsi" w:hAnsiTheme="majorHAnsi" w:cs="Times New Roman"/>
                <w:sz w:val="22"/>
                <w:szCs w:val="22"/>
              </w:rPr>
            </w:pPr>
            <w:r w:rsidRPr="00037C54">
              <w:rPr>
                <w:rFonts w:asciiTheme="majorHAnsi" w:hAnsiTheme="majorHAnsi" w:cs="Times New Roman"/>
                <w:sz w:val="22"/>
                <w:szCs w:val="22"/>
              </w:rPr>
              <w:t>The student(s) will identify the Monarch Butterfly.</w:t>
            </w:r>
          </w:p>
          <w:p w14:paraId="0D985EFB" w14:textId="77777777" w:rsidR="005E12AC" w:rsidRPr="00037C54" w:rsidRDefault="005E12AC" w:rsidP="007737DF">
            <w:pPr>
              <w:pStyle w:val="ListParagraph"/>
              <w:numPr>
                <w:ilvl w:val="0"/>
                <w:numId w:val="24"/>
              </w:numPr>
              <w:spacing w:before="2" w:after="2"/>
              <w:rPr>
                <w:rFonts w:asciiTheme="majorHAnsi" w:hAnsiTheme="majorHAnsi" w:cs="Times New Roman"/>
                <w:sz w:val="22"/>
                <w:szCs w:val="22"/>
              </w:rPr>
            </w:pPr>
            <w:r w:rsidRPr="00037C54">
              <w:rPr>
                <w:rFonts w:asciiTheme="majorHAnsi" w:hAnsiTheme="majorHAnsi" w:cs="Times New Roman"/>
                <w:sz w:val="22"/>
                <w:szCs w:val="22"/>
              </w:rPr>
              <w:t>The student(s) will observe the changes that occur during the life cycle of the Monarch butterfly.</w:t>
            </w:r>
          </w:p>
          <w:p w14:paraId="2980851F" w14:textId="77777777" w:rsidR="005E12AC" w:rsidRPr="00037C54" w:rsidRDefault="005E12AC" w:rsidP="007737DF">
            <w:pPr>
              <w:pStyle w:val="ListParagraph"/>
              <w:numPr>
                <w:ilvl w:val="0"/>
                <w:numId w:val="24"/>
              </w:numPr>
              <w:spacing w:before="2" w:after="2"/>
              <w:rPr>
                <w:rFonts w:asciiTheme="majorHAnsi" w:hAnsiTheme="majorHAnsi" w:cs="Times New Roman"/>
                <w:sz w:val="22"/>
                <w:szCs w:val="22"/>
              </w:rPr>
            </w:pPr>
            <w:r w:rsidRPr="00037C54">
              <w:rPr>
                <w:rFonts w:asciiTheme="majorHAnsi" w:hAnsiTheme="majorHAnsi" w:cs="Times New Roman"/>
                <w:sz w:val="22"/>
                <w:szCs w:val="22"/>
              </w:rPr>
              <w:t>The student(s) will name, sequence, illustrate, and label the four stages of the butterfly.</w:t>
            </w:r>
          </w:p>
          <w:p w14:paraId="427FCA1B" w14:textId="77777777" w:rsidR="003D5036" w:rsidRPr="00037C54" w:rsidRDefault="005E12AC" w:rsidP="007737DF">
            <w:pPr>
              <w:pStyle w:val="ListParagraph"/>
              <w:numPr>
                <w:ilvl w:val="0"/>
                <w:numId w:val="24"/>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The student(s) will </w:t>
            </w:r>
            <w:r w:rsidR="003D5036" w:rsidRPr="00037C54">
              <w:rPr>
                <w:rFonts w:asciiTheme="majorHAnsi" w:hAnsiTheme="majorHAnsi" w:cs="Times New Roman"/>
                <w:sz w:val="22"/>
                <w:szCs w:val="22"/>
              </w:rPr>
              <w:t>explain how the Monarch butterfly goes through a life cycle.</w:t>
            </w:r>
          </w:p>
          <w:p w14:paraId="32D58BE3" w14:textId="4DB123F8" w:rsidR="007737DF" w:rsidRDefault="003D5036" w:rsidP="007737DF">
            <w:pPr>
              <w:pStyle w:val="ListParagraph"/>
              <w:numPr>
                <w:ilvl w:val="0"/>
                <w:numId w:val="24"/>
              </w:numPr>
              <w:spacing w:before="2" w:after="2"/>
              <w:rPr>
                <w:rFonts w:asciiTheme="majorHAnsi" w:hAnsiTheme="majorHAnsi" w:cs="Times New Roman"/>
                <w:sz w:val="22"/>
                <w:szCs w:val="22"/>
              </w:rPr>
            </w:pPr>
            <w:r w:rsidRPr="00037C54">
              <w:rPr>
                <w:rFonts w:asciiTheme="majorHAnsi" w:hAnsiTheme="majorHAnsi" w:cs="Times New Roman"/>
                <w:sz w:val="22"/>
                <w:szCs w:val="22"/>
              </w:rPr>
              <w:t>The student(s) will explain the migration of the Monarch butterfly.</w:t>
            </w:r>
            <w:r w:rsidR="005E12AC" w:rsidRPr="00037C54">
              <w:rPr>
                <w:rFonts w:asciiTheme="majorHAnsi" w:hAnsiTheme="majorHAnsi" w:cs="Times New Roman"/>
                <w:sz w:val="22"/>
                <w:szCs w:val="22"/>
              </w:rPr>
              <w:t xml:space="preserve"> </w:t>
            </w:r>
          </w:p>
          <w:p w14:paraId="1FBDB697" w14:textId="77777777" w:rsidR="00C00321" w:rsidRPr="00C00321" w:rsidRDefault="00C00321" w:rsidP="00C00321">
            <w:pPr>
              <w:pStyle w:val="ListParagraph"/>
              <w:spacing w:before="2" w:after="2"/>
              <w:ind w:left="766"/>
              <w:rPr>
                <w:rFonts w:asciiTheme="majorHAnsi" w:hAnsiTheme="majorHAnsi" w:cs="Times New Roman"/>
                <w:sz w:val="22"/>
                <w:szCs w:val="22"/>
              </w:rPr>
            </w:pPr>
          </w:p>
          <w:p w14:paraId="45645C68"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c>
      </w:tr>
      <w:tr w:rsidR="007737DF" w:rsidRPr="00037C54" w14:paraId="05216B54" w14:textId="77777777" w:rsidTr="007737DF">
        <w:tc>
          <w:tcPr>
            <w:tcW w:w="27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B63DC" w14:textId="77777777" w:rsidR="00037C54" w:rsidRDefault="00037C54" w:rsidP="007737DF">
            <w:pPr>
              <w:spacing w:before="2" w:after="2"/>
              <w:rPr>
                <w:rFonts w:asciiTheme="majorHAnsi" w:hAnsiTheme="majorHAnsi" w:cs="Times New Roman"/>
                <w:b/>
                <w:bCs/>
                <w:sz w:val="22"/>
                <w:szCs w:val="22"/>
                <w:u w:val="single"/>
              </w:rPr>
            </w:pPr>
          </w:p>
          <w:p w14:paraId="4C92ABB0" w14:textId="77777777" w:rsidR="00037C54" w:rsidRDefault="00037C54" w:rsidP="007737DF">
            <w:pPr>
              <w:spacing w:before="2" w:after="2"/>
              <w:rPr>
                <w:rFonts w:asciiTheme="majorHAnsi" w:hAnsiTheme="majorHAnsi" w:cs="Times New Roman"/>
                <w:b/>
                <w:bCs/>
                <w:sz w:val="22"/>
                <w:szCs w:val="22"/>
                <w:u w:val="single"/>
              </w:rPr>
            </w:pPr>
          </w:p>
          <w:p w14:paraId="31D164B1" w14:textId="77777777" w:rsidR="00037C54" w:rsidRDefault="00037C54" w:rsidP="007737DF">
            <w:pPr>
              <w:spacing w:before="2" w:after="2"/>
              <w:rPr>
                <w:rFonts w:asciiTheme="majorHAnsi" w:hAnsiTheme="majorHAnsi" w:cs="Times New Roman"/>
                <w:b/>
                <w:bCs/>
                <w:sz w:val="22"/>
                <w:szCs w:val="22"/>
                <w:u w:val="single"/>
              </w:rPr>
            </w:pPr>
          </w:p>
          <w:p w14:paraId="62696E6D"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b/>
                <w:bCs/>
                <w:sz w:val="22"/>
                <w:szCs w:val="22"/>
                <w:u w:val="single"/>
              </w:rPr>
              <w:lastRenderedPageBreak/>
              <w:t>Assessment (s)</w:t>
            </w:r>
          </w:p>
          <w:p w14:paraId="01BE3BB2"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List the types of formative and summative assessments that will be used to monitor and assess student learning. Include your pre and post unit assessment(s).</w:t>
            </w:r>
          </w:p>
        </w:tc>
        <w:tc>
          <w:tcPr>
            <w:tcW w:w="6701" w:type="dxa"/>
            <w:tcBorders>
              <w:top w:val="nil"/>
              <w:left w:val="nil"/>
              <w:bottom w:val="single" w:sz="8" w:space="0" w:color="auto"/>
              <w:right w:val="single" w:sz="8" w:space="0" w:color="auto"/>
            </w:tcBorders>
            <w:tcMar>
              <w:top w:w="0" w:type="dxa"/>
              <w:left w:w="108" w:type="dxa"/>
              <w:bottom w:w="0" w:type="dxa"/>
              <w:right w:w="108" w:type="dxa"/>
            </w:tcMar>
            <w:hideMark/>
          </w:tcPr>
          <w:p w14:paraId="7A04C4F2"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lastRenderedPageBreak/>
              <w:t> </w:t>
            </w:r>
          </w:p>
          <w:p w14:paraId="4910A767" w14:textId="77777777" w:rsidR="00037C54" w:rsidRDefault="00037C54" w:rsidP="007737DF">
            <w:pPr>
              <w:spacing w:before="2" w:after="2"/>
              <w:rPr>
                <w:rFonts w:asciiTheme="majorHAnsi" w:hAnsiTheme="majorHAnsi" w:cs="Times New Roman"/>
                <w:i/>
                <w:sz w:val="22"/>
                <w:szCs w:val="22"/>
                <w:u w:val="single"/>
              </w:rPr>
            </w:pPr>
          </w:p>
          <w:p w14:paraId="1EF2F0BD" w14:textId="77777777" w:rsidR="00037C54" w:rsidRDefault="00037C54" w:rsidP="007737DF">
            <w:pPr>
              <w:spacing w:before="2" w:after="2"/>
              <w:rPr>
                <w:rFonts w:asciiTheme="majorHAnsi" w:hAnsiTheme="majorHAnsi" w:cs="Times New Roman"/>
                <w:i/>
                <w:sz w:val="22"/>
                <w:szCs w:val="22"/>
                <w:u w:val="single"/>
              </w:rPr>
            </w:pPr>
          </w:p>
          <w:p w14:paraId="24047B58" w14:textId="77777777" w:rsidR="003D5036" w:rsidRPr="00037C54" w:rsidRDefault="003D5036" w:rsidP="007737DF">
            <w:pPr>
              <w:spacing w:before="2" w:after="2"/>
              <w:rPr>
                <w:rFonts w:asciiTheme="majorHAnsi" w:hAnsiTheme="majorHAnsi" w:cs="Times New Roman"/>
                <w:sz w:val="22"/>
                <w:szCs w:val="22"/>
              </w:rPr>
            </w:pPr>
            <w:r w:rsidRPr="00037C54">
              <w:rPr>
                <w:rFonts w:asciiTheme="majorHAnsi" w:hAnsiTheme="majorHAnsi" w:cs="Times New Roman"/>
                <w:i/>
                <w:sz w:val="22"/>
                <w:szCs w:val="22"/>
                <w:u w:val="single"/>
              </w:rPr>
              <w:lastRenderedPageBreak/>
              <w:t>Formative Assessment:</w:t>
            </w:r>
          </w:p>
          <w:p w14:paraId="5AFC9A16" w14:textId="77777777" w:rsidR="007737DF" w:rsidRPr="00037C54" w:rsidRDefault="003D5036" w:rsidP="003D5036">
            <w:pPr>
              <w:pStyle w:val="ListParagraph"/>
              <w:numPr>
                <w:ilvl w:val="0"/>
                <w:numId w:val="25"/>
              </w:numPr>
              <w:spacing w:before="2" w:after="2"/>
              <w:rPr>
                <w:rFonts w:asciiTheme="majorHAnsi" w:hAnsiTheme="majorHAnsi" w:cs="Times New Roman"/>
                <w:sz w:val="22"/>
                <w:szCs w:val="22"/>
              </w:rPr>
            </w:pPr>
            <w:r w:rsidRPr="00037C54">
              <w:rPr>
                <w:rFonts w:asciiTheme="majorHAnsi" w:hAnsiTheme="majorHAnsi" w:cs="Times New Roman"/>
                <w:sz w:val="22"/>
                <w:szCs w:val="22"/>
              </w:rPr>
              <w:t>Class discussions</w:t>
            </w:r>
          </w:p>
          <w:p w14:paraId="27B023E5" w14:textId="77777777" w:rsidR="003D5036" w:rsidRPr="00037C54" w:rsidRDefault="003D5036" w:rsidP="003D5036">
            <w:pPr>
              <w:pStyle w:val="ListParagraph"/>
              <w:numPr>
                <w:ilvl w:val="0"/>
                <w:numId w:val="25"/>
              </w:numPr>
              <w:spacing w:before="2" w:after="2"/>
              <w:rPr>
                <w:rFonts w:asciiTheme="majorHAnsi" w:hAnsiTheme="majorHAnsi" w:cs="Times New Roman"/>
                <w:sz w:val="22"/>
                <w:szCs w:val="22"/>
              </w:rPr>
            </w:pPr>
            <w:r w:rsidRPr="00037C54">
              <w:rPr>
                <w:rFonts w:asciiTheme="majorHAnsi" w:hAnsiTheme="majorHAnsi" w:cs="Times New Roman"/>
                <w:sz w:val="22"/>
                <w:szCs w:val="22"/>
              </w:rPr>
              <w:t>Science Journals (daily observations of the Monarch Butterfly life cycle)</w:t>
            </w:r>
          </w:p>
          <w:p w14:paraId="2B5DE33B" w14:textId="77777777" w:rsidR="003D5036" w:rsidRPr="00037C54" w:rsidRDefault="003D5036" w:rsidP="003D5036">
            <w:pPr>
              <w:pStyle w:val="ListParagraph"/>
              <w:numPr>
                <w:ilvl w:val="0"/>
                <w:numId w:val="25"/>
              </w:numPr>
              <w:spacing w:before="2" w:after="2"/>
              <w:rPr>
                <w:rFonts w:asciiTheme="majorHAnsi" w:hAnsiTheme="majorHAnsi" w:cs="Times New Roman"/>
                <w:sz w:val="22"/>
                <w:szCs w:val="22"/>
              </w:rPr>
            </w:pPr>
            <w:r w:rsidRPr="00037C54">
              <w:rPr>
                <w:rFonts w:asciiTheme="majorHAnsi" w:hAnsiTheme="majorHAnsi" w:cs="Times New Roman"/>
                <w:sz w:val="22"/>
                <w:szCs w:val="22"/>
              </w:rPr>
              <w:t>Worksheets</w:t>
            </w:r>
          </w:p>
          <w:p w14:paraId="4BE31C82" w14:textId="77777777" w:rsidR="00554A1B" w:rsidRPr="00037C54" w:rsidRDefault="00554A1B" w:rsidP="003D5036">
            <w:pPr>
              <w:pStyle w:val="ListParagraph"/>
              <w:numPr>
                <w:ilvl w:val="0"/>
                <w:numId w:val="25"/>
              </w:numPr>
              <w:spacing w:before="2" w:after="2"/>
              <w:rPr>
                <w:rFonts w:asciiTheme="majorHAnsi" w:hAnsiTheme="majorHAnsi" w:cs="Times New Roman"/>
                <w:sz w:val="22"/>
                <w:szCs w:val="22"/>
              </w:rPr>
            </w:pPr>
            <w:r w:rsidRPr="00037C54">
              <w:rPr>
                <w:rFonts w:asciiTheme="majorHAnsi" w:hAnsiTheme="majorHAnsi" w:cs="Times New Roman"/>
                <w:sz w:val="22"/>
                <w:szCs w:val="22"/>
              </w:rPr>
              <w:t>KWL chart</w:t>
            </w:r>
          </w:p>
          <w:p w14:paraId="68F5E900" w14:textId="77777777" w:rsidR="00AC5145" w:rsidRPr="00037C54" w:rsidRDefault="00AC5145" w:rsidP="00AC5145">
            <w:pPr>
              <w:spacing w:before="2" w:after="2"/>
              <w:rPr>
                <w:rFonts w:asciiTheme="majorHAnsi" w:hAnsiTheme="majorHAnsi" w:cs="Times New Roman"/>
                <w:i/>
                <w:sz w:val="22"/>
                <w:szCs w:val="22"/>
                <w:u w:val="single"/>
              </w:rPr>
            </w:pPr>
            <w:r w:rsidRPr="00037C54">
              <w:rPr>
                <w:rFonts w:asciiTheme="majorHAnsi" w:hAnsiTheme="majorHAnsi" w:cs="Times New Roman"/>
                <w:i/>
                <w:sz w:val="22"/>
                <w:szCs w:val="22"/>
                <w:u w:val="single"/>
              </w:rPr>
              <w:t>Pre Assessment:</w:t>
            </w:r>
          </w:p>
          <w:p w14:paraId="3CF88522" w14:textId="77777777" w:rsidR="00AC5145" w:rsidRPr="00037C54" w:rsidRDefault="00AC5145" w:rsidP="00AC5145">
            <w:pPr>
              <w:pStyle w:val="ListParagraph"/>
              <w:numPr>
                <w:ilvl w:val="0"/>
                <w:numId w:val="26"/>
              </w:numPr>
              <w:spacing w:before="2" w:after="2"/>
              <w:rPr>
                <w:rFonts w:asciiTheme="majorHAnsi" w:hAnsiTheme="majorHAnsi" w:cs="Times New Roman"/>
                <w:sz w:val="22"/>
                <w:szCs w:val="22"/>
              </w:rPr>
            </w:pPr>
            <w:r w:rsidRPr="00037C54">
              <w:rPr>
                <w:rFonts w:asciiTheme="majorHAnsi" w:hAnsiTheme="majorHAnsi" w:cs="Times New Roman"/>
                <w:sz w:val="22"/>
                <w:szCs w:val="22"/>
              </w:rPr>
              <w:t>Asking students “how many of you see the butterflies flying around the environment? Do any of you know what kind of butterfly that is? If so, what do you know about them?”</w:t>
            </w:r>
          </w:p>
          <w:p w14:paraId="251844EA" w14:textId="77777777" w:rsidR="00AC5145" w:rsidRPr="00037C54" w:rsidRDefault="00554A1B" w:rsidP="00AC5145">
            <w:pPr>
              <w:pStyle w:val="ListParagraph"/>
              <w:numPr>
                <w:ilvl w:val="0"/>
                <w:numId w:val="26"/>
              </w:numPr>
              <w:spacing w:before="2" w:after="2"/>
              <w:rPr>
                <w:rFonts w:asciiTheme="majorHAnsi" w:hAnsiTheme="majorHAnsi" w:cs="Times New Roman"/>
                <w:sz w:val="22"/>
                <w:szCs w:val="22"/>
              </w:rPr>
            </w:pPr>
            <w:r w:rsidRPr="00037C54">
              <w:rPr>
                <w:rFonts w:asciiTheme="majorHAnsi" w:hAnsiTheme="majorHAnsi" w:cs="Times New Roman"/>
                <w:sz w:val="22"/>
                <w:szCs w:val="22"/>
              </w:rPr>
              <w:t>Butterfly life cycle quiz</w:t>
            </w:r>
          </w:p>
          <w:p w14:paraId="2F189D80" w14:textId="77777777" w:rsidR="00554A1B" w:rsidRPr="00037C54" w:rsidRDefault="00554A1B" w:rsidP="00554A1B">
            <w:pPr>
              <w:spacing w:before="2" w:after="2"/>
              <w:rPr>
                <w:rFonts w:asciiTheme="majorHAnsi" w:hAnsiTheme="majorHAnsi" w:cs="Times New Roman"/>
                <w:i/>
                <w:sz w:val="22"/>
                <w:szCs w:val="22"/>
                <w:u w:val="single"/>
              </w:rPr>
            </w:pPr>
            <w:r w:rsidRPr="00037C54">
              <w:rPr>
                <w:rFonts w:asciiTheme="majorHAnsi" w:hAnsiTheme="majorHAnsi" w:cs="Times New Roman"/>
                <w:i/>
                <w:sz w:val="22"/>
                <w:szCs w:val="22"/>
                <w:u w:val="single"/>
              </w:rPr>
              <w:t>Post Assessment:</w:t>
            </w:r>
          </w:p>
          <w:p w14:paraId="5E5EFED5" w14:textId="52E37F51" w:rsidR="00554A1B" w:rsidRPr="00037C54" w:rsidRDefault="007B2BF3" w:rsidP="00554A1B">
            <w:pPr>
              <w:pStyle w:val="ListParagraph"/>
              <w:numPr>
                <w:ilvl w:val="0"/>
                <w:numId w:val="27"/>
              </w:numPr>
              <w:spacing w:before="2" w:after="2"/>
              <w:rPr>
                <w:rFonts w:asciiTheme="majorHAnsi" w:hAnsiTheme="majorHAnsi" w:cs="Times New Roman"/>
                <w:sz w:val="22"/>
                <w:szCs w:val="22"/>
              </w:rPr>
            </w:pPr>
            <w:r w:rsidRPr="00037C54">
              <w:rPr>
                <w:rFonts w:asciiTheme="majorHAnsi" w:hAnsiTheme="majorHAnsi" w:cs="Times New Roman"/>
                <w:sz w:val="22"/>
                <w:szCs w:val="22"/>
              </w:rPr>
              <w:t>Butterfly like cycle quiz</w:t>
            </w:r>
          </w:p>
          <w:p w14:paraId="7C981DCA" w14:textId="77777777" w:rsidR="007B2BF3" w:rsidRPr="00037C54" w:rsidRDefault="007B2BF3" w:rsidP="00554A1B">
            <w:pPr>
              <w:pStyle w:val="ListParagraph"/>
              <w:numPr>
                <w:ilvl w:val="0"/>
                <w:numId w:val="27"/>
              </w:numPr>
              <w:spacing w:before="2" w:after="2"/>
              <w:rPr>
                <w:rFonts w:asciiTheme="majorHAnsi" w:hAnsiTheme="majorHAnsi" w:cs="Times New Roman"/>
                <w:sz w:val="22"/>
                <w:szCs w:val="22"/>
              </w:rPr>
            </w:pPr>
            <w:r w:rsidRPr="00037C54">
              <w:rPr>
                <w:rFonts w:asciiTheme="majorHAnsi" w:hAnsiTheme="majorHAnsi" w:cs="Times New Roman"/>
                <w:sz w:val="22"/>
                <w:szCs w:val="22"/>
              </w:rPr>
              <w:t>KWL chart</w:t>
            </w:r>
          </w:p>
          <w:p w14:paraId="28C06FF3" w14:textId="2B8F88CD" w:rsidR="007B2BF3" w:rsidRPr="00037C54" w:rsidRDefault="007B2BF3" w:rsidP="00554A1B">
            <w:pPr>
              <w:pStyle w:val="ListParagraph"/>
              <w:numPr>
                <w:ilvl w:val="0"/>
                <w:numId w:val="27"/>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Story book </w:t>
            </w:r>
          </w:p>
          <w:p w14:paraId="7D630838" w14:textId="77777777" w:rsidR="00AC5145" w:rsidRPr="00037C54" w:rsidRDefault="00AC5145" w:rsidP="00AC5145">
            <w:pPr>
              <w:spacing w:before="2" w:after="2"/>
              <w:rPr>
                <w:rFonts w:asciiTheme="majorHAnsi" w:hAnsiTheme="majorHAnsi" w:cs="Times New Roman"/>
                <w:i/>
                <w:sz w:val="22"/>
                <w:szCs w:val="22"/>
                <w:u w:val="single"/>
              </w:rPr>
            </w:pPr>
            <w:r w:rsidRPr="00037C54">
              <w:rPr>
                <w:rFonts w:asciiTheme="majorHAnsi" w:hAnsiTheme="majorHAnsi" w:cs="Times New Roman"/>
                <w:i/>
                <w:sz w:val="22"/>
                <w:szCs w:val="22"/>
                <w:u w:val="single"/>
              </w:rPr>
              <w:t>Summative Assessment:</w:t>
            </w:r>
          </w:p>
          <w:p w14:paraId="5B3F3A30" w14:textId="60239829" w:rsidR="00AC5145" w:rsidRDefault="00AC5145" w:rsidP="00AC5145">
            <w:pPr>
              <w:pStyle w:val="ListParagraph"/>
              <w:numPr>
                <w:ilvl w:val="0"/>
                <w:numId w:val="26"/>
              </w:numPr>
              <w:spacing w:before="2" w:after="2"/>
              <w:rPr>
                <w:rFonts w:asciiTheme="majorHAnsi" w:hAnsiTheme="majorHAnsi" w:cs="Times New Roman"/>
                <w:sz w:val="22"/>
                <w:szCs w:val="22"/>
              </w:rPr>
            </w:pPr>
            <w:r w:rsidRPr="00037C54">
              <w:rPr>
                <w:rFonts w:asciiTheme="majorHAnsi" w:hAnsiTheme="majorHAnsi" w:cs="Times New Roman"/>
                <w:sz w:val="22"/>
                <w:szCs w:val="22"/>
              </w:rPr>
              <w:t>Group presentation of the life cycle of the Monarch Butterfly</w:t>
            </w:r>
          </w:p>
          <w:p w14:paraId="61FDDBC6" w14:textId="0A6BAEF5" w:rsidR="00613A61" w:rsidRDefault="00613A61" w:rsidP="00AC5145">
            <w:pPr>
              <w:pStyle w:val="ListParagraph"/>
              <w:numPr>
                <w:ilvl w:val="0"/>
                <w:numId w:val="26"/>
              </w:numPr>
              <w:spacing w:before="2" w:after="2"/>
              <w:rPr>
                <w:rFonts w:asciiTheme="majorHAnsi" w:hAnsiTheme="majorHAnsi" w:cs="Times New Roman"/>
                <w:sz w:val="22"/>
                <w:szCs w:val="22"/>
              </w:rPr>
            </w:pPr>
            <w:r>
              <w:rPr>
                <w:rFonts w:asciiTheme="majorHAnsi" w:hAnsiTheme="majorHAnsi" w:cs="Times New Roman"/>
                <w:sz w:val="22"/>
                <w:szCs w:val="22"/>
              </w:rPr>
              <w:t>Individual presentation</w:t>
            </w:r>
          </w:p>
          <w:p w14:paraId="41E5D352" w14:textId="28E8C982" w:rsidR="00EC7B8B" w:rsidRPr="00037C54" w:rsidRDefault="00EC7B8B" w:rsidP="00AC5145">
            <w:pPr>
              <w:pStyle w:val="ListParagraph"/>
              <w:numPr>
                <w:ilvl w:val="0"/>
                <w:numId w:val="26"/>
              </w:numPr>
              <w:spacing w:before="2" w:after="2"/>
              <w:rPr>
                <w:rFonts w:asciiTheme="majorHAnsi" w:hAnsiTheme="majorHAnsi" w:cs="Times New Roman"/>
                <w:sz w:val="22"/>
                <w:szCs w:val="22"/>
              </w:rPr>
            </w:pPr>
            <w:r>
              <w:rPr>
                <w:rFonts w:asciiTheme="majorHAnsi" w:hAnsiTheme="majorHAnsi" w:cs="Times New Roman"/>
                <w:sz w:val="22"/>
                <w:szCs w:val="22"/>
              </w:rPr>
              <w:t>Student Portfolio</w:t>
            </w:r>
          </w:p>
          <w:p w14:paraId="23A8285E"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c>
      </w:tr>
    </w:tbl>
    <w:p w14:paraId="46ACBC3D" w14:textId="62E51BE3" w:rsidR="00037C54" w:rsidRDefault="007737DF" w:rsidP="00037C54">
      <w:pPr>
        <w:spacing w:before="2" w:after="2"/>
        <w:rPr>
          <w:rFonts w:asciiTheme="majorHAnsi" w:hAnsiTheme="majorHAnsi" w:cs="Times New Roman"/>
          <w:color w:val="000000"/>
          <w:sz w:val="22"/>
          <w:szCs w:val="22"/>
        </w:rPr>
      </w:pPr>
      <w:r w:rsidRPr="00037C54">
        <w:rPr>
          <w:rFonts w:asciiTheme="majorHAnsi" w:hAnsiTheme="majorHAnsi" w:cs="Times New Roman"/>
          <w:color w:val="000000"/>
          <w:sz w:val="22"/>
          <w:szCs w:val="22"/>
        </w:rPr>
        <w:lastRenderedPageBreak/>
        <w:t> </w:t>
      </w:r>
    </w:p>
    <w:p w14:paraId="7D7D3B6E" w14:textId="77777777" w:rsidR="00037C54" w:rsidRDefault="00037C54" w:rsidP="00037C54">
      <w:pPr>
        <w:spacing w:before="2" w:after="2"/>
        <w:rPr>
          <w:rFonts w:asciiTheme="majorHAnsi" w:hAnsiTheme="majorHAnsi" w:cs="Times New Roman"/>
          <w:color w:val="000000"/>
          <w:sz w:val="22"/>
          <w:szCs w:val="22"/>
        </w:rPr>
      </w:pPr>
    </w:p>
    <w:p w14:paraId="485DD595" w14:textId="77777777" w:rsidR="00037C54" w:rsidRDefault="00037C54" w:rsidP="00037C54">
      <w:pPr>
        <w:spacing w:before="2" w:after="2"/>
        <w:rPr>
          <w:rFonts w:asciiTheme="majorHAnsi" w:hAnsiTheme="majorHAnsi" w:cs="Times New Roman"/>
          <w:color w:val="000000"/>
          <w:sz w:val="22"/>
          <w:szCs w:val="22"/>
        </w:rPr>
      </w:pPr>
    </w:p>
    <w:p w14:paraId="52D7A140" w14:textId="77777777" w:rsidR="00037C54" w:rsidRDefault="00037C54" w:rsidP="00037C54">
      <w:pPr>
        <w:spacing w:before="2" w:after="2"/>
        <w:rPr>
          <w:rFonts w:asciiTheme="majorHAnsi" w:hAnsiTheme="majorHAnsi" w:cs="Times New Roman"/>
          <w:color w:val="000000"/>
          <w:sz w:val="22"/>
          <w:szCs w:val="22"/>
        </w:rPr>
      </w:pPr>
    </w:p>
    <w:p w14:paraId="3551F236" w14:textId="77777777" w:rsidR="00037C54" w:rsidRDefault="00037C54" w:rsidP="00037C54">
      <w:pPr>
        <w:spacing w:before="2" w:after="2"/>
        <w:rPr>
          <w:rFonts w:asciiTheme="majorHAnsi" w:hAnsiTheme="majorHAnsi" w:cs="Times New Roman"/>
          <w:color w:val="000000"/>
          <w:sz w:val="22"/>
          <w:szCs w:val="22"/>
        </w:rPr>
      </w:pPr>
    </w:p>
    <w:p w14:paraId="23C5D2EB" w14:textId="77777777" w:rsidR="00037C54" w:rsidRDefault="00037C54" w:rsidP="00037C54">
      <w:pPr>
        <w:spacing w:before="2" w:after="2"/>
        <w:rPr>
          <w:rFonts w:asciiTheme="majorHAnsi" w:hAnsiTheme="majorHAnsi" w:cs="Times New Roman"/>
          <w:color w:val="000000"/>
          <w:sz w:val="22"/>
          <w:szCs w:val="22"/>
        </w:rPr>
      </w:pPr>
    </w:p>
    <w:p w14:paraId="773937EA" w14:textId="77777777" w:rsidR="00037C54" w:rsidRDefault="00037C54" w:rsidP="00037C54">
      <w:pPr>
        <w:spacing w:before="2" w:after="2"/>
        <w:rPr>
          <w:rFonts w:asciiTheme="majorHAnsi" w:hAnsiTheme="majorHAnsi" w:cs="Times New Roman"/>
          <w:color w:val="000000"/>
          <w:sz w:val="22"/>
          <w:szCs w:val="22"/>
        </w:rPr>
      </w:pPr>
    </w:p>
    <w:p w14:paraId="69231533" w14:textId="77777777" w:rsidR="00037C54" w:rsidRDefault="00037C54" w:rsidP="00037C54">
      <w:pPr>
        <w:spacing w:before="2" w:after="2"/>
        <w:rPr>
          <w:rFonts w:asciiTheme="majorHAnsi" w:hAnsiTheme="majorHAnsi" w:cs="Times New Roman"/>
          <w:color w:val="000000"/>
          <w:sz w:val="22"/>
          <w:szCs w:val="22"/>
        </w:rPr>
      </w:pPr>
    </w:p>
    <w:p w14:paraId="01F135D9" w14:textId="77777777" w:rsidR="00037C54" w:rsidRDefault="00037C54" w:rsidP="00037C54">
      <w:pPr>
        <w:spacing w:before="2" w:after="2"/>
        <w:rPr>
          <w:rFonts w:asciiTheme="majorHAnsi" w:hAnsiTheme="majorHAnsi" w:cs="Times New Roman"/>
          <w:color w:val="000000"/>
          <w:sz w:val="22"/>
          <w:szCs w:val="22"/>
        </w:rPr>
      </w:pPr>
    </w:p>
    <w:p w14:paraId="1DAB8406" w14:textId="77777777" w:rsidR="00037C54" w:rsidRDefault="00037C54" w:rsidP="00037C54">
      <w:pPr>
        <w:spacing w:before="2" w:after="2"/>
        <w:rPr>
          <w:rFonts w:asciiTheme="majorHAnsi" w:hAnsiTheme="majorHAnsi" w:cs="Times New Roman"/>
          <w:color w:val="000000"/>
          <w:sz w:val="22"/>
          <w:szCs w:val="22"/>
        </w:rPr>
      </w:pPr>
    </w:p>
    <w:p w14:paraId="57F4AAE1" w14:textId="77777777" w:rsidR="00037C54" w:rsidRDefault="00037C54" w:rsidP="00037C54">
      <w:pPr>
        <w:spacing w:before="2" w:after="2"/>
        <w:rPr>
          <w:rFonts w:asciiTheme="majorHAnsi" w:hAnsiTheme="majorHAnsi" w:cs="Times New Roman"/>
          <w:color w:val="000000"/>
          <w:sz w:val="22"/>
          <w:szCs w:val="22"/>
        </w:rPr>
      </w:pPr>
    </w:p>
    <w:p w14:paraId="604C5C44" w14:textId="77777777" w:rsidR="00037C54" w:rsidRDefault="00037C54" w:rsidP="00037C54">
      <w:pPr>
        <w:spacing w:before="2" w:after="2"/>
        <w:rPr>
          <w:rFonts w:asciiTheme="majorHAnsi" w:hAnsiTheme="majorHAnsi" w:cs="Times New Roman"/>
          <w:color w:val="000000"/>
          <w:sz w:val="22"/>
          <w:szCs w:val="22"/>
        </w:rPr>
      </w:pPr>
    </w:p>
    <w:p w14:paraId="6C7C976F" w14:textId="77777777" w:rsidR="00037C54" w:rsidRDefault="00037C54" w:rsidP="00037C54">
      <w:pPr>
        <w:spacing w:before="2" w:after="2"/>
        <w:rPr>
          <w:rFonts w:asciiTheme="majorHAnsi" w:hAnsiTheme="majorHAnsi" w:cs="Times New Roman"/>
          <w:color w:val="000000"/>
          <w:sz w:val="22"/>
          <w:szCs w:val="22"/>
        </w:rPr>
      </w:pPr>
    </w:p>
    <w:p w14:paraId="02CA6B66" w14:textId="77777777" w:rsidR="00037C54" w:rsidRDefault="00037C54" w:rsidP="00037C54">
      <w:pPr>
        <w:spacing w:before="2" w:after="2"/>
        <w:rPr>
          <w:rFonts w:asciiTheme="majorHAnsi" w:hAnsiTheme="majorHAnsi" w:cs="Times New Roman"/>
          <w:color w:val="000000"/>
          <w:sz w:val="22"/>
          <w:szCs w:val="22"/>
        </w:rPr>
      </w:pPr>
    </w:p>
    <w:p w14:paraId="2A86D517" w14:textId="77777777" w:rsidR="00037C54" w:rsidRDefault="00037C54" w:rsidP="00037C54">
      <w:pPr>
        <w:spacing w:before="2" w:after="2"/>
        <w:rPr>
          <w:rFonts w:asciiTheme="majorHAnsi" w:hAnsiTheme="majorHAnsi" w:cs="Times New Roman"/>
          <w:color w:val="000000"/>
          <w:sz w:val="22"/>
          <w:szCs w:val="22"/>
        </w:rPr>
      </w:pPr>
    </w:p>
    <w:p w14:paraId="11A98D35" w14:textId="77777777" w:rsidR="00037C54" w:rsidRDefault="00037C54" w:rsidP="00037C54">
      <w:pPr>
        <w:spacing w:before="2" w:after="2"/>
        <w:rPr>
          <w:rFonts w:asciiTheme="majorHAnsi" w:hAnsiTheme="majorHAnsi" w:cs="Times New Roman"/>
          <w:color w:val="000000"/>
          <w:sz w:val="22"/>
          <w:szCs w:val="22"/>
        </w:rPr>
      </w:pPr>
    </w:p>
    <w:p w14:paraId="309AD710" w14:textId="77777777" w:rsidR="00037C54" w:rsidRDefault="00037C54" w:rsidP="00037C54">
      <w:pPr>
        <w:spacing w:before="2" w:after="2"/>
        <w:rPr>
          <w:rFonts w:asciiTheme="majorHAnsi" w:hAnsiTheme="majorHAnsi" w:cs="Times New Roman"/>
          <w:color w:val="000000"/>
          <w:sz w:val="22"/>
          <w:szCs w:val="22"/>
        </w:rPr>
      </w:pPr>
    </w:p>
    <w:p w14:paraId="3F394C1E" w14:textId="77777777" w:rsidR="00037C54" w:rsidRDefault="00037C54" w:rsidP="00037C54">
      <w:pPr>
        <w:spacing w:before="2" w:after="2"/>
        <w:rPr>
          <w:rFonts w:asciiTheme="majorHAnsi" w:hAnsiTheme="majorHAnsi" w:cs="Times New Roman"/>
          <w:color w:val="000000"/>
          <w:sz w:val="22"/>
          <w:szCs w:val="22"/>
        </w:rPr>
      </w:pPr>
    </w:p>
    <w:p w14:paraId="1429E36F" w14:textId="77777777" w:rsidR="00037C54" w:rsidRDefault="00037C54" w:rsidP="00037C54">
      <w:pPr>
        <w:spacing w:before="2" w:after="2"/>
        <w:rPr>
          <w:rFonts w:asciiTheme="majorHAnsi" w:hAnsiTheme="majorHAnsi" w:cs="Times New Roman"/>
          <w:color w:val="000000"/>
          <w:sz w:val="22"/>
          <w:szCs w:val="22"/>
        </w:rPr>
      </w:pPr>
    </w:p>
    <w:p w14:paraId="2606C635" w14:textId="77777777" w:rsidR="00037C54" w:rsidRDefault="00037C54" w:rsidP="00037C54">
      <w:pPr>
        <w:spacing w:before="2" w:after="2"/>
        <w:rPr>
          <w:rFonts w:asciiTheme="majorHAnsi" w:hAnsiTheme="majorHAnsi" w:cs="Times New Roman"/>
          <w:color w:val="000000"/>
          <w:sz w:val="22"/>
          <w:szCs w:val="22"/>
        </w:rPr>
      </w:pPr>
    </w:p>
    <w:p w14:paraId="6CEEB186" w14:textId="77777777" w:rsidR="00037C54" w:rsidRDefault="00037C54" w:rsidP="00037C54">
      <w:pPr>
        <w:spacing w:before="2" w:after="2"/>
        <w:rPr>
          <w:rFonts w:asciiTheme="majorHAnsi" w:hAnsiTheme="majorHAnsi" w:cs="Times New Roman"/>
          <w:color w:val="000000"/>
          <w:sz w:val="22"/>
          <w:szCs w:val="22"/>
        </w:rPr>
      </w:pPr>
    </w:p>
    <w:p w14:paraId="1C1D4C74" w14:textId="77777777" w:rsidR="00037C54" w:rsidRDefault="00037C54" w:rsidP="00037C54">
      <w:pPr>
        <w:spacing w:before="2" w:after="2"/>
        <w:rPr>
          <w:rFonts w:asciiTheme="majorHAnsi" w:hAnsiTheme="majorHAnsi" w:cs="Times New Roman"/>
          <w:color w:val="000000"/>
          <w:sz w:val="22"/>
          <w:szCs w:val="22"/>
        </w:rPr>
      </w:pPr>
    </w:p>
    <w:p w14:paraId="2B0AD1D6" w14:textId="77777777" w:rsidR="00037C54" w:rsidRDefault="00037C54" w:rsidP="00037C54">
      <w:pPr>
        <w:spacing w:before="2" w:after="2"/>
        <w:rPr>
          <w:rFonts w:asciiTheme="majorHAnsi" w:hAnsiTheme="majorHAnsi" w:cs="Times New Roman"/>
          <w:color w:val="000000"/>
          <w:sz w:val="22"/>
          <w:szCs w:val="22"/>
        </w:rPr>
      </w:pPr>
    </w:p>
    <w:p w14:paraId="5920D475" w14:textId="77777777" w:rsidR="00037C54" w:rsidRDefault="00037C54" w:rsidP="00037C54">
      <w:pPr>
        <w:spacing w:before="2" w:after="2"/>
        <w:rPr>
          <w:rFonts w:asciiTheme="majorHAnsi" w:hAnsiTheme="majorHAnsi" w:cs="Times New Roman"/>
          <w:color w:val="000000"/>
          <w:sz w:val="22"/>
          <w:szCs w:val="22"/>
        </w:rPr>
      </w:pPr>
    </w:p>
    <w:p w14:paraId="45D2AB2E" w14:textId="77777777" w:rsidR="0080360C" w:rsidRDefault="0080360C" w:rsidP="00037C54">
      <w:pPr>
        <w:spacing w:before="2" w:after="2"/>
        <w:jc w:val="center"/>
        <w:rPr>
          <w:rFonts w:asciiTheme="majorHAnsi" w:hAnsiTheme="majorHAnsi" w:cs="Times New Roman"/>
          <w:b/>
          <w:bCs/>
          <w:color w:val="000000"/>
          <w:sz w:val="22"/>
          <w:szCs w:val="22"/>
        </w:rPr>
      </w:pPr>
    </w:p>
    <w:p w14:paraId="3DFDEF62" w14:textId="77777777" w:rsidR="0080360C" w:rsidRDefault="0080360C" w:rsidP="00037C54">
      <w:pPr>
        <w:spacing w:before="2" w:after="2"/>
        <w:jc w:val="center"/>
        <w:rPr>
          <w:rFonts w:asciiTheme="majorHAnsi" w:hAnsiTheme="majorHAnsi" w:cs="Times New Roman"/>
          <w:b/>
          <w:bCs/>
          <w:color w:val="000000"/>
          <w:sz w:val="22"/>
          <w:szCs w:val="22"/>
        </w:rPr>
      </w:pPr>
    </w:p>
    <w:p w14:paraId="51D55D1D" w14:textId="77777777" w:rsidR="0080360C" w:rsidRDefault="0080360C" w:rsidP="00037C54">
      <w:pPr>
        <w:spacing w:before="2" w:after="2"/>
        <w:jc w:val="center"/>
        <w:rPr>
          <w:rFonts w:asciiTheme="majorHAnsi" w:hAnsiTheme="majorHAnsi" w:cs="Times New Roman"/>
          <w:b/>
          <w:bCs/>
          <w:color w:val="000000"/>
          <w:sz w:val="22"/>
          <w:szCs w:val="22"/>
        </w:rPr>
      </w:pPr>
    </w:p>
    <w:p w14:paraId="01620B90" w14:textId="77777777" w:rsidR="0080360C" w:rsidRDefault="0080360C" w:rsidP="00037C54">
      <w:pPr>
        <w:spacing w:before="2" w:after="2"/>
        <w:jc w:val="center"/>
        <w:rPr>
          <w:rFonts w:asciiTheme="majorHAnsi" w:hAnsiTheme="majorHAnsi" w:cs="Times New Roman"/>
          <w:b/>
          <w:bCs/>
          <w:color w:val="000000"/>
          <w:sz w:val="22"/>
          <w:szCs w:val="22"/>
        </w:rPr>
      </w:pPr>
    </w:p>
    <w:p w14:paraId="0F5375DA" w14:textId="6BBE4580" w:rsidR="007737DF" w:rsidRPr="00037C54" w:rsidRDefault="007737DF" w:rsidP="00037C54">
      <w:pPr>
        <w:spacing w:before="2" w:after="2"/>
        <w:jc w:val="center"/>
        <w:rPr>
          <w:rFonts w:asciiTheme="majorHAnsi" w:hAnsiTheme="majorHAnsi" w:cs="Times New Roman"/>
          <w:color w:val="000000"/>
          <w:sz w:val="22"/>
          <w:szCs w:val="22"/>
        </w:rPr>
      </w:pPr>
      <w:r w:rsidRPr="00037C54">
        <w:rPr>
          <w:rFonts w:asciiTheme="majorHAnsi" w:hAnsiTheme="majorHAnsi" w:cs="Times New Roman"/>
          <w:b/>
          <w:bCs/>
          <w:color w:val="000000"/>
          <w:sz w:val="22"/>
          <w:szCs w:val="22"/>
        </w:rPr>
        <w:t>Chaminade University – Lesson Plan Template</w:t>
      </w:r>
    </w:p>
    <w:p w14:paraId="0FDCF029" w14:textId="77777777" w:rsidR="007737DF" w:rsidRPr="00037C54" w:rsidRDefault="007737DF" w:rsidP="007737DF">
      <w:pPr>
        <w:spacing w:before="2" w:after="2"/>
        <w:jc w:val="center"/>
        <w:rPr>
          <w:rFonts w:asciiTheme="majorHAnsi" w:hAnsiTheme="majorHAnsi" w:cs="Times New Roman"/>
          <w:color w:val="000000"/>
          <w:sz w:val="22"/>
          <w:szCs w:val="22"/>
        </w:rPr>
      </w:pPr>
      <w:r w:rsidRPr="00037C54">
        <w:rPr>
          <w:rFonts w:asciiTheme="majorHAnsi" w:hAnsiTheme="majorHAnsi" w:cs="Times New Roman"/>
          <w:b/>
          <w:bCs/>
          <w:color w:val="000000"/>
          <w:sz w:val="22"/>
          <w:szCs w:val="22"/>
        </w:rPr>
        <w:t> </w:t>
      </w:r>
    </w:p>
    <w:p w14:paraId="29F5FEB5" w14:textId="77777777" w:rsidR="007737DF" w:rsidRPr="00037C54" w:rsidRDefault="00554A1B" w:rsidP="007737DF">
      <w:pPr>
        <w:spacing w:before="2" w:after="2"/>
        <w:rPr>
          <w:rFonts w:asciiTheme="majorHAnsi" w:hAnsiTheme="majorHAnsi" w:cs="Times New Roman"/>
          <w:color w:val="000000"/>
          <w:sz w:val="22"/>
          <w:szCs w:val="22"/>
        </w:rPr>
      </w:pPr>
      <w:r w:rsidRPr="00037C54">
        <w:rPr>
          <w:rFonts w:asciiTheme="majorHAnsi" w:hAnsiTheme="majorHAnsi" w:cs="Times New Roman"/>
          <w:color w:val="000000"/>
          <w:sz w:val="22"/>
          <w:szCs w:val="22"/>
        </w:rPr>
        <w:t>Lesson Title: Life Cycle and the migration of the Monarch Butterfly</w:t>
      </w:r>
    </w:p>
    <w:p w14:paraId="5D3926DD" w14:textId="77777777" w:rsidR="007737DF" w:rsidRPr="00037C54" w:rsidRDefault="007737DF" w:rsidP="007737DF">
      <w:pPr>
        <w:spacing w:before="2" w:after="2"/>
        <w:rPr>
          <w:rFonts w:asciiTheme="majorHAnsi" w:hAnsiTheme="majorHAnsi" w:cs="Times New Roman"/>
          <w:color w:val="000000"/>
          <w:sz w:val="22"/>
          <w:szCs w:val="22"/>
        </w:rPr>
      </w:pPr>
      <w:r w:rsidRPr="00037C54">
        <w:rPr>
          <w:rFonts w:asciiTheme="majorHAnsi" w:hAnsiTheme="majorHAnsi" w:cs="Times New Roman"/>
          <w:color w:val="000000"/>
          <w:sz w:val="22"/>
          <w:szCs w:val="22"/>
        </w:rPr>
        <w:t> </w:t>
      </w:r>
    </w:p>
    <w:p w14:paraId="7494E691" w14:textId="77777777" w:rsidR="007737DF" w:rsidRPr="00037C54" w:rsidRDefault="007737DF" w:rsidP="007737DF">
      <w:pPr>
        <w:spacing w:before="2" w:after="2"/>
        <w:rPr>
          <w:rFonts w:asciiTheme="majorHAnsi" w:hAnsiTheme="majorHAnsi" w:cs="Times New Roman"/>
          <w:color w:val="000000"/>
          <w:sz w:val="22"/>
          <w:szCs w:val="22"/>
        </w:rPr>
      </w:pPr>
      <w:r w:rsidRPr="00037C54">
        <w:rPr>
          <w:rFonts w:asciiTheme="majorHAnsi" w:hAnsiTheme="majorHAnsi" w:cs="Times New Roman"/>
          <w:color w:val="000000"/>
          <w:sz w:val="22"/>
          <w:szCs w:val="22"/>
        </w:rPr>
        <w:t xml:space="preserve">Grade Level: </w:t>
      </w:r>
      <w:r w:rsidR="00554A1B" w:rsidRPr="00037C54">
        <w:rPr>
          <w:rFonts w:asciiTheme="majorHAnsi" w:hAnsiTheme="majorHAnsi" w:cs="Times New Roman"/>
          <w:color w:val="000000"/>
          <w:sz w:val="22"/>
          <w:szCs w:val="22"/>
        </w:rPr>
        <w:t>2</w:t>
      </w:r>
    </w:p>
    <w:p w14:paraId="0F5E334D" w14:textId="77777777" w:rsidR="007737DF" w:rsidRPr="00037C54" w:rsidRDefault="007737DF" w:rsidP="007737DF">
      <w:pPr>
        <w:spacing w:before="2" w:after="2"/>
        <w:jc w:val="center"/>
        <w:rPr>
          <w:rFonts w:asciiTheme="majorHAnsi" w:hAnsiTheme="majorHAnsi" w:cs="Times New Roman"/>
          <w:color w:val="000000"/>
          <w:sz w:val="22"/>
          <w:szCs w:val="22"/>
        </w:rPr>
      </w:pPr>
      <w:r w:rsidRPr="00037C54">
        <w:rPr>
          <w:rFonts w:asciiTheme="majorHAnsi" w:hAnsiTheme="majorHAnsi" w:cs="Times New Roman"/>
          <w:b/>
          <w:bCs/>
          <w:color w:val="000000"/>
          <w:sz w:val="22"/>
          <w:szCs w:val="22"/>
        </w:rPr>
        <w:t>Learning Central Focus</w:t>
      </w:r>
    </w:p>
    <w:tbl>
      <w:tblPr>
        <w:tblW w:w="0" w:type="auto"/>
        <w:tblCellMar>
          <w:left w:w="0" w:type="dxa"/>
          <w:right w:w="0" w:type="dxa"/>
        </w:tblCellMar>
        <w:tblLook w:val="04A0" w:firstRow="1" w:lastRow="0" w:firstColumn="1" w:lastColumn="0" w:noHBand="0" w:noVBand="1"/>
      </w:tblPr>
      <w:tblGrid>
        <w:gridCol w:w="4067"/>
        <w:gridCol w:w="5509"/>
      </w:tblGrid>
      <w:tr w:rsidR="007737DF" w:rsidRPr="00037C54" w14:paraId="1D9A9914" w14:textId="77777777" w:rsidTr="007737DF">
        <w:tc>
          <w:tcPr>
            <w:tcW w:w="33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E2D6BC"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Central Focus</w:t>
            </w:r>
          </w:p>
          <w:p w14:paraId="3854A1E5"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21D39F7E"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What is the central focus for the content in the learning segment?</w:t>
            </w:r>
          </w:p>
          <w:p w14:paraId="4E9A5B52"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12AE3B9F"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Reference subject specific criteria for this and all edTPA terms at</w:t>
            </w:r>
            <w:hyperlink r:id="rId9" w:history="1">
              <w:r w:rsidRPr="00037C54">
                <w:rPr>
                  <w:rFonts w:asciiTheme="majorHAnsi" w:hAnsiTheme="majorHAnsi" w:cs="Times New Roman"/>
                  <w:color w:val="0000B3"/>
                  <w:sz w:val="22"/>
                  <w:szCs w:val="22"/>
                  <w:u w:val="single"/>
                </w:rPr>
                <w:t>http://cuhedtpa.weebly.com/about.html</w:t>
              </w:r>
            </w:hyperlink>
          </w:p>
          <w:p w14:paraId="41320CA4"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c>
        <w:tc>
          <w:tcPr>
            <w:tcW w:w="6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1BCD2A" w14:textId="3DEBB942" w:rsidR="007737DF" w:rsidRPr="00037C54" w:rsidRDefault="00FC6DC0" w:rsidP="00FC6DC0">
            <w:pPr>
              <w:pStyle w:val="ListParagraph"/>
              <w:numPr>
                <w:ilvl w:val="0"/>
                <w:numId w:val="26"/>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The central focus is for students to understand that organisms, like the Monarch Butterfly go through different stages in their lives.  They are </w:t>
            </w:r>
            <w:r w:rsidR="00766583" w:rsidRPr="00037C54">
              <w:rPr>
                <w:rFonts w:asciiTheme="majorHAnsi" w:hAnsiTheme="majorHAnsi" w:cs="Times New Roman"/>
                <w:sz w:val="22"/>
                <w:szCs w:val="22"/>
              </w:rPr>
              <w:t>born;</w:t>
            </w:r>
            <w:r w:rsidRPr="00037C54">
              <w:rPr>
                <w:rFonts w:asciiTheme="majorHAnsi" w:hAnsiTheme="majorHAnsi" w:cs="Times New Roman"/>
                <w:sz w:val="22"/>
                <w:szCs w:val="22"/>
              </w:rPr>
              <w:t xml:space="preserve"> they grow, develop into adults, and reproduce.</w:t>
            </w:r>
          </w:p>
        </w:tc>
      </w:tr>
      <w:tr w:rsidR="007737DF" w:rsidRPr="00037C54" w14:paraId="79E161A5" w14:textId="77777777" w:rsidTr="007737DF">
        <w:tc>
          <w:tcPr>
            <w:tcW w:w="33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F5F6B"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Content Standard</w:t>
            </w:r>
          </w:p>
          <w:p w14:paraId="502C6CD4"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5357DC81"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What standard(s) are most relevant to the learning objective (s)?</w:t>
            </w:r>
          </w:p>
          <w:p w14:paraId="6CB31262"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c>
        <w:tc>
          <w:tcPr>
            <w:tcW w:w="6114" w:type="dxa"/>
            <w:tcBorders>
              <w:top w:val="nil"/>
              <w:left w:val="nil"/>
              <w:bottom w:val="single" w:sz="8" w:space="0" w:color="auto"/>
              <w:right w:val="single" w:sz="8" w:space="0" w:color="auto"/>
            </w:tcBorders>
            <w:tcMar>
              <w:top w:w="0" w:type="dxa"/>
              <w:left w:w="108" w:type="dxa"/>
              <w:bottom w:w="0" w:type="dxa"/>
              <w:right w:w="108" w:type="dxa"/>
            </w:tcMar>
            <w:hideMark/>
          </w:tcPr>
          <w:p w14:paraId="2CD52B6B"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40" w:type="dxa"/>
                <w:left w:w="40" w:type="dxa"/>
                <w:bottom w:w="40" w:type="dxa"/>
                <w:right w:w="40" w:type="dxa"/>
              </w:tblCellMar>
              <w:tblLook w:val="04A0" w:firstRow="1" w:lastRow="0" w:firstColumn="1" w:lastColumn="0" w:noHBand="0" w:noVBand="1"/>
            </w:tblPr>
            <w:tblGrid>
              <w:gridCol w:w="2638"/>
              <w:gridCol w:w="2639"/>
            </w:tblGrid>
            <w:tr w:rsidR="007737DF" w:rsidRPr="00037C54" w14:paraId="0D548F96" w14:textId="77777777" w:rsidTr="007737D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99FFCC"/>
                  <w:vAlign w:val="center"/>
                  <w:hideMark/>
                </w:tcPr>
                <w:p w14:paraId="08EF7E6B" w14:textId="77777777" w:rsidR="007737DF" w:rsidRPr="00037C54" w:rsidRDefault="007737DF" w:rsidP="007737DF">
                  <w:pPr>
                    <w:rPr>
                      <w:rFonts w:asciiTheme="majorHAnsi" w:eastAsia="Times New Roman" w:hAnsiTheme="majorHAnsi" w:cs="Arial"/>
                      <w:color w:val="000000"/>
                      <w:sz w:val="22"/>
                      <w:szCs w:val="22"/>
                    </w:rPr>
                  </w:pPr>
                  <w:r w:rsidRPr="00037C54">
                    <w:rPr>
                      <w:rFonts w:asciiTheme="majorHAnsi" w:eastAsia="Times New Roman" w:hAnsiTheme="majorHAnsi" w:cs="Arial"/>
                      <w:b/>
                      <w:bCs/>
                      <w:color w:val="000000"/>
                      <w:sz w:val="22"/>
                      <w:szCs w:val="22"/>
                    </w:rPr>
                    <w:t>Topic</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6D17A7A" w14:textId="77777777" w:rsidR="007737DF" w:rsidRPr="00037C54" w:rsidRDefault="00554A1B" w:rsidP="007737DF">
                  <w:pPr>
                    <w:rPr>
                      <w:rFonts w:asciiTheme="majorHAnsi" w:eastAsia="Times New Roman" w:hAnsiTheme="majorHAnsi" w:cs="Arial"/>
                      <w:color w:val="000000"/>
                      <w:sz w:val="22"/>
                      <w:szCs w:val="22"/>
                    </w:rPr>
                  </w:pPr>
                  <w:r w:rsidRPr="00037C54">
                    <w:rPr>
                      <w:rFonts w:asciiTheme="majorHAnsi" w:eastAsia="Times New Roman" w:hAnsiTheme="majorHAnsi" w:cs="Arial"/>
                      <w:color w:val="000000"/>
                      <w:sz w:val="22"/>
                      <w:szCs w:val="22"/>
                    </w:rPr>
                    <w:t>Classification</w:t>
                  </w:r>
                </w:p>
              </w:tc>
            </w:tr>
            <w:tr w:rsidR="007737DF" w:rsidRPr="00037C54" w14:paraId="7479329D" w14:textId="77777777" w:rsidTr="007737D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99FFCC"/>
                  <w:vAlign w:val="center"/>
                  <w:hideMark/>
                </w:tcPr>
                <w:p w14:paraId="00152B3D" w14:textId="77777777" w:rsidR="007737DF" w:rsidRPr="00037C54" w:rsidRDefault="007737DF" w:rsidP="007737DF">
                  <w:pPr>
                    <w:rPr>
                      <w:rFonts w:asciiTheme="majorHAnsi" w:eastAsia="Times New Roman" w:hAnsiTheme="majorHAnsi" w:cs="Arial"/>
                      <w:color w:val="000000"/>
                      <w:sz w:val="22"/>
                      <w:szCs w:val="22"/>
                    </w:rPr>
                  </w:pPr>
                  <w:r w:rsidRPr="00037C54">
                    <w:rPr>
                      <w:rFonts w:asciiTheme="majorHAnsi" w:eastAsia="Times New Roman" w:hAnsiTheme="majorHAnsi" w:cs="Arial"/>
                      <w:b/>
                      <w:bCs/>
                      <w:color w:val="000000"/>
                      <w:sz w:val="22"/>
                      <w:szCs w:val="22"/>
                    </w:rPr>
                    <w:t>Benchma</w:t>
                  </w:r>
                  <w:r w:rsidR="00FC6DC0" w:rsidRPr="00037C54">
                    <w:rPr>
                      <w:rFonts w:asciiTheme="majorHAnsi" w:eastAsia="Times New Roman" w:hAnsiTheme="majorHAnsi" w:cs="Arial"/>
                      <w:b/>
                      <w:bCs/>
                      <w:color w:val="000000"/>
                      <w:sz w:val="22"/>
                      <w:szCs w:val="22"/>
                    </w:rPr>
                    <w:t xml:space="preserve">rk </w:t>
                  </w:r>
                  <w:r w:rsidR="00FC6DC0" w:rsidRPr="00037C54">
                    <w:rPr>
                      <w:rFonts w:asciiTheme="majorHAnsi" w:eastAsia="Times New Roman" w:hAnsiTheme="majorHAnsi" w:cs="Arial"/>
                      <w:b/>
                      <w:bCs/>
                      <w:color w:val="0000FF"/>
                      <w:sz w:val="22"/>
                      <w:szCs w:val="22"/>
                      <w:u w:val="single"/>
                    </w:rPr>
                    <w:t>SC.2.4.1</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286A0C" w14:textId="77777777" w:rsidR="007737DF" w:rsidRPr="00037C54" w:rsidRDefault="00FC6DC0" w:rsidP="007737DF">
                  <w:pPr>
                    <w:rPr>
                      <w:rFonts w:asciiTheme="majorHAnsi" w:eastAsia="Times New Roman" w:hAnsiTheme="majorHAnsi" w:cs="Arial"/>
                      <w:color w:val="000000"/>
                      <w:sz w:val="22"/>
                      <w:szCs w:val="22"/>
                    </w:rPr>
                  </w:pPr>
                  <w:r w:rsidRPr="00037C54">
                    <w:rPr>
                      <w:rFonts w:asciiTheme="majorHAnsi" w:eastAsia="Times New Roman" w:hAnsiTheme="majorHAnsi" w:cs="Arial"/>
                      <w:color w:val="000000"/>
                      <w:sz w:val="22"/>
                      <w:szCs w:val="22"/>
                    </w:rPr>
                    <w:t>Explain how plants and animals go through life cycles.</w:t>
                  </w:r>
                </w:p>
              </w:tc>
            </w:tr>
            <w:tr w:rsidR="007737DF" w:rsidRPr="00037C54" w14:paraId="7A7D90C0" w14:textId="77777777" w:rsidTr="007737D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99FFCC"/>
                  <w:hideMark/>
                </w:tcPr>
                <w:p w14:paraId="689799DC" w14:textId="77777777" w:rsidR="007737DF" w:rsidRPr="00037C54" w:rsidRDefault="007737DF" w:rsidP="007737DF">
                  <w:pPr>
                    <w:rPr>
                      <w:rFonts w:asciiTheme="majorHAnsi" w:eastAsia="Times New Roman" w:hAnsiTheme="majorHAnsi" w:cs="Arial"/>
                      <w:color w:val="000000"/>
                      <w:sz w:val="22"/>
                      <w:szCs w:val="22"/>
                    </w:rPr>
                  </w:pPr>
                  <w:r w:rsidRPr="00037C54">
                    <w:rPr>
                      <w:rFonts w:asciiTheme="majorHAnsi" w:eastAsia="Times New Roman" w:hAnsiTheme="majorHAnsi" w:cs="Arial"/>
                      <w:b/>
                      <w:bCs/>
                      <w:color w:val="000000"/>
                      <w:sz w:val="22"/>
                      <w:szCs w:val="22"/>
                    </w:rPr>
                    <w:t>Sample Performance Assessment (SPA)</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14:paraId="1AF66B42" w14:textId="77777777" w:rsidR="007737DF" w:rsidRPr="00037C54" w:rsidRDefault="00FC6DC0" w:rsidP="007737DF">
                  <w:pPr>
                    <w:rPr>
                      <w:rFonts w:asciiTheme="majorHAnsi" w:eastAsia="Times New Roman" w:hAnsiTheme="majorHAnsi" w:cs="Arial"/>
                      <w:color w:val="000000"/>
                      <w:sz w:val="22"/>
                      <w:szCs w:val="22"/>
                    </w:rPr>
                  </w:pPr>
                  <w:r w:rsidRPr="00037C54">
                    <w:rPr>
                      <w:rFonts w:asciiTheme="majorHAnsi" w:eastAsia="Times New Roman" w:hAnsiTheme="majorHAnsi" w:cs="Arial"/>
                      <w:color w:val="000000"/>
                      <w:sz w:val="22"/>
                      <w:szCs w:val="22"/>
                    </w:rPr>
                    <w:t>The student: Illustrates the stages of the life cycles (e.g. growth, reproduction, and death) of various plants and animals, pointing out some details that distinguish each stage.</w:t>
                  </w:r>
                </w:p>
              </w:tc>
            </w:tr>
          </w:tbl>
          <w:p w14:paraId="3E27046B" w14:textId="77777777" w:rsidR="007737DF" w:rsidRPr="00037C54" w:rsidRDefault="007737DF" w:rsidP="007737DF">
            <w:pPr>
              <w:rPr>
                <w:rFonts w:asciiTheme="majorHAnsi" w:eastAsia="Times New Roman" w:hAnsiTheme="majorHAnsi" w:cs="Times New Roman"/>
                <w:sz w:val="22"/>
                <w:szCs w:val="22"/>
              </w:rPr>
            </w:pPr>
          </w:p>
        </w:tc>
      </w:tr>
      <w:tr w:rsidR="007737DF" w:rsidRPr="00037C54" w14:paraId="32870024" w14:textId="77777777" w:rsidTr="007737DF">
        <w:tc>
          <w:tcPr>
            <w:tcW w:w="33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C02E8"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Student Learning Objective(s)</w:t>
            </w:r>
          </w:p>
          <w:p w14:paraId="08B863D0"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24D9DAC3"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c>
        <w:tc>
          <w:tcPr>
            <w:tcW w:w="6114" w:type="dxa"/>
            <w:tcBorders>
              <w:top w:val="nil"/>
              <w:left w:val="nil"/>
              <w:bottom w:val="single" w:sz="8" w:space="0" w:color="auto"/>
              <w:right w:val="single" w:sz="8" w:space="0" w:color="auto"/>
            </w:tcBorders>
            <w:tcMar>
              <w:top w:w="0" w:type="dxa"/>
              <w:left w:w="108" w:type="dxa"/>
              <w:bottom w:w="0" w:type="dxa"/>
              <w:right w:w="108" w:type="dxa"/>
            </w:tcMar>
            <w:hideMark/>
          </w:tcPr>
          <w:p w14:paraId="54AA2728" w14:textId="77777777" w:rsidR="00FC6DC0" w:rsidRPr="00037C54" w:rsidRDefault="00FC6DC0" w:rsidP="00FC6DC0">
            <w:pPr>
              <w:pStyle w:val="ListParagraph"/>
              <w:numPr>
                <w:ilvl w:val="0"/>
                <w:numId w:val="24"/>
              </w:numPr>
              <w:spacing w:before="2" w:after="2"/>
              <w:rPr>
                <w:rFonts w:asciiTheme="majorHAnsi" w:hAnsiTheme="majorHAnsi" w:cs="Times New Roman"/>
                <w:sz w:val="22"/>
                <w:szCs w:val="22"/>
              </w:rPr>
            </w:pPr>
            <w:r w:rsidRPr="00037C54">
              <w:rPr>
                <w:rFonts w:asciiTheme="majorHAnsi" w:hAnsiTheme="majorHAnsi" w:cs="Times New Roman"/>
                <w:sz w:val="22"/>
                <w:szCs w:val="22"/>
              </w:rPr>
              <w:t>The student(s) will identify the four different stages of a butterfly.</w:t>
            </w:r>
          </w:p>
          <w:p w14:paraId="1EAD0BD7" w14:textId="77777777" w:rsidR="00FC6DC0" w:rsidRPr="00037C54" w:rsidRDefault="00FC6DC0" w:rsidP="00FC6DC0">
            <w:pPr>
              <w:pStyle w:val="ListParagraph"/>
              <w:numPr>
                <w:ilvl w:val="0"/>
                <w:numId w:val="24"/>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The student(s) will describe the story of </w:t>
            </w:r>
            <w:r w:rsidRPr="00037C54">
              <w:rPr>
                <w:rFonts w:asciiTheme="majorHAnsi" w:hAnsiTheme="majorHAnsi" w:cs="Times New Roman"/>
                <w:i/>
                <w:sz w:val="22"/>
                <w:szCs w:val="22"/>
              </w:rPr>
              <w:t xml:space="preserve">The Very Hungry Caterpillar </w:t>
            </w:r>
            <w:r w:rsidRPr="00037C54">
              <w:rPr>
                <w:rFonts w:asciiTheme="majorHAnsi" w:hAnsiTheme="majorHAnsi" w:cs="Times New Roman"/>
                <w:sz w:val="22"/>
                <w:szCs w:val="22"/>
              </w:rPr>
              <w:t>by: Eric Carle.</w:t>
            </w:r>
          </w:p>
          <w:p w14:paraId="6FABF691" w14:textId="77777777" w:rsidR="00FC6DC0" w:rsidRPr="00037C54" w:rsidRDefault="00FC6DC0" w:rsidP="00FC6DC0">
            <w:pPr>
              <w:pStyle w:val="ListParagraph"/>
              <w:numPr>
                <w:ilvl w:val="0"/>
                <w:numId w:val="24"/>
              </w:numPr>
              <w:spacing w:before="2" w:after="2"/>
              <w:rPr>
                <w:rFonts w:asciiTheme="majorHAnsi" w:hAnsiTheme="majorHAnsi" w:cs="Times New Roman"/>
                <w:sz w:val="22"/>
                <w:szCs w:val="22"/>
              </w:rPr>
            </w:pPr>
            <w:r w:rsidRPr="00037C54">
              <w:rPr>
                <w:rFonts w:asciiTheme="majorHAnsi" w:hAnsiTheme="majorHAnsi" w:cs="Times New Roman"/>
                <w:sz w:val="22"/>
                <w:szCs w:val="22"/>
              </w:rPr>
              <w:t>The student(s) will identify the Monarch Butterfly.</w:t>
            </w:r>
          </w:p>
          <w:p w14:paraId="331F131C" w14:textId="77777777" w:rsidR="00FC6DC0" w:rsidRPr="00037C54" w:rsidRDefault="00FC6DC0" w:rsidP="00FC6DC0">
            <w:pPr>
              <w:pStyle w:val="ListParagraph"/>
              <w:numPr>
                <w:ilvl w:val="0"/>
                <w:numId w:val="24"/>
              </w:numPr>
              <w:spacing w:before="2" w:after="2"/>
              <w:rPr>
                <w:rFonts w:asciiTheme="majorHAnsi" w:hAnsiTheme="majorHAnsi" w:cs="Times New Roman"/>
                <w:sz w:val="22"/>
                <w:szCs w:val="22"/>
              </w:rPr>
            </w:pPr>
            <w:r w:rsidRPr="00037C54">
              <w:rPr>
                <w:rFonts w:asciiTheme="majorHAnsi" w:hAnsiTheme="majorHAnsi" w:cs="Times New Roman"/>
                <w:sz w:val="22"/>
                <w:szCs w:val="22"/>
              </w:rPr>
              <w:t>The student(s) will observe the changes that occur during the life cycle of the Monarch butterfly.</w:t>
            </w:r>
          </w:p>
          <w:p w14:paraId="4A2CEB85" w14:textId="77777777" w:rsidR="00FC6DC0" w:rsidRPr="00037C54" w:rsidRDefault="00FC6DC0" w:rsidP="00FC6DC0">
            <w:pPr>
              <w:pStyle w:val="ListParagraph"/>
              <w:numPr>
                <w:ilvl w:val="0"/>
                <w:numId w:val="24"/>
              </w:numPr>
              <w:spacing w:before="2" w:after="2"/>
              <w:rPr>
                <w:rFonts w:asciiTheme="majorHAnsi" w:hAnsiTheme="majorHAnsi" w:cs="Times New Roman"/>
                <w:sz w:val="22"/>
                <w:szCs w:val="22"/>
              </w:rPr>
            </w:pPr>
            <w:r w:rsidRPr="00037C54">
              <w:rPr>
                <w:rFonts w:asciiTheme="majorHAnsi" w:hAnsiTheme="majorHAnsi" w:cs="Times New Roman"/>
                <w:sz w:val="22"/>
                <w:szCs w:val="22"/>
              </w:rPr>
              <w:t>The student(s) will name, sequence, illustrate, and label the four stages of the butterfly.</w:t>
            </w:r>
          </w:p>
          <w:p w14:paraId="385418B2" w14:textId="77777777" w:rsidR="00FC6DC0" w:rsidRPr="00037C54" w:rsidRDefault="00FC6DC0" w:rsidP="00FC6DC0">
            <w:pPr>
              <w:pStyle w:val="ListParagraph"/>
              <w:numPr>
                <w:ilvl w:val="0"/>
                <w:numId w:val="24"/>
              </w:numPr>
              <w:spacing w:before="2" w:after="2"/>
              <w:rPr>
                <w:rFonts w:asciiTheme="majorHAnsi" w:hAnsiTheme="majorHAnsi" w:cs="Times New Roman"/>
                <w:sz w:val="22"/>
                <w:szCs w:val="22"/>
              </w:rPr>
            </w:pPr>
            <w:r w:rsidRPr="00037C54">
              <w:rPr>
                <w:rFonts w:asciiTheme="majorHAnsi" w:hAnsiTheme="majorHAnsi" w:cs="Times New Roman"/>
                <w:sz w:val="22"/>
                <w:szCs w:val="22"/>
              </w:rPr>
              <w:t>The student(s) will explain how the Monarch butterfly goes through a life cycle.</w:t>
            </w:r>
          </w:p>
          <w:p w14:paraId="57D8C83F" w14:textId="19F98D8A" w:rsidR="007737DF" w:rsidRPr="00613A61" w:rsidRDefault="00FC6DC0" w:rsidP="007737DF">
            <w:pPr>
              <w:pStyle w:val="ListParagraph"/>
              <w:numPr>
                <w:ilvl w:val="0"/>
                <w:numId w:val="24"/>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The student(s) will explain the migration of the Monarch butterfly. </w:t>
            </w:r>
          </w:p>
        </w:tc>
      </w:tr>
      <w:tr w:rsidR="007737DF" w:rsidRPr="00037C54" w14:paraId="347B29E1" w14:textId="77777777" w:rsidTr="007737DF">
        <w:tc>
          <w:tcPr>
            <w:tcW w:w="33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D2419"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Prior Academic Knowledge and Conceptions</w:t>
            </w:r>
          </w:p>
          <w:p w14:paraId="78FE7D57"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561B5D87"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What knowledge, skills, and concepts must students already know to be successful with this lesson?</w:t>
            </w:r>
          </w:p>
          <w:p w14:paraId="72DFF40F"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14A2D27F"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What prior knowledge and/or gaps in knowledge do </w:t>
            </w:r>
            <w:r w:rsidRPr="00037C54">
              <w:rPr>
                <w:rFonts w:asciiTheme="majorHAnsi" w:hAnsiTheme="majorHAnsi" w:cs="Times New Roman"/>
                <w:b/>
                <w:bCs/>
                <w:sz w:val="22"/>
                <w:szCs w:val="22"/>
              </w:rPr>
              <w:t>these </w:t>
            </w:r>
            <w:r w:rsidRPr="00037C54">
              <w:rPr>
                <w:rFonts w:asciiTheme="majorHAnsi" w:hAnsiTheme="majorHAnsi" w:cs="Times New Roman"/>
                <w:sz w:val="22"/>
                <w:szCs w:val="22"/>
              </w:rPr>
              <w:t>students have that are necessary to support the learning of the skills and concepts for this lesson?</w:t>
            </w:r>
          </w:p>
          <w:p w14:paraId="45720D1B"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i/>
                <w:iCs/>
                <w:sz w:val="22"/>
                <w:szCs w:val="22"/>
              </w:rPr>
              <w:t> </w:t>
            </w:r>
          </w:p>
          <w:p w14:paraId="436D9CC6"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What do you know about your students’ everyday experiences, cultural backgrounds and practices, and interests?</w:t>
            </w:r>
          </w:p>
          <w:p w14:paraId="5F243B35"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i/>
                <w:iCs/>
                <w:sz w:val="22"/>
                <w:szCs w:val="22"/>
              </w:rPr>
              <w:t> </w:t>
            </w:r>
          </w:p>
          <w:p w14:paraId="0C0053F2"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i/>
                <w:iCs/>
                <w:sz w:val="22"/>
                <w:szCs w:val="22"/>
              </w:rPr>
              <w:t> </w:t>
            </w:r>
          </w:p>
        </w:tc>
        <w:tc>
          <w:tcPr>
            <w:tcW w:w="6114" w:type="dxa"/>
            <w:tcBorders>
              <w:top w:val="nil"/>
              <w:left w:val="nil"/>
              <w:bottom w:val="single" w:sz="8" w:space="0" w:color="auto"/>
              <w:right w:val="single" w:sz="8" w:space="0" w:color="auto"/>
            </w:tcBorders>
            <w:tcMar>
              <w:top w:w="0" w:type="dxa"/>
              <w:left w:w="108" w:type="dxa"/>
              <w:bottom w:w="0" w:type="dxa"/>
              <w:right w:w="108" w:type="dxa"/>
            </w:tcMar>
            <w:hideMark/>
          </w:tcPr>
          <w:p w14:paraId="03A12FC7" w14:textId="77777777" w:rsidR="007737DF" w:rsidRPr="00037C54" w:rsidRDefault="00FC6DC0" w:rsidP="00FC6DC0">
            <w:pPr>
              <w:pStyle w:val="ListParagraph"/>
              <w:numPr>
                <w:ilvl w:val="0"/>
                <w:numId w:val="29"/>
              </w:numPr>
              <w:spacing w:before="2" w:after="2"/>
              <w:rPr>
                <w:rFonts w:asciiTheme="majorHAnsi" w:hAnsiTheme="majorHAnsi" w:cs="Times New Roman"/>
                <w:sz w:val="22"/>
                <w:szCs w:val="22"/>
              </w:rPr>
            </w:pPr>
            <w:r w:rsidRPr="00037C54">
              <w:rPr>
                <w:rFonts w:asciiTheme="majorHAnsi" w:hAnsiTheme="majorHAnsi" w:cs="Times New Roman"/>
                <w:sz w:val="22"/>
                <w:szCs w:val="22"/>
              </w:rPr>
              <w:t>The learner should have prior knowledge on the concept of a butterfly.</w:t>
            </w:r>
          </w:p>
          <w:p w14:paraId="59B295FF" w14:textId="77777777" w:rsidR="00FC6DC0" w:rsidRPr="00037C54" w:rsidRDefault="00FC6DC0" w:rsidP="00FC6DC0">
            <w:pPr>
              <w:pStyle w:val="ListParagraph"/>
              <w:numPr>
                <w:ilvl w:val="0"/>
                <w:numId w:val="29"/>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The student should be able to read, write, </w:t>
            </w:r>
            <w:r w:rsidR="009F59F7" w:rsidRPr="00037C54">
              <w:rPr>
                <w:rFonts w:asciiTheme="majorHAnsi" w:hAnsiTheme="majorHAnsi" w:cs="Times New Roman"/>
                <w:sz w:val="22"/>
                <w:szCs w:val="22"/>
              </w:rPr>
              <w:t xml:space="preserve">illustrate, </w:t>
            </w:r>
            <w:r w:rsidRPr="00037C54">
              <w:rPr>
                <w:rFonts w:asciiTheme="majorHAnsi" w:hAnsiTheme="majorHAnsi" w:cs="Times New Roman"/>
                <w:sz w:val="22"/>
                <w:szCs w:val="22"/>
              </w:rPr>
              <w:t>and understand sequencing.</w:t>
            </w:r>
          </w:p>
          <w:p w14:paraId="33313406" w14:textId="77777777" w:rsidR="009F59F7" w:rsidRPr="00037C54" w:rsidRDefault="009F59F7" w:rsidP="00FC6DC0">
            <w:pPr>
              <w:pStyle w:val="ListParagraph"/>
              <w:numPr>
                <w:ilvl w:val="0"/>
                <w:numId w:val="29"/>
              </w:numPr>
              <w:spacing w:before="2" w:after="2"/>
              <w:rPr>
                <w:rFonts w:asciiTheme="majorHAnsi" w:hAnsiTheme="majorHAnsi" w:cs="Times New Roman"/>
                <w:sz w:val="22"/>
                <w:szCs w:val="22"/>
              </w:rPr>
            </w:pPr>
            <w:r w:rsidRPr="00037C54">
              <w:rPr>
                <w:rFonts w:asciiTheme="majorHAnsi" w:hAnsiTheme="majorHAnsi" w:cs="Times New Roman"/>
                <w:sz w:val="22"/>
                <w:szCs w:val="22"/>
              </w:rPr>
              <w:t>The student should demonstrate the ability to work individually and cooperatively in groups.</w:t>
            </w:r>
          </w:p>
          <w:p w14:paraId="01A5A299" w14:textId="7DE13C35" w:rsidR="009F59F7" w:rsidRPr="00037C54" w:rsidRDefault="009F59F7" w:rsidP="00FC6DC0">
            <w:pPr>
              <w:pStyle w:val="ListParagraph"/>
              <w:numPr>
                <w:ilvl w:val="0"/>
                <w:numId w:val="29"/>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Basic computer/technology knowledge to utilize the </w:t>
            </w:r>
            <w:r w:rsidR="00766583" w:rsidRPr="00037C54">
              <w:rPr>
                <w:rFonts w:asciiTheme="majorHAnsi" w:hAnsiTheme="majorHAnsi" w:cs="Times New Roman"/>
                <w:sz w:val="22"/>
                <w:szCs w:val="22"/>
              </w:rPr>
              <w:t>Internet</w:t>
            </w:r>
            <w:r w:rsidRPr="00037C54">
              <w:rPr>
                <w:rFonts w:asciiTheme="majorHAnsi" w:hAnsiTheme="majorHAnsi" w:cs="Times New Roman"/>
                <w:sz w:val="22"/>
                <w:szCs w:val="22"/>
              </w:rPr>
              <w:t xml:space="preserve"> for resources.</w:t>
            </w:r>
          </w:p>
          <w:p w14:paraId="0A1A38CE" w14:textId="4000C0DA" w:rsidR="009F59F7" w:rsidRPr="00037C54" w:rsidRDefault="009F59F7" w:rsidP="00FC6DC0">
            <w:pPr>
              <w:pStyle w:val="ListParagraph"/>
              <w:numPr>
                <w:ilvl w:val="0"/>
                <w:numId w:val="29"/>
              </w:numPr>
              <w:spacing w:before="2" w:after="2"/>
              <w:rPr>
                <w:rFonts w:asciiTheme="majorHAnsi" w:hAnsiTheme="majorHAnsi" w:cs="Times New Roman"/>
                <w:sz w:val="22"/>
                <w:szCs w:val="22"/>
              </w:rPr>
            </w:pPr>
            <w:r w:rsidRPr="00037C54">
              <w:rPr>
                <w:rFonts w:asciiTheme="majorHAnsi" w:hAnsiTheme="majorHAnsi" w:cs="Times New Roman"/>
                <w:sz w:val="22"/>
                <w:szCs w:val="22"/>
              </w:rPr>
              <w:t>My students enjoy constructive learning- suc</w:t>
            </w:r>
            <w:r w:rsidR="00613A61">
              <w:rPr>
                <w:rFonts w:asciiTheme="majorHAnsi" w:hAnsiTheme="majorHAnsi" w:cs="Times New Roman"/>
                <w:sz w:val="22"/>
                <w:szCs w:val="22"/>
              </w:rPr>
              <w:t>h as doing hands-on activities and working in cooperative groups.</w:t>
            </w:r>
            <w:r w:rsidRPr="00037C54">
              <w:rPr>
                <w:rFonts w:asciiTheme="majorHAnsi" w:hAnsiTheme="majorHAnsi" w:cs="Times New Roman"/>
                <w:sz w:val="22"/>
                <w:szCs w:val="22"/>
              </w:rPr>
              <w:t xml:space="preserve"> They enjoy drawing and </w:t>
            </w:r>
            <w:r w:rsidR="00766583" w:rsidRPr="00037C54">
              <w:rPr>
                <w:rFonts w:asciiTheme="majorHAnsi" w:hAnsiTheme="majorHAnsi" w:cs="Times New Roman"/>
                <w:sz w:val="22"/>
                <w:szCs w:val="22"/>
              </w:rPr>
              <w:t>role-play</w:t>
            </w:r>
            <w:r w:rsidRPr="00037C54">
              <w:rPr>
                <w:rFonts w:asciiTheme="majorHAnsi" w:hAnsiTheme="majorHAnsi" w:cs="Times New Roman"/>
                <w:sz w:val="22"/>
                <w:szCs w:val="22"/>
              </w:rPr>
              <w:t>.</w:t>
            </w:r>
          </w:p>
          <w:p w14:paraId="79A5EDCF" w14:textId="59DA172B" w:rsidR="00A83EDE" w:rsidRPr="00037C54" w:rsidRDefault="00A83EDE" w:rsidP="00FC6DC0">
            <w:pPr>
              <w:pStyle w:val="ListParagraph"/>
              <w:numPr>
                <w:ilvl w:val="0"/>
                <w:numId w:val="29"/>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At this stage my students are developing their sense of wonder.  They are very curious about the environment.  </w:t>
            </w:r>
            <w:r w:rsidR="00766583" w:rsidRPr="00037C54">
              <w:rPr>
                <w:rFonts w:asciiTheme="majorHAnsi" w:hAnsiTheme="majorHAnsi" w:cs="Times New Roman"/>
                <w:sz w:val="22"/>
                <w:szCs w:val="22"/>
              </w:rPr>
              <w:t>Curiosity</w:t>
            </w:r>
            <w:r w:rsidRPr="00037C54">
              <w:rPr>
                <w:rFonts w:asciiTheme="majorHAnsi" w:hAnsiTheme="majorHAnsi" w:cs="Times New Roman"/>
                <w:sz w:val="22"/>
                <w:szCs w:val="22"/>
              </w:rPr>
              <w:t xml:space="preserve"> will support student engagement throughout this </w:t>
            </w:r>
            <w:r w:rsidR="00F30427" w:rsidRPr="00037C54">
              <w:rPr>
                <w:rFonts w:asciiTheme="majorHAnsi" w:hAnsiTheme="majorHAnsi" w:cs="Times New Roman"/>
                <w:sz w:val="22"/>
                <w:szCs w:val="22"/>
              </w:rPr>
              <w:t>lesson.</w:t>
            </w:r>
          </w:p>
          <w:p w14:paraId="4A5B87F2" w14:textId="0ABE1D66" w:rsidR="00F30427" w:rsidRPr="00037C54" w:rsidRDefault="00F30427" w:rsidP="00FC6DC0">
            <w:pPr>
              <w:pStyle w:val="ListParagraph"/>
              <w:numPr>
                <w:ilvl w:val="0"/>
                <w:numId w:val="29"/>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Prior to this lesson, I researched key vocabulary words (e.g. butterfly, pupa, chrysalis, etc.) in their home languages.  I am hoping to use this as </w:t>
            </w:r>
            <w:r w:rsidR="00766583" w:rsidRPr="00037C54">
              <w:rPr>
                <w:rFonts w:asciiTheme="majorHAnsi" w:hAnsiTheme="majorHAnsi" w:cs="Times New Roman"/>
                <w:sz w:val="22"/>
                <w:szCs w:val="22"/>
              </w:rPr>
              <w:t>a</w:t>
            </w:r>
            <w:r w:rsidRPr="00037C54">
              <w:rPr>
                <w:rFonts w:asciiTheme="majorHAnsi" w:hAnsiTheme="majorHAnsi" w:cs="Times New Roman"/>
                <w:sz w:val="22"/>
                <w:szCs w:val="22"/>
              </w:rPr>
              <w:t xml:space="preserve"> tool to effectively communicate with my ELL’s.</w:t>
            </w:r>
          </w:p>
        </w:tc>
      </w:tr>
      <w:tr w:rsidR="007737DF" w:rsidRPr="00037C54" w14:paraId="6477BACD" w14:textId="77777777" w:rsidTr="007737DF">
        <w:tc>
          <w:tcPr>
            <w:tcW w:w="33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E3AC" w14:textId="77777777" w:rsidR="00F30427" w:rsidRPr="00037C54" w:rsidRDefault="00F30427" w:rsidP="007737DF">
            <w:pPr>
              <w:spacing w:before="2" w:after="2"/>
              <w:rPr>
                <w:rFonts w:asciiTheme="majorHAnsi" w:hAnsiTheme="majorHAnsi" w:cs="Times New Roman"/>
                <w:sz w:val="22"/>
                <w:szCs w:val="22"/>
              </w:rPr>
            </w:pPr>
          </w:p>
          <w:p w14:paraId="74026F4E"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Common Errors, Developmental Approximations, Misconceptions, Partial Understandings, or Misunderstandings</w:t>
            </w:r>
          </w:p>
          <w:p w14:paraId="1C7509FC"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510CCBC2"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What are common errors or misunderstandings of students related to the central focus of this lesson?</w:t>
            </w:r>
          </w:p>
          <w:p w14:paraId="72F1A8B1"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3BE178A0"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How will you address them for </w:t>
            </w:r>
            <w:r w:rsidRPr="00037C54">
              <w:rPr>
                <w:rFonts w:asciiTheme="majorHAnsi" w:hAnsiTheme="majorHAnsi" w:cs="Times New Roman"/>
                <w:b/>
                <w:bCs/>
                <w:sz w:val="22"/>
                <w:szCs w:val="22"/>
              </w:rPr>
              <w:t xml:space="preserve">this group </w:t>
            </w:r>
            <w:r w:rsidRPr="00037C54">
              <w:rPr>
                <w:rFonts w:asciiTheme="majorHAnsi" w:hAnsiTheme="majorHAnsi" w:cs="Times New Roman"/>
                <w:sz w:val="22"/>
                <w:szCs w:val="22"/>
              </w:rPr>
              <w:t>of students?</w:t>
            </w:r>
          </w:p>
          <w:p w14:paraId="53DD625F"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c>
        <w:tc>
          <w:tcPr>
            <w:tcW w:w="6114" w:type="dxa"/>
            <w:tcBorders>
              <w:top w:val="nil"/>
              <w:left w:val="nil"/>
              <w:bottom w:val="single" w:sz="8" w:space="0" w:color="auto"/>
              <w:right w:val="single" w:sz="8" w:space="0" w:color="auto"/>
            </w:tcBorders>
            <w:tcMar>
              <w:top w:w="0" w:type="dxa"/>
              <w:left w:w="108" w:type="dxa"/>
              <w:bottom w:w="0" w:type="dxa"/>
              <w:right w:w="108" w:type="dxa"/>
            </w:tcMar>
            <w:hideMark/>
          </w:tcPr>
          <w:p w14:paraId="615D47FC" w14:textId="77777777" w:rsidR="007737DF" w:rsidRPr="00037C54" w:rsidRDefault="00F30427" w:rsidP="00037C54">
            <w:pPr>
              <w:pStyle w:val="ListParagraph"/>
              <w:numPr>
                <w:ilvl w:val="0"/>
                <w:numId w:val="45"/>
              </w:numPr>
              <w:spacing w:before="2" w:after="2"/>
              <w:rPr>
                <w:rFonts w:asciiTheme="majorHAnsi" w:hAnsiTheme="majorHAnsi" w:cs="Times New Roman"/>
                <w:sz w:val="22"/>
                <w:szCs w:val="22"/>
              </w:rPr>
            </w:pPr>
            <w:r w:rsidRPr="00037C54">
              <w:rPr>
                <w:rFonts w:asciiTheme="majorHAnsi" w:hAnsiTheme="majorHAnsi" w:cs="Times New Roman"/>
                <w:sz w:val="22"/>
                <w:szCs w:val="22"/>
              </w:rPr>
              <w:t>Butterflies have similar appearance and tendencies to a moth.  Students may identify a moth as a butterfly.</w:t>
            </w:r>
          </w:p>
          <w:p w14:paraId="495007D7" w14:textId="04C11AB1" w:rsidR="00F30427" w:rsidRPr="00037C54" w:rsidRDefault="00F30427" w:rsidP="00F30427">
            <w:pPr>
              <w:pStyle w:val="ListParagraph"/>
              <w:numPr>
                <w:ilvl w:val="0"/>
                <w:numId w:val="32"/>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Different organisms have different life cycles; </w:t>
            </w:r>
            <w:r w:rsidR="00B2565F" w:rsidRPr="00037C54">
              <w:rPr>
                <w:rFonts w:asciiTheme="majorHAnsi" w:hAnsiTheme="majorHAnsi" w:cs="Times New Roman"/>
                <w:sz w:val="22"/>
                <w:szCs w:val="22"/>
              </w:rPr>
              <w:t>students’ may get confused between different life cycles.</w:t>
            </w:r>
          </w:p>
          <w:p w14:paraId="7F299D29" w14:textId="77777777" w:rsidR="00B2565F" w:rsidRPr="00037C54" w:rsidRDefault="00B2565F" w:rsidP="00F30427">
            <w:pPr>
              <w:pStyle w:val="ListParagraph"/>
              <w:numPr>
                <w:ilvl w:val="0"/>
                <w:numId w:val="32"/>
              </w:numPr>
              <w:spacing w:before="2" w:after="2"/>
              <w:rPr>
                <w:rFonts w:asciiTheme="majorHAnsi" w:hAnsiTheme="majorHAnsi" w:cs="Times New Roman"/>
                <w:sz w:val="22"/>
                <w:szCs w:val="22"/>
              </w:rPr>
            </w:pPr>
            <w:r w:rsidRPr="00037C54">
              <w:rPr>
                <w:rFonts w:asciiTheme="majorHAnsi" w:hAnsiTheme="majorHAnsi" w:cs="Times New Roman"/>
                <w:sz w:val="22"/>
                <w:szCs w:val="22"/>
              </w:rPr>
              <w:t>I will provide photos of both a moth and butterfly.  Addressing similarities and differences between the two.</w:t>
            </w:r>
          </w:p>
          <w:p w14:paraId="6F13C4F4" w14:textId="0C406035" w:rsidR="00B2565F" w:rsidRPr="00037C54" w:rsidRDefault="00B2565F" w:rsidP="00F30427">
            <w:pPr>
              <w:pStyle w:val="ListParagraph"/>
              <w:numPr>
                <w:ilvl w:val="0"/>
                <w:numId w:val="32"/>
              </w:numPr>
              <w:spacing w:before="2" w:after="2"/>
              <w:rPr>
                <w:rFonts w:asciiTheme="majorHAnsi" w:hAnsiTheme="majorHAnsi" w:cs="Times New Roman"/>
                <w:sz w:val="22"/>
                <w:szCs w:val="22"/>
              </w:rPr>
            </w:pPr>
            <w:r w:rsidRPr="00037C54">
              <w:rPr>
                <w:rFonts w:asciiTheme="majorHAnsi" w:hAnsiTheme="majorHAnsi" w:cs="Times New Roman"/>
                <w:sz w:val="22"/>
                <w:szCs w:val="22"/>
              </w:rPr>
              <w:t>After learning about the Monarch butterfly, we will focus on the life cycle of amphibians “the frog”. Comparing and contrasting the two life cycles.</w:t>
            </w:r>
          </w:p>
        </w:tc>
      </w:tr>
    </w:tbl>
    <w:p w14:paraId="6046358B" w14:textId="1E49966E" w:rsidR="007737DF" w:rsidRPr="00037C54" w:rsidRDefault="007737DF" w:rsidP="007737DF">
      <w:pPr>
        <w:spacing w:before="2" w:after="2"/>
        <w:jc w:val="center"/>
        <w:rPr>
          <w:rFonts w:asciiTheme="majorHAnsi" w:hAnsiTheme="majorHAnsi" w:cs="Times New Roman"/>
          <w:color w:val="000000"/>
          <w:sz w:val="22"/>
          <w:szCs w:val="22"/>
        </w:rPr>
      </w:pPr>
      <w:r w:rsidRPr="00037C54">
        <w:rPr>
          <w:rFonts w:asciiTheme="majorHAnsi" w:hAnsiTheme="majorHAnsi" w:cs="Times New Roman"/>
          <w:b/>
          <w:bCs/>
          <w:color w:val="000000"/>
          <w:sz w:val="22"/>
          <w:szCs w:val="22"/>
        </w:rPr>
        <w:t> </w:t>
      </w:r>
    </w:p>
    <w:p w14:paraId="008104FE" w14:textId="77777777" w:rsidR="007737DF" w:rsidRPr="00037C54" w:rsidRDefault="007737DF" w:rsidP="007737DF">
      <w:pPr>
        <w:spacing w:before="2" w:after="2"/>
        <w:jc w:val="center"/>
        <w:rPr>
          <w:rFonts w:asciiTheme="majorHAnsi" w:hAnsiTheme="majorHAnsi" w:cs="Times New Roman"/>
          <w:color w:val="000000"/>
          <w:sz w:val="22"/>
          <w:szCs w:val="22"/>
        </w:rPr>
      </w:pPr>
      <w:r w:rsidRPr="00037C54">
        <w:rPr>
          <w:rFonts w:asciiTheme="majorHAnsi" w:hAnsiTheme="majorHAnsi" w:cs="Times New Roman"/>
          <w:b/>
          <w:bCs/>
          <w:color w:val="000000"/>
          <w:sz w:val="22"/>
          <w:szCs w:val="22"/>
        </w:rPr>
        <w:t> </w:t>
      </w:r>
    </w:p>
    <w:p w14:paraId="70A94289" w14:textId="77777777" w:rsidR="007737DF" w:rsidRPr="00037C54" w:rsidRDefault="007737DF" w:rsidP="007737DF">
      <w:pPr>
        <w:spacing w:before="2" w:after="2"/>
        <w:jc w:val="center"/>
        <w:rPr>
          <w:rFonts w:asciiTheme="majorHAnsi" w:hAnsiTheme="majorHAnsi" w:cs="Times New Roman"/>
          <w:color w:val="000000"/>
          <w:sz w:val="22"/>
          <w:szCs w:val="22"/>
        </w:rPr>
      </w:pPr>
      <w:r w:rsidRPr="00037C54">
        <w:rPr>
          <w:rFonts w:asciiTheme="majorHAnsi" w:hAnsiTheme="majorHAnsi" w:cs="Times New Roman"/>
          <w:b/>
          <w:bCs/>
          <w:color w:val="000000"/>
          <w:sz w:val="22"/>
          <w:szCs w:val="22"/>
        </w:rPr>
        <w:t>Instructional Strategies and Learning Tasks</w:t>
      </w:r>
    </w:p>
    <w:p w14:paraId="286A7FCD" w14:textId="77777777" w:rsidR="007737DF" w:rsidRPr="00037C54" w:rsidRDefault="007737DF" w:rsidP="007737DF">
      <w:pPr>
        <w:spacing w:before="2" w:after="2"/>
        <w:jc w:val="center"/>
        <w:rPr>
          <w:rFonts w:asciiTheme="majorHAnsi" w:hAnsiTheme="majorHAnsi" w:cs="Times New Roman"/>
          <w:color w:val="000000"/>
          <w:sz w:val="22"/>
          <w:szCs w:val="22"/>
        </w:rPr>
      </w:pPr>
      <w:r w:rsidRPr="00037C54">
        <w:rPr>
          <w:rFonts w:asciiTheme="majorHAnsi" w:hAnsiTheme="majorHAnsi" w:cs="Times New Roman"/>
          <w:i/>
          <w:iCs/>
          <w:color w:val="000000"/>
          <w:sz w:val="22"/>
          <w:szCs w:val="22"/>
        </w:rPr>
        <w:t>Description of what the teacher (you) will be doing and/or what the students will be doing.</w:t>
      </w:r>
    </w:p>
    <w:tbl>
      <w:tblPr>
        <w:tblW w:w="9468" w:type="dxa"/>
        <w:tblCellMar>
          <w:left w:w="0" w:type="dxa"/>
          <w:right w:w="0" w:type="dxa"/>
        </w:tblCellMar>
        <w:tblLook w:val="04A0" w:firstRow="1" w:lastRow="0" w:firstColumn="1" w:lastColumn="0" w:noHBand="0" w:noVBand="1"/>
      </w:tblPr>
      <w:tblGrid>
        <w:gridCol w:w="1847"/>
        <w:gridCol w:w="7621"/>
      </w:tblGrid>
      <w:tr w:rsidR="007737DF" w:rsidRPr="00037C54" w14:paraId="55F1E113" w14:textId="77777777" w:rsidTr="007737DF">
        <w:tc>
          <w:tcPr>
            <w:tcW w:w="1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B5AE6C"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Launch</w:t>
            </w:r>
          </w:p>
          <w:p w14:paraId="0CF11BA3" w14:textId="0E5F02CB" w:rsidR="007737DF" w:rsidRPr="00037C54" w:rsidRDefault="0048785D"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10</w:t>
            </w:r>
            <w:r w:rsidR="00192CBD" w:rsidRPr="00037C54">
              <w:rPr>
                <w:rFonts w:asciiTheme="majorHAnsi" w:hAnsiTheme="majorHAnsi" w:cs="Times New Roman"/>
                <w:sz w:val="22"/>
                <w:szCs w:val="22"/>
              </w:rPr>
              <w:t xml:space="preserve"> </w:t>
            </w:r>
            <w:r w:rsidR="007737DF" w:rsidRPr="00037C54">
              <w:rPr>
                <w:rFonts w:asciiTheme="majorHAnsi" w:hAnsiTheme="majorHAnsi" w:cs="Times New Roman"/>
                <w:sz w:val="22"/>
                <w:szCs w:val="22"/>
              </w:rPr>
              <w:t>Minutes</w:t>
            </w:r>
          </w:p>
          <w:p w14:paraId="18BDEABF"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48E37382"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How will you start the lesson to engage and motivate students in learning?</w:t>
            </w:r>
          </w:p>
          <w:p w14:paraId="58D31F10"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c>
        <w:tc>
          <w:tcPr>
            <w:tcW w:w="7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491A9" w14:textId="77777777" w:rsidR="007737DF" w:rsidRPr="00037C54" w:rsidRDefault="00B2565F" w:rsidP="00B2565F">
            <w:pPr>
              <w:pStyle w:val="ListParagraph"/>
              <w:numPr>
                <w:ilvl w:val="0"/>
                <w:numId w:val="33"/>
              </w:numPr>
              <w:spacing w:before="2" w:after="2"/>
              <w:rPr>
                <w:rFonts w:asciiTheme="majorHAnsi" w:hAnsiTheme="majorHAnsi" w:cs="Times New Roman"/>
                <w:sz w:val="22"/>
                <w:szCs w:val="22"/>
              </w:rPr>
            </w:pPr>
            <w:r w:rsidRPr="00037C54">
              <w:rPr>
                <w:rFonts w:asciiTheme="majorHAnsi" w:hAnsiTheme="majorHAnsi" w:cs="Times New Roman"/>
                <w:sz w:val="22"/>
                <w:szCs w:val="22"/>
              </w:rPr>
              <w:t>I will instruct students to</w:t>
            </w:r>
            <w:r w:rsidR="006531F3" w:rsidRPr="00037C54">
              <w:rPr>
                <w:rFonts w:asciiTheme="majorHAnsi" w:hAnsiTheme="majorHAnsi" w:cs="Times New Roman"/>
                <w:sz w:val="22"/>
                <w:szCs w:val="22"/>
              </w:rPr>
              <w:t xml:space="preserve"> gather on</w:t>
            </w:r>
            <w:r w:rsidRPr="00037C54">
              <w:rPr>
                <w:rFonts w:asciiTheme="majorHAnsi" w:hAnsiTheme="majorHAnsi" w:cs="Times New Roman"/>
                <w:sz w:val="22"/>
                <w:szCs w:val="22"/>
              </w:rPr>
              <w:t xml:space="preserve"> the blue carpet in front of the class.  </w:t>
            </w:r>
          </w:p>
          <w:p w14:paraId="29006CEE" w14:textId="02A98D55" w:rsidR="006531F3" w:rsidRPr="00037C54" w:rsidRDefault="006531F3" w:rsidP="00B2565F">
            <w:pPr>
              <w:pStyle w:val="ListParagraph"/>
              <w:numPr>
                <w:ilvl w:val="0"/>
                <w:numId w:val="33"/>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“One, two, three, </w:t>
            </w:r>
            <w:r w:rsidR="00901C2E" w:rsidRPr="00037C54">
              <w:rPr>
                <w:rFonts w:asciiTheme="majorHAnsi" w:hAnsiTheme="majorHAnsi" w:cs="Times New Roman"/>
                <w:sz w:val="22"/>
                <w:szCs w:val="22"/>
              </w:rPr>
              <w:t xml:space="preserve">eyes on me” students are to </w:t>
            </w:r>
            <w:r w:rsidR="00766583" w:rsidRPr="00037C54">
              <w:rPr>
                <w:rFonts w:asciiTheme="majorHAnsi" w:hAnsiTheme="majorHAnsi" w:cs="Times New Roman"/>
                <w:sz w:val="22"/>
                <w:szCs w:val="22"/>
              </w:rPr>
              <w:t>look;</w:t>
            </w:r>
            <w:r w:rsidRPr="00037C54">
              <w:rPr>
                <w:rFonts w:asciiTheme="majorHAnsi" w:hAnsiTheme="majorHAnsi" w:cs="Times New Roman"/>
                <w:sz w:val="22"/>
                <w:szCs w:val="22"/>
              </w:rPr>
              <w:t xml:space="preserve"> I bring out the butterfly container which holds two Monarch butterflies.  I will be explaining to the class we will be learning the life cycles of these beautiful creatures </w:t>
            </w:r>
            <w:r w:rsidR="00F24B2C">
              <w:rPr>
                <w:rFonts w:asciiTheme="majorHAnsi" w:hAnsiTheme="majorHAnsi" w:cs="Times New Roman"/>
                <w:sz w:val="22"/>
                <w:szCs w:val="22"/>
              </w:rPr>
              <w:t>known as the “Monarch Butterfly.”</w:t>
            </w:r>
          </w:p>
          <w:p w14:paraId="56F02B6D" w14:textId="77777777" w:rsidR="00192CBD" w:rsidRDefault="006531F3" w:rsidP="0048785D">
            <w:pPr>
              <w:pStyle w:val="ListParagraph"/>
              <w:numPr>
                <w:ilvl w:val="0"/>
                <w:numId w:val="33"/>
              </w:numPr>
              <w:spacing w:before="2" w:after="2"/>
              <w:rPr>
                <w:rFonts w:asciiTheme="majorHAnsi" w:hAnsiTheme="majorHAnsi" w:cs="Times New Roman"/>
                <w:sz w:val="22"/>
                <w:szCs w:val="22"/>
              </w:rPr>
            </w:pPr>
            <w:r w:rsidRPr="00037C54">
              <w:rPr>
                <w:rFonts w:asciiTheme="majorHAnsi" w:hAnsiTheme="majorHAnsi" w:cs="Times New Roman"/>
                <w:sz w:val="22"/>
                <w:szCs w:val="22"/>
              </w:rPr>
              <w:t>I will direct students</w:t>
            </w:r>
            <w:r w:rsidR="00192CBD" w:rsidRPr="00037C54">
              <w:rPr>
                <w:rFonts w:asciiTheme="majorHAnsi" w:hAnsiTheme="majorHAnsi" w:cs="Times New Roman"/>
                <w:sz w:val="22"/>
                <w:szCs w:val="22"/>
              </w:rPr>
              <w:t>’</w:t>
            </w:r>
            <w:r w:rsidRPr="00037C54">
              <w:rPr>
                <w:rFonts w:asciiTheme="majorHAnsi" w:hAnsiTheme="majorHAnsi" w:cs="Times New Roman"/>
                <w:sz w:val="22"/>
                <w:szCs w:val="22"/>
              </w:rPr>
              <w:t xml:space="preserve"> attention to the projector where they will watch a short video from Brain Pop Jr. on butterflies.  </w:t>
            </w:r>
          </w:p>
          <w:p w14:paraId="40BAB656" w14:textId="40C83A91" w:rsidR="006344BF" w:rsidRPr="00037C54" w:rsidRDefault="006344BF" w:rsidP="0048785D">
            <w:pPr>
              <w:pStyle w:val="ListParagraph"/>
              <w:numPr>
                <w:ilvl w:val="0"/>
                <w:numId w:val="33"/>
              </w:numPr>
              <w:spacing w:before="2" w:after="2"/>
              <w:rPr>
                <w:rFonts w:asciiTheme="majorHAnsi" w:hAnsiTheme="majorHAnsi" w:cs="Times New Roman"/>
                <w:sz w:val="22"/>
                <w:szCs w:val="22"/>
              </w:rPr>
            </w:pPr>
            <w:r>
              <w:rPr>
                <w:rFonts w:asciiTheme="majorHAnsi" w:hAnsiTheme="majorHAnsi" w:cs="Times New Roman"/>
                <w:sz w:val="22"/>
                <w:szCs w:val="22"/>
              </w:rPr>
              <w:t>As a class, students will participate in the short interactive quiz about the butterfly life cycle from Brain Pop Jr.</w:t>
            </w:r>
          </w:p>
        </w:tc>
      </w:tr>
      <w:tr w:rsidR="007737DF" w:rsidRPr="00037C54" w14:paraId="57749D6A" w14:textId="77777777" w:rsidTr="007737DF">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47BF5" w14:textId="72B532A8"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Instruction</w:t>
            </w:r>
          </w:p>
          <w:p w14:paraId="3324289E" w14:textId="3BFC2677" w:rsidR="007737DF" w:rsidRPr="00037C54" w:rsidRDefault="0048785D"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15-20</w:t>
            </w:r>
            <w:r w:rsidR="007737DF" w:rsidRPr="00037C54">
              <w:rPr>
                <w:rFonts w:asciiTheme="majorHAnsi" w:hAnsiTheme="majorHAnsi" w:cs="Times New Roman"/>
                <w:sz w:val="22"/>
                <w:szCs w:val="22"/>
              </w:rPr>
              <w:t xml:space="preserve"> Minutes</w:t>
            </w:r>
          </w:p>
          <w:p w14:paraId="0D36FB3C"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1150EB5D"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What will you do to engage students in developing understanding of the lesson objective(s)?  </w:t>
            </w:r>
          </w:p>
          <w:p w14:paraId="68621BF6"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16D789A8"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How will you link the new content (skills and concepts) to students’ prior academic learning and their personal/cultural and community assets? </w:t>
            </w:r>
          </w:p>
          <w:p w14:paraId="65C8AAFA"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5E541475"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What will you say and do?  What questions will you ask?</w:t>
            </w:r>
          </w:p>
          <w:p w14:paraId="5AA1ABF6"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074EE5F2"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How will you engage students to help them understand the concepts?</w:t>
            </w:r>
          </w:p>
          <w:p w14:paraId="78D825C4"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172DBA87"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What will students do?</w:t>
            </w:r>
          </w:p>
          <w:p w14:paraId="50599D4A"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18F40E54"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How will you determine if students are meeting the intended learning objectives?</w:t>
            </w:r>
          </w:p>
          <w:p w14:paraId="65D67C50"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706BF40F"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787ECBF9"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3363F848"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c>
        <w:tc>
          <w:tcPr>
            <w:tcW w:w="7621" w:type="dxa"/>
            <w:tcBorders>
              <w:top w:val="nil"/>
              <w:left w:val="nil"/>
              <w:bottom w:val="single" w:sz="8" w:space="0" w:color="auto"/>
              <w:right w:val="single" w:sz="8" w:space="0" w:color="auto"/>
            </w:tcBorders>
            <w:tcMar>
              <w:top w:w="0" w:type="dxa"/>
              <w:left w:w="108" w:type="dxa"/>
              <w:bottom w:w="0" w:type="dxa"/>
              <w:right w:w="108" w:type="dxa"/>
            </w:tcMar>
            <w:hideMark/>
          </w:tcPr>
          <w:p w14:paraId="1D38C07E" w14:textId="272DA482" w:rsidR="00901C2E" w:rsidRPr="00037C54" w:rsidRDefault="007737DF" w:rsidP="00901C2E">
            <w:p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 </w:t>
            </w:r>
          </w:p>
          <w:p w14:paraId="7EC64676" w14:textId="77777777" w:rsidR="007737DF" w:rsidRPr="00037C54" w:rsidRDefault="00901C2E" w:rsidP="0048785D">
            <w:pPr>
              <w:pStyle w:val="ListParagraph"/>
              <w:numPr>
                <w:ilvl w:val="0"/>
                <w:numId w:val="34"/>
              </w:numPr>
              <w:spacing w:before="2" w:after="2"/>
              <w:rPr>
                <w:rFonts w:asciiTheme="majorHAnsi" w:hAnsiTheme="majorHAnsi" w:cs="Times New Roman"/>
                <w:sz w:val="22"/>
                <w:szCs w:val="22"/>
              </w:rPr>
            </w:pPr>
            <w:r w:rsidRPr="00037C54">
              <w:rPr>
                <w:rFonts w:asciiTheme="majorHAnsi" w:hAnsiTheme="majorHAnsi" w:cs="Times New Roman"/>
                <w:sz w:val="22"/>
                <w:szCs w:val="22"/>
              </w:rPr>
              <w:t>To continue on our introduction of the Monarch butterfly, I will read aloud the story “</w:t>
            </w:r>
            <w:r w:rsidRPr="00037C54">
              <w:rPr>
                <w:rFonts w:asciiTheme="majorHAnsi" w:hAnsiTheme="majorHAnsi" w:cs="Times New Roman"/>
                <w:i/>
                <w:sz w:val="22"/>
                <w:szCs w:val="22"/>
              </w:rPr>
              <w:t xml:space="preserve">The Very Hungry Caterpillar” </w:t>
            </w:r>
            <w:r w:rsidRPr="00037C54">
              <w:rPr>
                <w:rFonts w:asciiTheme="majorHAnsi" w:hAnsiTheme="majorHAnsi" w:cs="Times New Roman"/>
                <w:sz w:val="22"/>
                <w:szCs w:val="22"/>
              </w:rPr>
              <w:t>by Eric Carle.</w:t>
            </w:r>
          </w:p>
          <w:p w14:paraId="3423B35B" w14:textId="77777777" w:rsidR="00901C2E" w:rsidRPr="00037C54" w:rsidRDefault="00901C2E" w:rsidP="0048785D">
            <w:pPr>
              <w:pStyle w:val="ListParagraph"/>
              <w:numPr>
                <w:ilvl w:val="0"/>
                <w:numId w:val="34"/>
              </w:numPr>
              <w:spacing w:before="2" w:after="2"/>
              <w:rPr>
                <w:rFonts w:asciiTheme="majorHAnsi" w:hAnsiTheme="majorHAnsi" w:cs="Times New Roman"/>
                <w:sz w:val="22"/>
                <w:szCs w:val="22"/>
              </w:rPr>
            </w:pPr>
            <w:r w:rsidRPr="00037C54">
              <w:rPr>
                <w:rFonts w:asciiTheme="majorHAnsi" w:hAnsiTheme="majorHAnsi" w:cs="Times New Roman"/>
                <w:sz w:val="22"/>
                <w:szCs w:val="22"/>
              </w:rPr>
              <w:t>While reading the story, I will stop in between pages to ask questions and check for understandings.  I will ask students “</w:t>
            </w:r>
            <w:r w:rsidRPr="00037C54">
              <w:rPr>
                <w:rFonts w:asciiTheme="majorHAnsi" w:hAnsiTheme="majorHAnsi" w:cs="Times New Roman"/>
                <w:i/>
                <w:sz w:val="22"/>
                <w:szCs w:val="22"/>
              </w:rPr>
              <w:t xml:space="preserve">What do you predict will happen next to the caterpillar” </w:t>
            </w:r>
            <w:r w:rsidRPr="00037C54">
              <w:rPr>
                <w:rFonts w:asciiTheme="majorHAnsi" w:hAnsiTheme="majorHAnsi" w:cs="Times New Roman"/>
                <w:sz w:val="22"/>
                <w:szCs w:val="22"/>
              </w:rPr>
              <w:t>I will ask them to talk with their elbow partners and will call upon a few students to share their answers.</w:t>
            </w:r>
          </w:p>
          <w:p w14:paraId="58A484B8" w14:textId="32DA4698" w:rsidR="00901C2E" w:rsidRPr="00037C54" w:rsidRDefault="00901C2E" w:rsidP="0048785D">
            <w:pPr>
              <w:pStyle w:val="ListParagraph"/>
              <w:numPr>
                <w:ilvl w:val="0"/>
                <w:numId w:val="34"/>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Suspected answers will be- He will eat too much </w:t>
            </w:r>
            <w:r w:rsidR="00F24B2C">
              <w:rPr>
                <w:rFonts w:asciiTheme="majorHAnsi" w:hAnsiTheme="majorHAnsi" w:cs="Times New Roman"/>
                <w:sz w:val="22"/>
                <w:szCs w:val="22"/>
              </w:rPr>
              <w:t>food and maybe throw up</w:t>
            </w:r>
            <w:r w:rsidRPr="00037C54">
              <w:rPr>
                <w:rFonts w:asciiTheme="majorHAnsi" w:hAnsiTheme="majorHAnsi" w:cs="Times New Roman"/>
                <w:sz w:val="22"/>
                <w:szCs w:val="22"/>
              </w:rPr>
              <w:t>.  He will get very sleepy and fall asleep.</w:t>
            </w:r>
          </w:p>
          <w:p w14:paraId="275D6E54" w14:textId="77777777" w:rsidR="00901C2E" w:rsidRPr="00037C54" w:rsidRDefault="00901C2E" w:rsidP="0048785D">
            <w:pPr>
              <w:pStyle w:val="ListParagraph"/>
              <w:numPr>
                <w:ilvl w:val="0"/>
                <w:numId w:val="34"/>
              </w:numPr>
              <w:spacing w:before="2" w:after="2"/>
              <w:rPr>
                <w:rFonts w:asciiTheme="majorHAnsi" w:hAnsiTheme="majorHAnsi" w:cs="Times New Roman"/>
                <w:sz w:val="22"/>
                <w:szCs w:val="22"/>
              </w:rPr>
            </w:pPr>
            <w:r w:rsidRPr="00037C54">
              <w:rPr>
                <w:rFonts w:asciiTheme="majorHAnsi" w:hAnsiTheme="majorHAnsi" w:cs="Times New Roman"/>
                <w:sz w:val="22"/>
                <w:szCs w:val="22"/>
              </w:rPr>
              <w:t>I will inform students that the caterpillar in the story is preparing himself for his transformati</w:t>
            </w:r>
            <w:r w:rsidR="0048785D" w:rsidRPr="00037C54">
              <w:rPr>
                <w:rFonts w:asciiTheme="majorHAnsi" w:hAnsiTheme="majorHAnsi" w:cs="Times New Roman"/>
                <w:sz w:val="22"/>
                <w:szCs w:val="22"/>
              </w:rPr>
              <w:t>on into a butterfly.</w:t>
            </w:r>
            <w:r w:rsidRPr="00037C54">
              <w:rPr>
                <w:rFonts w:asciiTheme="majorHAnsi" w:hAnsiTheme="majorHAnsi" w:cs="Times New Roman"/>
                <w:sz w:val="22"/>
                <w:szCs w:val="22"/>
              </w:rPr>
              <w:t xml:space="preserve"> Caterpillars ne</w:t>
            </w:r>
            <w:r w:rsidR="0048785D" w:rsidRPr="00037C54">
              <w:rPr>
                <w:rFonts w:asciiTheme="majorHAnsi" w:hAnsiTheme="majorHAnsi" w:cs="Times New Roman"/>
                <w:sz w:val="22"/>
                <w:szCs w:val="22"/>
              </w:rPr>
              <w:t>ed to eat as much food to prepare for hibernation, which is part of their life cycle.</w:t>
            </w:r>
          </w:p>
          <w:p w14:paraId="623D0597" w14:textId="77777777" w:rsidR="0048785D" w:rsidRPr="00037C54" w:rsidRDefault="0048785D" w:rsidP="0048785D">
            <w:pPr>
              <w:pStyle w:val="ListParagraph"/>
              <w:numPr>
                <w:ilvl w:val="0"/>
                <w:numId w:val="34"/>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After reading the story I will ask a few more questions to connect their prior understandings of a butterfly.  </w:t>
            </w:r>
          </w:p>
          <w:p w14:paraId="30B21474" w14:textId="77777777" w:rsidR="0048785D" w:rsidRPr="00037C54" w:rsidRDefault="0048785D" w:rsidP="0048785D">
            <w:pPr>
              <w:pStyle w:val="ListParagraph"/>
              <w:numPr>
                <w:ilvl w:val="0"/>
                <w:numId w:val="34"/>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Me: </w:t>
            </w:r>
            <w:r w:rsidRPr="00037C54">
              <w:rPr>
                <w:rFonts w:asciiTheme="majorHAnsi" w:hAnsiTheme="majorHAnsi" w:cs="Times New Roman"/>
                <w:i/>
                <w:sz w:val="22"/>
                <w:szCs w:val="22"/>
              </w:rPr>
              <w:t>By the show of hands how many of you have seen a butterfly either out on the playground or somewhere else?  Did you know that a butterfly is first a caterpillar?</w:t>
            </w:r>
          </w:p>
          <w:p w14:paraId="645DCE9B" w14:textId="77777777" w:rsidR="0048785D" w:rsidRPr="00037C54" w:rsidRDefault="0048785D" w:rsidP="0048785D">
            <w:pPr>
              <w:pStyle w:val="ListParagraph"/>
              <w:numPr>
                <w:ilvl w:val="0"/>
                <w:numId w:val="34"/>
              </w:numPr>
              <w:spacing w:before="2" w:after="2"/>
              <w:rPr>
                <w:rFonts w:asciiTheme="majorHAnsi" w:hAnsiTheme="majorHAnsi" w:cs="Times New Roman"/>
                <w:sz w:val="22"/>
                <w:szCs w:val="22"/>
              </w:rPr>
            </w:pPr>
            <w:r w:rsidRPr="00037C54">
              <w:rPr>
                <w:rFonts w:asciiTheme="majorHAnsi" w:hAnsiTheme="majorHAnsi" w:cs="Times New Roman"/>
                <w:sz w:val="22"/>
                <w:szCs w:val="22"/>
              </w:rPr>
              <w:t>I will inform my students these butterflies can be found flying around the school grounds.  The Crown flower tree is where the caterpillars (that turn into a butterfly) like to hang out.</w:t>
            </w:r>
          </w:p>
          <w:p w14:paraId="7DCBF981" w14:textId="73734929" w:rsidR="0048785D" w:rsidRPr="00037C54" w:rsidRDefault="0048785D" w:rsidP="0048785D">
            <w:pPr>
              <w:pStyle w:val="ListParagraph"/>
              <w:numPr>
                <w:ilvl w:val="0"/>
                <w:numId w:val="34"/>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My students will be instructed with their </w:t>
            </w:r>
            <w:r w:rsidR="00F24B2C" w:rsidRPr="00F24B2C">
              <w:rPr>
                <w:rFonts w:asciiTheme="majorHAnsi" w:hAnsiTheme="majorHAnsi" w:cs="Times New Roman"/>
                <w:i/>
                <w:sz w:val="22"/>
                <w:szCs w:val="22"/>
              </w:rPr>
              <w:t>small cooperative groups</w:t>
            </w:r>
            <w:r w:rsidR="00F24B2C">
              <w:rPr>
                <w:rFonts w:asciiTheme="majorHAnsi" w:hAnsiTheme="majorHAnsi" w:cs="Times New Roman"/>
                <w:i/>
                <w:sz w:val="22"/>
                <w:szCs w:val="22"/>
              </w:rPr>
              <w:t xml:space="preserve"> </w:t>
            </w:r>
            <w:r w:rsidR="00F24B2C">
              <w:rPr>
                <w:rFonts w:asciiTheme="majorHAnsi" w:hAnsiTheme="majorHAnsi" w:cs="Times New Roman"/>
                <w:sz w:val="22"/>
                <w:szCs w:val="22"/>
              </w:rPr>
              <w:t>(Bruning, Schraw, &amp; Norby, 2011, p. 350)</w:t>
            </w:r>
            <w:r w:rsidRPr="00037C54">
              <w:rPr>
                <w:rFonts w:asciiTheme="majorHAnsi" w:hAnsiTheme="majorHAnsi" w:cs="Times New Roman"/>
                <w:sz w:val="22"/>
                <w:szCs w:val="22"/>
              </w:rPr>
              <w:t xml:space="preserve"> to go outside to collect one caterpillar per group.</w:t>
            </w:r>
          </w:p>
          <w:p w14:paraId="535C83E3" w14:textId="0E313351" w:rsidR="0048785D" w:rsidRPr="00037C54" w:rsidRDefault="0048785D" w:rsidP="0048785D">
            <w:pPr>
              <w:pStyle w:val="ListParagraph"/>
              <w:numPr>
                <w:ilvl w:val="0"/>
                <w:numId w:val="34"/>
              </w:numPr>
              <w:spacing w:before="2" w:after="2"/>
              <w:rPr>
                <w:rFonts w:asciiTheme="majorHAnsi" w:hAnsiTheme="majorHAnsi" w:cs="Times New Roman"/>
                <w:sz w:val="22"/>
                <w:szCs w:val="22"/>
              </w:rPr>
            </w:pPr>
            <w:r w:rsidRPr="00037C54">
              <w:rPr>
                <w:rFonts w:asciiTheme="majorHAnsi" w:hAnsiTheme="majorHAnsi" w:cs="Times New Roman"/>
                <w:sz w:val="22"/>
                <w:szCs w:val="22"/>
              </w:rPr>
              <w:t>I will have students place the caterpilla</w:t>
            </w:r>
            <w:r w:rsidR="00F24B2C">
              <w:rPr>
                <w:rFonts w:asciiTheme="majorHAnsi" w:hAnsiTheme="majorHAnsi" w:cs="Times New Roman"/>
                <w:sz w:val="22"/>
                <w:szCs w:val="22"/>
              </w:rPr>
              <w:t>rs in a new butterfly container. They will</w:t>
            </w:r>
            <w:r w:rsidRPr="00037C54">
              <w:rPr>
                <w:rFonts w:asciiTheme="majorHAnsi" w:hAnsiTheme="majorHAnsi" w:cs="Times New Roman"/>
                <w:sz w:val="22"/>
                <w:szCs w:val="22"/>
              </w:rPr>
              <w:t xml:space="preserve"> be observing </w:t>
            </w:r>
            <w:r w:rsidR="00F24B2C">
              <w:rPr>
                <w:rFonts w:asciiTheme="majorHAnsi" w:hAnsiTheme="majorHAnsi" w:cs="Times New Roman"/>
                <w:sz w:val="22"/>
                <w:szCs w:val="22"/>
              </w:rPr>
              <w:t xml:space="preserve">the butterfly container </w:t>
            </w:r>
            <w:r w:rsidRPr="00037C54">
              <w:rPr>
                <w:rFonts w:asciiTheme="majorHAnsi" w:hAnsiTheme="majorHAnsi" w:cs="Times New Roman"/>
                <w:sz w:val="22"/>
                <w:szCs w:val="22"/>
              </w:rPr>
              <w:t>over the next two weeks.  Every day, they will begin to see changes of the caterpillar as it begins the life cycle journey of becoming a butterfly.</w:t>
            </w:r>
          </w:p>
          <w:p w14:paraId="767A96F2" w14:textId="2D2558F7" w:rsidR="0048785D" w:rsidRPr="00037C54" w:rsidRDefault="0048785D" w:rsidP="003D52A7">
            <w:pPr>
              <w:pStyle w:val="ListParagraph"/>
              <w:numPr>
                <w:ilvl w:val="0"/>
                <w:numId w:val="34"/>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Students will </w:t>
            </w:r>
            <w:r w:rsidR="003D52A7" w:rsidRPr="00037C54">
              <w:rPr>
                <w:rFonts w:asciiTheme="majorHAnsi" w:hAnsiTheme="majorHAnsi" w:cs="Times New Roman"/>
                <w:sz w:val="22"/>
                <w:szCs w:val="22"/>
              </w:rPr>
              <w:t xml:space="preserve">be directed to the front of the classroom where a blank KWL chart is hanging above the white board.  Class discussion begins…. ME: </w:t>
            </w:r>
            <w:r w:rsidR="003D52A7" w:rsidRPr="00037C54">
              <w:rPr>
                <w:rFonts w:asciiTheme="majorHAnsi" w:hAnsiTheme="majorHAnsi" w:cs="Times New Roman"/>
                <w:i/>
                <w:sz w:val="22"/>
                <w:szCs w:val="22"/>
              </w:rPr>
              <w:t>Lets work together on completing this KWL chart on butterflies as a class.  At the end of our lesson I will have you individually complete your own chart in your science journals.</w:t>
            </w:r>
            <w:r w:rsidR="003D52A7" w:rsidRPr="00037C54">
              <w:rPr>
                <w:rFonts w:asciiTheme="majorHAnsi" w:hAnsiTheme="majorHAnsi" w:cs="Times New Roman"/>
                <w:sz w:val="22"/>
                <w:szCs w:val="22"/>
              </w:rPr>
              <w:t xml:space="preserve"> I will hand out two pages of a blank diagram for students to illustrate the life cycle of the Monarch Butterfly.</w:t>
            </w:r>
          </w:p>
          <w:p w14:paraId="45642B9E" w14:textId="4EF82FE4" w:rsidR="00D23F29" w:rsidRPr="008A2601" w:rsidRDefault="003D52A7" w:rsidP="00D23F29">
            <w:pPr>
              <w:pStyle w:val="ListParagraph"/>
              <w:numPr>
                <w:ilvl w:val="0"/>
                <w:numId w:val="34"/>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ME: </w:t>
            </w:r>
            <w:r w:rsidRPr="00037C54">
              <w:rPr>
                <w:rFonts w:asciiTheme="majorHAnsi" w:hAnsiTheme="majorHAnsi" w:cs="Times New Roman"/>
                <w:i/>
                <w:sz w:val="22"/>
                <w:szCs w:val="22"/>
              </w:rPr>
              <w:t>Now that you have recognized what kind of butterfly we see in the playground, let us see how much you know about the butterfly life cycle. Do NOT worry if you don’t know all of these phases or if they are not in the correct order.  We will be learning and observing these phases throughout this lesson.</w:t>
            </w:r>
            <w:r w:rsidR="000E0A9C" w:rsidRPr="00037C54">
              <w:rPr>
                <w:rFonts w:asciiTheme="majorHAnsi" w:hAnsiTheme="majorHAnsi" w:cs="Times New Roman"/>
                <w:i/>
                <w:sz w:val="22"/>
                <w:szCs w:val="22"/>
              </w:rPr>
              <w:t xml:space="preserve">  This is just for my understanding, so do the best you can.</w:t>
            </w:r>
            <w:r w:rsidR="005C3D9A" w:rsidRPr="00037C54">
              <w:rPr>
                <w:rFonts w:asciiTheme="majorHAnsi" w:hAnsiTheme="majorHAnsi" w:cs="Times New Roman"/>
                <w:i/>
                <w:sz w:val="22"/>
                <w:szCs w:val="22"/>
              </w:rPr>
              <w:t xml:space="preserve">  </w:t>
            </w:r>
            <w:r w:rsidR="005C3D9A" w:rsidRPr="00037C54">
              <w:rPr>
                <w:rFonts w:asciiTheme="majorHAnsi" w:hAnsiTheme="majorHAnsi" w:cs="Times New Roman"/>
                <w:sz w:val="22"/>
                <w:szCs w:val="22"/>
              </w:rPr>
              <w:t>Students will work on their butterfly life cycle diagram for 5 minutes.</w:t>
            </w:r>
          </w:p>
          <w:p w14:paraId="7F36EEF1" w14:textId="112A492C" w:rsidR="00D23F29" w:rsidRPr="00037C54" w:rsidRDefault="00D23F29" w:rsidP="005C3D9A">
            <w:pPr>
              <w:pStyle w:val="ListParagraph"/>
              <w:numPr>
                <w:ilvl w:val="0"/>
                <w:numId w:val="34"/>
              </w:numPr>
              <w:spacing w:before="2" w:after="2"/>
              <w:rPr>
                <w:rFonts w:asciiTheme="majorHAnsi" w:hAnsiTheme="majorHAnsi" w:cs="Times New Roman"/>
                <w:sz w:val="22"/>
                <w:szCs w:val="22"/>
              </w:rPr>
            </w:pPr>
            <w:r w:rsidRPr="00037C54">
              <w:rPr>
                <w:rFonts w:asciiTheme="majorHAnsi" w:hAnsiTheme="majorHAnsi" w:cs="Times New Roman"/>
                <w:sz w:val="22"/>
                <w:szCs w:val="22"/>
              </w:rPr>
              <w:t>The students will</w:t>
            </w:r>
            <w:r w:rsidR="005C3D9A" w:rsidRPr="00037C54">
              <w:rPr>
                <w:rFonts w:asciiTheme="majorHAnsi" w:hAnsiTheme="majorHAnsi" w:cs="Times New Roman"/>
                <w:sz w:val="22"/>
                <w:szCs w:val="22"/>
              </w:rPr>
              <w:t xml:space="preserve"> then</w:t>
            </w:r>
            <w:r w:rsidRPr="00037C54">
              <w:rPr>
                <w:rFonts w:asciiTheme="majorHAnsi" w:hAnsiTheme="majorHAnsi" w:cs="Times New Roman"/>
                <w:sz w:val="22"/>
                <w:szCs w:val="22"/>
              </w:rPr>
              <w:t xml:space="preserve"> be directed to the projector on the white board to watch a brief video on the Monarch Life Cycle (found on National Geographic Education, </w:t>
            </w:r>
            <w:hyperlink r:id="rId10" w:history="1">
              <w:r w:rsidR="005C3D9A" w:rsidRPr="00037C54">
                <w:rPr>
                  <w:rStyle w:val="Hyperlink"/>
                  <w:rFonts w:asciiTheme="majorHAnsi" w:hAnsiTheme="majorHAnsi" w:cs="Times New Roman"/>
                  <w:sz w:val="22"/>
                  <w:szCs w:val="22"/>
                </w:rPr>
                <w:t>http://www.natgeotv.com/ca/great-migrations/videos/growing-up-butterfly</w:t>
              </w:r>
            </w:hyperlink>
            <w:r w:rsidR="005C3D9A" w:rsidRPr="00037C54">
              <w:rPr>
                <w:rFonts w:asciiTheme="majorHAnsi" w:hAnsiTheme="majorHAnsi" w:cs="Times New Roman"/>
                <w:sz w:val="22"/>
                <w:szCs w:val="22"/>
              </w:rPr>
              <w:t>)</w:t>
            </w:r>
          </w:p>
          <w:p w14:paraId="12C40B69" w14:textId="70B11D47" w:rsidR="00C31468" w:rsidRDefault="005C3D9A" w:rsidP="00224FCC">
            <w:pPr>
              <w:pStyle w:val="ListParagraph"/>
              <w:numPr>
                <w:ilvl w:val="0"/>
                <w:numId w:val="34"/>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Once the video is finished, </w:t>
            </w:r>
            <w:r w:rsidR="008A2601">
              <w:rPr>
                <w:rFonts w:asciiTheme="majorHAnsi" w:hAnsiTheme="majorHAnsi" w:cs="Times New Roman"/>
                <w:sz w:val="22"/>
                <w:szCs w:val="22"/>
              </w:rPr>
              <w:t>I will teach them a song “</w:t>
            </w:r>
            <w:r w:rsidR="008A2601">
              <w:rPr>
                <w:rFonts w:asciiTheme="majorHAnsi" w:hAnsiTheme="majorHAnsi" w:cs="Times New Roman"/>
                <w:i/>
                <w:sz w:val="22"/>
                <w:szCs w:val="22"/>
              </w:rPr>
              <w:t xml:space="preserve">The Fuzzy </w:t>
            </w:r>
            <w:r w:rsidR="007A4F3F" w:rsidRPr="00C31468">
              <w:rPr>
                <w:rFonts w:asciiTheme="majorHAnsi" w:hAnsiTheme="majorHAnsi" w:cs="Times New Roman"/>
                <w:i/>
                <w:sz w:val="22"/>
                <w:szCs w:val="22"/>
              </w:rPr>
              <w:t>Caterpillar</w:t>
            </w:r>
            <w:r w:rsidR="008A2601" w:rsidRPr="00C31468">
              <w:rPr>
                <w:rFonts w:asciiTheme="majorHAnsi" w:hAnsiTheme="majorHAnsi" w:cs="Times New Roman"/>
                <w:i/>
                <w:sz w:val="22"/>
                <w:szCs w:val="22"/>
              </w:rPr>
              <w:t>”</w:t>
            </w:r>
            <w:r w:rsidR="008A2601">
              <w:rPr>
                <w:rFonts w:asciiTheme="majorHAnsi" w:hAnsiTheme="majorHAnsi" w:cs="Times New Roman"/>
                <w:sz w:val="22"/>
                <w:szCs w:val="22"/>
              </w:rPr>
              <w:t xml:space="preserve"> to help extend the concepts of the Monarch butterfly life cycle. </w:t>
            </w:r>
          </w:p>
          <w:p w14:paraId="5BFB648B" w14:textId="77777777" w:rsidR="00C31468" w:rsidRDefault="00C31468" w:rsidP="00224FCC">
            <w:pPr>
              <w:pStyle w:val="ListParagraph"/>
              <w:numPr>
                <w:ilvl w:val="0"/>
                <w:numId w:val="34"/>
              </w:numPr>
              <w:spacing w:before="2" w:after="2"/>
              <w:rPr>
                <w:rFonts w:asciiTheme="majorHAnsi" w:hAnsiTheme="majorHAnsi" w:cs="Times New Roman"/>
                <w:sz w:val="22"/>
                <w:szCs w:val="22"/>
              </w:rPr>
            </w:pPr>
            <w:r>
              <w:rPr>
                <w:rFonts w:asciiTheme="majorHAnsi" w:hAnsiTheme="majorHAnsi" w:cs="Times New Roman"/>
                <w:sz w:val="22"/>
                <w:szCs w:val="22"/>
              </w:rPr>
              <w:t>Students will sing along the song (Tune: Itsy Bitsy Spider)</w:t>
            </w:r>
          </w:p>
          <w:p w14:paraId="15DF4CEA" w14:textId="1EEDF69F" w:rsidR="005C3D9A" w:rsidRPr="00037C54" w:rsidRDefault="00C31468" w:rsidP="00224FCC">
            <w:pPr>
              <w:pStyle w:val="ListParagraph"/>
              <w:numPr>
                <w:ilvl w:val="0"/>
                <w:numId w:val="34"/>
              </w:numPr>
              <w:spacing w:before="2" w:after="2"/>
              <w:rPr>
                <w:rFonts w:asciiTheme="majorHAnsi" w:hAnsiTheme="majorHAnsi" w:cs="Times New Roman"/>
                <w:sz w:val="22"/>
                <w:szCs w:val="22"/>
              </w:rPr>
            </w:pPr>
            <w:r>
              <w:rPr>
                <w:rFonts w:asciiTheme="majorHAnsi" w:hAnsiTheme="majorHAnsi" w:cs="Times New Roman"/>
                <w:sz w:val="22"/>
                <w:szCs w:val="22"/>
              </w:rPr>
              <w:t>After learning the song, I</w:t>
            </w:r>
            <w:r w:rsidR="005C3D9A" w:rsidRPr="00037C54">
              <w:rPr>
                <w:rFonts w:asciiTheme="majorHAnsi" w:hAnsiTheme="majorHAnsi" w:cs="Times New Roman"/>
                <w:sz w:val="22"/>
                <w:szCs w:val="22"/>
              </w:rPr>
              <w:t xml:space="preserve"> will call upon a repr</w:t>
            </w:r>
            <w:r>
              <w:rPr>
                <w:rFonts w:asciiTheme="majorHAnsi" w:hAnsiTheme="majorHAnsi" w:cs="Times New Roman"/>
                <w:sz w:val="22"/>
                <w:szCs w:val="22"/>
              </w:rPr>
              <w:t>esentative from each table</w:t>
            </w:r>
            <w:r w:rsidR="005C3D9A" w:rsidRPr="00037C54">
              <w:rPr>
                <w:rFonts w:asciiTheme="majorHAnsi" w:hAnsiTheme="majorHAnsi" w:cs="Times New Roman"/>
                <w:sz w:val="22"/>
                <w:szCs w:val="22"/>
              </w:rPr>
              <w:t xml:space="preserve"> to pass out: (1) </w:t>
            </w:r>
            <w:r w:rsidR="00766583" w:rsidRPr="00037C54">
              <w:rPr>
                <w:rFonts w:asciiTheme="majorHAnsi" w:hAnsiTheme="majorHAnsi" w:cs="Times New Roman"/>
                <w:sz w:val="22"/>
                <w:szCs w:val="22"/>
              </w:rPr>
              <w:t>another</w:t>
            </w:r>
            <w:r w:rsidR="005C3D9A" w:rsidRPr="00037C54">
              <w:rPr>
                <w:rFonts w:asciiTheme="majorHAnsi" w:hAnsiTheme="majorHAnsi" w:cs="Times New Roman"/>
                <w:sz w:val="22"/>
                <w:szCs w:val="22"/>
              </w:rPr>
              <w:t xml:space="preserve"> life cycle worksheet, now students should be able to complete the diagram accurately.  (2) Butterfly fact sheet, which provides students with more information about butterflies.</w:t>
            </w:r>
          </w:p>
          <w:p w14:paraId="03963045" w14:textId="3B0C1446" w:rsidR="00224FCC" w:rsidRPr="00037C54" w:rsidRDefault="00224FCC" w:rsidP="00224FCC">
            <w:pPr>
              <w:pStyle w:val="ListParagraph"/>
              <w:numPr>
                <w:ilvl w:val="0"/>
                <w:numId w:val="34"/>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I will make sure my students are meeting the intended learning objectives by walking around the classroom to see if they are completing the life cycle diagram.  Also by asking questions throughout the story of </w:t>
            </w:r>
            <w:r w:rsidRPr="00037C54">
              <w:rPr>
                <w:rFonts w:asciiTheme="majorHAnsi" w:hAnsiTheme="majorHAnsi" w:cs="Times New Roman"/>
                <w:i/>
                <w:sz w:val="22"/>
                <w:szCs w:val="22"/>
              </w:rPr>
              <w:t xml:space="preserve">The Very Hungry Caterpillar.  </w:t>
            </w:r>
            <w:r w:rsidR="00E61A82" w:rsidRPr="00037C54">
              <w:rPr>
                <w:rFonts w:asciiTheme="majorHAnsi" w:hAnsiTheme="majorHAnsi" w:cs="Times New Roman"/>
                <w:sz w:val="22"/>
                <w:szCs w:val="22"/>
              </w:rPr>
              <w:t>Students will later</w:t>
            </w:r>
            <w:r w:rsidRPr="00037C54">
              <w:rPr>
                <w:rFonts w:asciiTheme="majorHAnsi" w:hAnsiTheme="majorHAnsi" w:cs="Times New Roman"/>
                <w:sz w:val="22"/>
                <w:szCs w:val="22"/>
              </w:rPr>
              <w:t xml:space="preserve"> be creating their own stories to show they understand the Monarch butterfly life cycle process. </w:t>
            </w:r>
          </w:p>
          <w:p w14:paraId="133AF278" w14:textId="1A9833F1" w:rsidR="005C3D9A" w:rsidRPr="00C31468" w:rsidRDefault="00224FCC" w:rsidP="00D23F29">
            <w:pPr>
              <w:pStyle w:val="ListParagraph"/>
              <w:numPr>
                <w:ilvl w:val="0"/>
                <w:numId w:val="34"/>
              </w:numPr>
              <w:spacing w:before="2" w:after="2"/>
              <w:rPr>
                <w:rFonts w:asciiTheme="majorHAnsi" w:hAnsiTheme="majorHAnsi" w:cs="Times New Roman"/>
                <w:sz w:val="22"/>
                <w:szCs w:val="22"/>
              </w:rPr>
            </w:pPr>
            <w:r w:rsidRPr="00037C54">
              <w:rPr>
                <w:rFonts w:asciiTheme="majorHAnsi" w:hAnsiTheme="majorHAnsi" w:cs="Times New Roman"/>
                <w:sz w:val="22"/>
                <w:szCs w:val="22"/>
              </w:rPr>
              <w:t>Students will also be required to label, all parts of the butterfly, stages of the life cycle, and explain their migration journey.</w:t>
            </w:r>
          </w:p>
        </w:tc>
      </w:tr>
      <w:tr w:rsidR="007737DF" w:rsidRPr="00037C54" w14:paraId="61F1DB08" w14:textId="77777777" w:rsidTr="007737DF">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7D1B6" w14:textId="564D015C"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Structured Practice and</w:t>
            </w:r>
          </w:p>
          <w:p w14:paraId="1FC503AB"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Application</w:t>
            </w:r>
          </w:p>
          <w:p w14:paraId="642A74B6"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30 Minutes</w:t>
            </w:r>
          </w:p>
          <w:p w14:paraId="4BCC4FCB"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781E0B3D"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How will you give students the opportunity to practice so you can provide feedback? </w:t>
            </w:r>
          </w:p>
          <w:p w14:paraId="33A223F7"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6E4A777F"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How will students apply what they have learned?</w:t>
            </w:r>
          </w:p>
          <w:p w14:paraId="39D728E4"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0E488015"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How will you determine if students are meeting the intended learning objectives?</w:t>
            </w:r>
          </w:p>
          <w:p w14:paraId="0E666386"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c>
        <w:tc>
          <w:tcPr>
            <w:tcW w:w="7621" w:type="dxa"/>
            <w:tcBorders>
              <w:top w:val="nil"/>
              <w:left w:val="nil"/>
              <w:bottom w:val="single" w:sz="8" w:space="0" w:color="auto"/>
              <w:right w:val="single" w:sz="8" w:space="0" w:color="auto"/>
            </w:tcBorders>
            <w:tcMar>
              <w:top w:w="0" w:type="dxa"/>
              <w:left w:w="108" w:type="dxa"/>
              <w:bottom w:w="0" w:type="dxa"/>
              <w:right w:w="108" w:type="dxa"/>
            </w:tcMar>
            <w:hideMark/>
          </w:tcPr>
          <w:p w14:paraId="7E555EA0" w14:textId="77777777" w:rsidR="007737DF" w:rsidRPr="00037C54" w:rsidRDefault="007737DF" w:rsidP="007737DF">
            <w:pPr>
              <w:spacing w:before="2" w:after="2"/>
              <w:rPr>
                <w:rFonts w:asciiTheme="majorHAnsi" w:hAnsiTheme="majorHAnsi" w:cs="Times New Roman"/>
                <w:sz w:val="22"/>
                <w:szCs w:val="22"/>
              </w:rPr>
            </w:pPr>
          </w:p>
          <w:p w14:paraId="2C1C09DA" w14:textId="14B8D374" w:rsidR="00771648" w:rsidRPr="00037C54" w:rsidRDefault="00771648" w:rsidP="00771648">
            <w:pPr>
              <w:pStyle w:val="ListParagraph"/>
              <w:numPr>
                <w:ilvl w:val="0"/>
                <w:numId w:val="35"/>
              </w:numPr>
              <w:spacing w:before="2" w:after="2"/>
              <w:rPr>
                <w:rFonts w:asciiTheme="majorHAnsi" w:hAnsiTheme="majorHAnsi" w:cs="Times New Roman"/>
                <w:sz w:val="22"/>
                <w:szCs w:val="22"/>
              </w:rPr>
            </w:pPr>
            <w:r w:rsidRPr="00037C54">
              <w:rPr>
                <w:rFonts w:asciiTheme="majorHAnsi" w:hAnsiTheme="majorHAnsi" w:cs="Times New Roman"/>
                <w:sz w:val="22"/>
                <w:szCs w:val="22"/>
              </w:rPr>
              <w:t>After watching the video, students will return to their desks.  Where they will complete the life cycle diagram.  Independently labeling the four stages of the butterfly life cycle.</w:t>
            </w:r>
          </w:p>
          <w:p w14:paraId="1194D2B9" w14:textId="5802D2A5" w:rsidR="00771648" w:rsidRPr="00037C54" w:rsidRDefault="00771648" w:rsidP="00771648">
            <w:pPr>
              <w:pStyle w:val="ListParagraph"/>
              <w:numPr>
                <w:ilvl w:val="0"/>
                <w:numId w:val="35"/>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Once they are finished, students will compare their diagram with their </w:t>
            </w:r>
            <w:r w:rsidR="00766583" w:rsidRPr="00037C54">
              <w:rPr>
                <w:rFonts w:asciiTheme="majorHAnsi" w:hAnsiTheme="majorHAnsi" w:cs="Times New Roman"/>
                <w:sz w:val="22"/>
                <w:szCs w:val="22"/>
              </w:rPr>
              <w:t>tablemates</w:t>
            </w:r>
            <w:r w:rsidRPr="00037C54">
              <w:rPr>
                <w:rFonts w:asciiTheme="majorHAnsi" w:hAnsiTheme="majorHAnsi" w:cs="Times New Roman"/>
                <w:sz w:val="22"/>
                <w:szCs w:val="22"/>
              </w:rPr>
              <w:t xml:space="preserve">.  Checking to see if everyone on the table </w:t>
            </w:r>
            <w:r w:rsidR="00766583" w:rsidRPr="00037C54">
              <w:rPr>
                <w:rFonts w:asciiTheme="majorHAnsi" w:hAnsiTheme="majorHAnsi" w:cs="Times New Roman"/>
                <w:sz w:val="22"/>
                <w:szCs w:val="22"/>
              </w:rPr>
              <w:t>has</w:t>
            </w:r>
            <w:r w:rsidRPr="00037C54">
              <w:rPr>
                <w:rFonts w:asciiTheme="majorHAnsi" w:hAnsiTheme="majorHAnsi" w:cs="Times New Roman"/>
                <w:sz w:val="22"/>
                <w:szCs w:val="22"/>
              </w:rPr>
              <w:t xml:space="preserve"> similar illustrations.  I will be walking around making sure ALL students are actively participating.  </w:t>
            </w:r>
          </w:p>
          <w:p w14:paraId="1DCDB4AE" w14:textId="4D68ACAF" w:rsidR="00771648" w:rsidRPr="00037C54" w:rsidRDefault="00771648" w:rsidP="00771648">
            <w:pPr>
              <w:pStyle w:val="ListParagraph"/>
              <w:numPr>
                <w:ilvl w:val="0"/>
                <w:numId w:val="35"/>
              </w:numPr>
              <w:spacing w:before="2" w:after="2"/>
              <w:rPr>
                <w:rFonts w:asciiTheme="majorHAnsi" w:hAnsiTheme="majorHAnsi" w:cs="Times New Roman"/>
                <w:sz w:val="22"/>
                <w:szCs w:val="22"/>
              </w:rPr>
            </w:pPr>
            <w:r w:rsidRPr="00037C54">
              <w:rPr>
                <w:rFonts w:asciiTheme="majorHAnsi" w:hAnsiTheme="majorHAnsi" w:cs="Times New Roman"/>
                <w:sz w:val="22"/>
                <w:szCs w:val="22"/>
              </w:rPr>
              <w:t>We will have a class discussion on these creatures and how they change during their lives.</w:t>
            </w:r>
          </w:p>
          <w:p w14:paraId="4AB2AF0F" w14:textId="5C0D69DC" w:rsidR="00771648" w:rsidRPr="00037C54" w:rsidRDefault="00771648" w:rsidP="00771648">
            <w:pPr>
              <w:pStyle w:val="ListParagraph"/>
              <w:numPr>
                <w:ilvl w:val="0"/>
                <w:numId w:val="35"/>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Students will be working in </w:t>
            </w:r>
            <w:r w:rsidR="00C31468">
              <w:rPr>
                <w:rFonts w:asciiTheme="majorHAnsi" w:hAnsiTheme="majorHAnsi" w:cs="Times New Roman"/>
                <w:sz w:val="22"/>
                <w:szCs w:val="22"/>
              </w:rPr>
              <w:t xml:space="preserve">their small cooperative </w:t>
            </w:r>
            <w:r w:rsidRPr="00037C54">
              <w:rPr>
                <w:rFonts w:asciiTheme="majorHAnsi" w:hAnsiTheme="majorHAnsi" w:cs="Times New Roman"/>
                <w:sz w:val="22"/>
                <w:szCs w:val="22"/>
              </w:rPr>
              <w:t>groups to construct their “big” diagram of the Monarch butterfly life cyc</w:t>
            </w:r>
            <w:r w:rsidR="00E61A82" w:rsidRPr="00037C54">
              <w:rPr>
                <w:rFonts w:asciiTheme="majorHAnsi" w:hAnsiTheme="majorHAnsi" w:cs="Times New Roman"/>
                <w:sz w:val="22"/>
                <w:szCs w:val="22"/>
              </w:rPr>
              <w:t xml:space="preserve">le.  Each group member will have a </w:t>
            </w:r>
            <w:r w:rsidRPr="00037C54">
              <w:rPr>
                <w:rFonts w:asciiTheme="majorHAnsi" w:hAnsiTheme="majorHAnsi" w:cs="Times New Roman"/>
                <w:sz w:val="22"/>
                <w:szCs w:val="22"/>
              </w:rPr>
              <w:t>specific role (leader, facilit</w:t>
            </w:r>
            <w:r w:rsidR="00E61A82" w:rsidRPr="00037C54">
              <w:rPr>
                <w:rFonts w:asciiTheme="majorHAnsi" w:hAnsiTheme="majorHAnsi" w:cs="Times New Roman"/>
                <w:sz w:val="22"/>
                <w:szCs w:val="22"/>
              </w:rPr>
              <w:t>at</w:t>
            </w:r>
            <w:r w:rsidRPr="00037C54">
              <w:rPr>
                <w:rFonts w:asciiTheme="majorHAnsi" w:hAnsiTheme="majorHAnsi" w:cs="Times New Roman"/>
                <w:sz w:val="22"/>
                <w:szCs w:val="22"/>
              </w:rPr>
              <w:t>or, recorder, timer).</w:t>
            </w:r>
            <w:r w:rsidR="00E61A82" w:rsidRPr="00037C54">
              <w:rPr>
                <w:rFonts w:asciiTheme="majorHAnsi" w:hAnsiTheme="majorHAnsi" w:cs="Times New Roman"/>
                <w:sz w:val="22"/>
                <w:szCs w:val="22"/>
              </w:rPr>
              <w:t xml:space="preserve">  This will ensure all students are participating. At the end of this lesson groups will present their posters to the class.  Posters will be displayed in the classroom.</w:t>
            </w:r>
          </w:p>
          <w:p w14:paraId="27E1EA15" w14:textId="4BFB4759" w:rsidR="00E61A82" w:rsidRPr="00037C54" w:rsidRDefault="00C31468" w:rsidP="00771648">
            <w:pPr>
              <w:pStyle w:val="ListParagraph"/>
              <w:numPr>
                <w:ilvl w:val="0"/>
                <w:numId w:val="35"/>
              </w:numPr>
              <w:spacing w:before="2" w:after="2"/>
              <w:rPr>
                <w:rFonts w:asciiTheme="majorHAnsi" w:hAnsiTheme="majorHAnsi" w:cs="Times New Roman"/>
                <w:sz w:val="22"/>
                <w:szCs w:val="22"/>
              </w:rPr>
            </w:pPr>
            <w:r>
              <w:rPr>
                <w:rFonts w:asciiTheme="majorHAnsi" w:hAnsiTheme="majorHAnsi" w:cs="Times New Roman"/>
                <w:sz w:val="22"/>
                <w:szCs w:val="22"/>
              </w:rPr>
              <w:t>After</w:t>
            </w:r>
            <w:r w:rsidR="00E61A82" w:rsidRPr="00037C54">
              <w:rPr>
                <w:rFonts w:asciiTheme="majorHAnsi" w:hAnsiTheme="majorHAnsi" w:cs="Times New Roman"/>
                <w:sz w:val="22"/>
                <w:szCs w:val="22"/>
              </w:rPr>
              <w:t xml:space="preserve"> working in groups, students will be instructed to i</w:t>
            </w:r>
            <w:r w:rsidR="00AE0157" w:rsidRPr="00037C54">
              <w:rPr>
                <w:rFonts w:asciiTheme="majorHAnsi" w:hAnsiTheme="majorHAnsi" w:cs="Times New Roman"/>
                <w:sz w:val="22"/>
                <w:szCs w:val="22"/>
              </w:rPr>
              <w:t>ndividually read the fact sheet handed out earlier.</w:t>
            </w:r>
          </w:p>
          <w:p w14:paraId="285059B9" w14:textId="01CF31A8" w:rsidR="00AE0157" w:rsidRPr="00037C54" w:rsidRDefault="00AE0157" w:rsidP="00771648">
            <w:pPr>
              <w:pStyle w:val="ListParagraph"/>
              <w:numPr>
                <w:ilvl w:val="0"/>
                <w:numId w:val="35"/>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ME: </w:t>
            </w:r>
            <w:r w:rsidRPr="00037C54">
              <w:rPr>
                <w:rFonts w:asciiTheme="majorHAnsi" w:hAnsiTheme="majorHAnsi" w:cs="Times New Roman"/>
                <w:i/>
                <w:sz w:val="22"/>
                <w:szCs w:val="22"/>
              </w:rPr>
              <w:t xml:space="preserve">One, two, three, eyes on me </w:t>
            </w:r>
            <w:r w:rsidRPr="00037C54">
              <w:rPr>
                <w:rFonts w:asciiTheme="majorHAnsi" w:hAnsiTheme="majorHAnsi" w:cs="Times New Roman"/>
                <w:sz w:val="22"/>
                <w:szCs w:val="22"/>
              </w:rPr>
              <w:t>(to get their attention) I will call upon students individually to share a fact they took away from reading about the Monarch butterfly.</w:t>
            </w:r>
          </w:p>
          <w:p w14:paraId="04B0AC2A" w14:textId="33EEB416" w:rsidR="00AE0157" w:rsidRPr="00037C54" w:rsidRDefault="00AE0157" w:rsidP="00771648">
            <w:pPr>
              <w:pStyle w:val="ListParagraph"/>
              <w:numPr>
                <w:ilvl w:val="0"/>
                <w:numId w:val="35"/>
              </w:numPr>
              <w:spacing w:before="2" w:after="2"/>
              <w:rPr>
                <w:rFonts w:asciiTheme="majorHAnsi" w:hAnsiTheme="majorHAnsi" w:cs="Times New Roman"/>
                <w:sz w:val="22"/>
                <w:szCs w:val="22"/>
              </w:rPr>
            </w:pPr>
            <w:r w:rsidRPr="00037C54">
              <w:rPr>
                <w:rFonts w:asciiTheme="majorHAnsi" w:hAnsiTheme="majorHAnsi" w:cs="Times New Roman"/>
                <w:sz w:val="22"/>
                <w:szCs w:val="22"/>
              </w:rPr>
              <w:t>As a class we will learn key vocabulary relating to the life cycle of the Monarch butterfly.  Students will be asked to define and write new words in their science journals.  I will also be passing out index cards for them to write the words and definitions.  These will be utilized as flash cards to prepare them for end of unit test.  They will recite, and recall terms.  All vocabulary from this lesson will also be added to our class word wall.</w:t>
            </w:r>
          </w:p>
          <w:p w14:paraId="1E163508" w14:textId="26D26117" w:rsidR="00AE0157" w:rsidRDefault="00AE0157" w:rsidP="00771648">
            <w:pPr>
              <w:pStyle w:val="ListParagraph"/>
              <w:numPr>
                <w:ilvl w:val="0"/>
                <w:numId w:val="35"/>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Students will be creating a picture book of the butterfly life cycle.  Using the book, </w:t>
            </w:r>
            <w:r w:rsidR="000B27AC" w:rsidRPr="00037C54">
              <w:rPr>
                <w:rFonts w:asciiTheme="majorHAnsi" w:hAnsiTheme="majorHAnsi" w:cs="Times New Roman"/>
                <w:sz w:val="22"/>
                <w:szCs w:val="22"/>
              </w:rPr>
              <w:t>fact sheet, videos, group poster boards, additional online resources, and observations in butterfly container.  Students are to include ALL vocabulary words, factual information, detailed illustrations, descriptions of behavior, illustration of adult butterfly labeling all it’s parts, narrative that includes butterfly migration.  By creating a book will help me determine if students are meeting the intended learning objectives.</w:t>
            </w:r>
          </w:p>
          <w:p w14:paraId="137A9D51" w14:textId="6E90623D" w:rsidR="00771648" w:rsidRPr="005510C4" w:rsidRDefault="00EC7B8B" w:rsidP="005510C4">
            <w:pPr>
              <w:pStyle w:val="ListParagraph"/>
              <w:numPr>
                <w:ilvl w:val="0"/>
                <w:numId w:val="35"/>
              </w:numPr>
              <w:spacing w:before="2" w:after="2"/>
              <w:rPr>
                <w:rFonts w:asciiTheme="majorHAnsi" w:hAnsiTheme="majorHAnsi" w:cs="Times New Roman"/>
                <w:sz w:val="22"/>
                <w:szCs w:val="22"/>
              </w:rPr>
            </w:pPr>
            <w:r w:rsidRPr="005510C4">
              <w:rPr>
                <w:rFonts w:asciiTheme="majorHAnsi" w:hAnsiTheme="majorHAnsi" w:cs="Times New Roman"/>
                <w:sz w:val="22"/>
                <w:szCs w:val="22"/>
              </w:rPr>
              <w:t>Students will present their storybook to the class.</w:t>
            </w:r>
          </w:p>
        </w:tc>
      </w:tr>
      <w:tr w:rsidR="007737DF" w:rsidRPr="00037C54" w14:paraId="691BCBC3" w14:textId="77777777" w:rsidTr="007737DF">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C9B00" w14:textId="54FD3D2F"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Closure</w:t>
            </w:r>
          </w:p>
          <w:p w14:paraId="5F83015A" w14:textId="27CDB421" w:rsidR="007737DF" w:rsidRPr="00037C54" w:rsidRDefault="00794315" w:rsidP="007737DF">
            <w:pPr>
              <w:spacing w:before="2" w:after="2"/>
              <w:rPr>
                <w:rFonts w:asciiTheme="majorHAnsi" w:hAnsiTheme="majorHAnsi" w:cs="Times New Roman"/>
                <w:sz w:val="22"/>
                <w:szCs w:val="22"/>
              </w:rPr>
            </w:pPr>
            <w:r>
              <w:rPr>
                <w:rFonts w:asciiTheme="majorHAnsi" w:hAnsiTheme="majorHAnsi" w:cs="Times New Roman"/>
                <w:sz w:val="22"/>
                <w:szCs w:val="22"/>
              </w:rPr>
              <w:t xml:space="preserve"> 15 </w:t>
            </w:r>
            <w:r w:rsidR="007737DF" w:rsidRPr="00037C54">
              <w:rPr>
                <w:rFonts w:asciiTheme="majorHAnsi" w:hAnsiTheme="majorHAnsi" w:cs="Times New Roman"/>
                <w:sz w:val="22"/>
                <w:szCs w:val="22"/>
              </w:rPr>
              <w:t>Minutes</w:t>
            </w:r>
          </w:p>
          <w:p w14:paraId="3FD7B5EF"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516B5C4D"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How will you end the lesson?</w:t>
            </w:r>
          </w:p>
        </w:tc>
        <w:tc>
          <w:tcPr>
            <w:tcW w:w="7621" w:type="dxa"/>
            <w:tcBorders>
              <w:top w:val="nil"/>
              <w:left w:val="nil"/>
              <w:bottom w:val="single" w:sz="8" w:space="0" w:color="auto"/>
              <w:right w:val="single" w:sz="8" w:space="0" w:color="auto"/>
            </w:tcBorders>
            <w:tcMar>
              <w:top w:w="0" w:type="dxa"/>
              <w:left w:w="108" w:type="dxa"/>
              <w:bottom w:w="0" w:type="dxa"/>
              <w:right w:w="108" w:type="dxa"/>
            </w:tcMar>
            <w:hideMark/>
          </w:tcPr>
          <w:p w14:paraId="31F80E3D" w14:textId="77777777" w:rsidR="007737DF" w:rsidRPr="00037C54" w:rsidRDefault="000B27AC" w:rsidP="000B27AC">
            <w:pPr>
              <w:pStyle w:val="ListParagraph"/>
              <w:numPr>
                <w:ilvl w:val="0"/>
                <w:numId w:val="36"/>
              </w:numPr>
              <w:spacing w:before="2" w:after="2"/>
              <w:rPr>
                <w:rFonts w:asciiTheme="majorHAnsi" w:hAnsiTheme="majorHAnsi" w:cs="Times New Roman"/>
                <w:sz w:val="22"/>
                <w:szCs w:val="22"/>
              </w:rPr>
            </w:pPr>
            <w:r w:rsidRPr="00037C54">
              <w:rPr>
                <w:rFonts w:asciiTheme="majorHAnsi" w:hAnsiTheme="majorHAnsi" w:cs="Times New Roman"/>
                <w:sz w:val="22"/>
                <w:szCs w:val="22"/>
              </w:rPr>
              <w:t>Students will write in their science journals, reflecting on the activities done.  They will complete their KWL charts.</w:t>
            </w:r>
          </w:p>
          <w:p w14:paraId="3A7952DB" w14:textId="77777777" w:rsidR="000B27AC" w:rsidRDefault="000B27AC" w:rsidP="000B27AC">
            <w:pPr>
              <w:pStyle w:val="ListParagraph"/>
              <w:numPr>
                <w:ilvl w:val="0"/>
                <w:numId w:val="36"/>
              </w:numPr>
              <w:spacing w:before="2" w:after="2"/>
              <w:rPr>
                <w:rFonts w:asciiTheme="majorHAnsi" w:hAnsiTheme="majorHAnsi" w:cs="Times New Roman"/>
                <w:sz w:val="22"/>
                <w:szCs w:val="22"/>
              </w:rPr>
            </w:pPr>
            <w:r w:rsidRPr="00037C54">
              <w:rPr>
                <w:rFonts w:asciiTheme="majorHAnsi" w:hAnsiTheme="majorHAnsi" w:cs="Times New Roman"/>
                <w:sz w:val="22"/>
                <w:szCs w:val="22"/>
              </w:rPr>
              <w:t>Students will have a closing class discussion on what facts they took away from learning about the Monarch butterfly and it’s life cycle.</w:t>
            </w:r>
          </w:p>
          <w:p w14:paraId="3CA675B7" w14:textId="58FEBFE7" w:rsidR="00794315" w:rsidRDefault="00794315" w:rsidP="000B27AC">
            <w:pPr>
              <w:pStyle w:val="ListParagraph"/>
              <w:numPr>
                <w:ilvl w:val="0"/>
                <w:numId w:val="36"/>
              </w:numPr>
              <w:spacing w:before="2" w:after="2"/>
              <w:rPr>
                <w:rFonts w:asciiTheme="majorHAnsi" w:hAnsiTheme="majorHAnsi" w:cs="Times New Roman"/>
                <w:sz w:val="22"/>
                <w:szCs w:val="22"/>
              </w:rPr>
            </w:pPr>
            <w:r>
              <w:rPr>
                <w:rFonts w:asciiTheme="majorHAnsi" w:hAnsiTheme="majorHAnsi" w:cs="Times New Roman"/>
                <w:sz w:val="22"/>
                <w:szCs w:val="22"/>
              </w:rPr>
              <w:t>Students will take short butterfly quiz.</w:t>
            </w:r>
          </w:p>
          <w:p w14:paraId="42CEA739" w14:textId="77777777" w:rsidR="000B27AC" w:rsidRDefault="002F0D21" w:rsidP="000B27AC">
            <w:pPr>
              <w:pStyle w:val="ListParagraph"/>
              <w:numPr>
                <w:ilvl w:val="0"/>
                <w:numId w:val="36"/>
              </w:numPr>
              <w:spacing w:before="2" w:after="2"/>
              <w:rPr>
                <w:rFonts w:asciiTheme="majorHAnsi" w:hAnsiTheme="majorHAnsi" w:cs="Times New Roman"/>
                <w:sz w:val="22"/>
                <w:szCs w:val="22"/>
              </w:rPr>
            </w:pPr>
            <w:r w:rsidRPr="00EC7B8B">
              <w:rPr>
                <w:rFonts w:asciiTheme="majorHAnsi" w:hAnsiTheme="majorHAnsi" w:cs="Times New Roman"/>
                <w:b/>
                <w:sz w:val="22"/>
                <w:szCs w:val="22"/>
              </w:rPr>
              <w:t>Post activity</w:t>
            </w:r>
            <w:r w:rsidRPr="00037C54">
              <w:rPr>
                <w:rFonts w:asciiTheme="majorHAnsi" w:hAnsiTheme="majorHAnsi" w:cs="Times New Roman"/>
                <w:sz w:val="22"/>
                <w:szCs w:val="22"/>
              </w:rPr>
              <w:t>- Over</w:t>
            </w:r>
            <w:r w:rsidR="000B27AC" w:rsidRPr="00037C54">
              <w:rPr>
                <w:rFonts w:asciiTheme="majorHAnsi" w:hAnsiTheme="majorHAnsi" w:cs="Times New Roman"/>
                <w:sz w:val="22"/>
                <w:szCs w:val="22"/>
              </w:rPr>
              <w:t xml:space="preserve"> the next two weeks students will continue their obs</w:t>
            </w:r>
            <w:r w:rsidRPr="00037C54">
              <w:rPr>
                <w:rFonts w:asciiTheme="majorHAnsi" w:hAnsiTheme="majorHAnsi" w:cs="Times New Roman"/>
                <w:sz w:val="22"/>
                <w:szCs w:val="22"/>
              </w:rPr>
              <w:t>ervations watching the butterflies grow</w:t>
            </w:r>
            <w:r w:rsidR="000B27AC" w:rsidRPr="00037C54">
              <w:rPr>
                <w:rFonts w:asciiTheme="majorHAnsi" w:hAnsiTheme="majorHAnsi" w:cs="Times New Roman"/>
                <w:sz w:val="22"/>
                <w:szCs w:val="22"/>
              </w:rPr>
              <w:t xml:space="preserve">, adding daily notes of changes in their science journals. </w:t>
            </w:r>
            <w:r w:rsidR="00CA4317" w:rsidRPr="00037C54">
              <w:rPr>
                <w:rFonts w:asciiTheme="majorHAnsi" w:hAnsiTheme="majorHAnsi" w:cs="Times New Roman"/>
                <w:sz w:val="22"/>
                <w:szCs w:val="22"/>
              </w:rPr>
              <w:t xml:space="preserve">Once butterflies are grown, they will release them into the wild.  </w:t>
            </w:r>
          </w:p>
          <w:p w14:paraId="2B42A4BF" w14:textId="77777777" w:rsidR="002F452A" w:rsidRDefault="002F452A" w:rsidP="002F452A">
            <w:pPr>
              <w:pStyle w:val="ListParagraph"/>
              <w:numPr>
                <w:ilvl w:val="0"/>
                <w:numId w:val="47"/>
              </w:numPr>
              <w:spacing w:before="2" w:after="2"/>
              <w:rPr>
                <w:rFonts w:asciiTheme="majorHAnsi" w:hAnsiTheme="majorHAnsi" w:cs="Times New Roman"/>
                <w:sz w:val="22"/>
                <w:szCs w:val="22"/>
              </w:rPr>
            </w:pPr>
            <w:r>
              <w:rPr>
                <w:rFonts w:asciiTheme="majorHAnsi" w:hAnsiTheme="majorHAnsi" w:cs="Times New Roman"/>
                <w:sz w:val="22"/>
                <w:szCs w:val="22"/>
              </w:rPr>
              <w:t>Day 1 (after lesson): Students will record questions about butterflies. Making their predictions of what will happen over the next two weeks.</w:t>
            </w:r>
          </w:p>
          <w:p w14:paraId="0D1B2F9E" w14:textId="287812AC" w:rsidR="002F452A" w:rsidRDefault="00AE3EBD" w:rsidP="002F452A">
            <w:pPr>
              <w:pStyle w:val="ListParagraph"/>
              <w:numPr>
                <w:ilvl w:val="0"/>
                <w:numId w:val="47"/>
              </w:numPr>
              <w:spacing w:before="2" w:after="2"/>
              <w:rPr>
                <w:rFonts w:asciiTheme="majorHAnsi" w:hAnsiTheme="majorHAnsi" w:cs="Times New Roman"/>
                <w:sz w:val="22"/>
                <w:szCs w:val="22"/>
              </w:rPr>
            </w:pPr>
            <w:r>
              <w:rPr>
                <w:rFonts w:asciiTheme="majorHAnsi" w:hAnsiTheme="majorHAnsi" w:cs="Times New Roman"/>
                <w:sz w:val="22"/>
                <w:szCs w:val="22"/>
              </w:rPr>
              <w:t xml:space="preserve">Four to Ten Days </w:t>
            </w:r>
            <w:r w:rsidR="002F452A">
              <w:rPr>
                <w:rFonts w:asciiTheme="majorHAnsi" w:hAnsiTheme="majorHAnsi" w:cs="Times New Roman"/>
                <w:sz w:val="22"/>
                <w:szCs w:val="22"/>
              </w:rPr>
              <w:t xml:space="preserve">(Larva stage): Students are to have at least two journal entries.  Entries may include, describing the behavior of the caterpillar, </w:t>
            </w:r>
            <w:r>
              <w:rPr>
                <w:rFonts w:asciiTheme="majorHAnsi" w:hAnsiTheme="majorHAnsi" w:cs="Times New Roman"/>
                <w:sz w:val="22"/>
                <w:szCs w:val="22"/>
              </w:rPr>
              <w:t>observations using specific descriptive words to</w:t>
            </w:r>
            <w:r w:rsidR="00935E9A">
              <w:rPr>
                <w:rFonts w:asciiTheme="majorHAnsi" w:hAnsiTheme="majorHAnsi" w:cs="Times New Roman"/>
                <w:sz w:val="22"/>
                <w:szCs w:val="22"/>
              </w:rPr>
              <w:t xml:space="preserve"> describe, shape, size, color, </w:t>
            </w:r>
            <w:r>
              <w:rPr>
                <w:rFonts w:asciiTheme="majorHAnsi" w:hAnsiTheme="majorHAnsi" w:cs="Times New Roman"/>
                <w:sz w:val="22"/>
                <w:szCs w:val="22"/>
              </w:rPr>
              <w:t xml:space="preserve">or </w:t>
            </w:r>
            <w:r w:rsidR="002F452A">
              <w:rPr>
                <w:rFonts w:asciiTheme="majorHAnsi" w:hAnsiTheme="majorHAnsi" w:cs="Times New Roman"/>
                <w:sz w:val="22"/>
                <w:szCs w:val="22"/>
              </w:rPr>
              <w:t xml:space="preserve">illustrating a </w:t>
            </w:r>
            <w:r>
              <w:rPr>
                <w:rFonts w:asciiTheme="majorHAnsi" w:hAnsiTheme="majorHAnsi" w:cs="Times New Roman"/>
                <w:sz w:val="22"/>
                <w:szCs w:val="22"/>
              </w:rPr>
              <w:t>larva which includes identifying the head, abdomen, and thorax.</w:t>
            </w:r>
          </w:p>
          <w:p w14:paraId="1AF92C17" w14:textId="0CBC6BFA" w:rsidR="00AE3EBD" w:rsidRDefault="00AE3EBD" w:rsidP="002F452A">
            <w:pPr>
              <w:pStyle w:val="ListParagraph"/>
              <w:numPr>
                <w:ilvl w:val="0"/>
                <w:numId w:val="47"/>
              </w:numPr>
              <w:spacing w:before="2" w:after="2"/>
              <w:rPr>
                <w:rFonts w:asciiTheme="majorHAnsi" w:hAnsiTheme="majorHAnsi" w:cs="Times New Roman"/>
                <w:sz w:val="22"/>
                <w:szCs w:val="22"/>
              </w:rPr>
            </w:pPr>
            <w:r>
              <w:rPr>
                <w:rFonts w:asciiTheme="majorHAnsi" w:hAnsiTheme="majorHAnsi" w:cs="Times New Roman"/>
                <w:sz w:val="22"/>
                <w:szCs w:val="22"/>
              </w:rPr>
              <w:t>Seven to Ten Days (pupa stage): Students are recording the transformation of caterpillar to chrysalis, illustrating</w:t>
            </w:r>
            <w:r w:rsidR="00935E9A">
              <w:rPr>
                <w:rFonts w:asciiTheme="majorHAnsi" w:hAnsiTheme="majorHAnsi" w:cs="Times New Roman"/>
                <w:sz w:val="22"/>
                <w:szCs w:val="22"/>
              </w:rPr>
              <w:t xml:space="preserve"> the process and have</w:t>
            </w:r>
            <w:r>
              <w:rPr>
                <w:rFonts w:asciiTheme="majorHAnsi" w:hAnsiTheme="majorHAnsi" w:cs="Times New Roman"/>
                <w:sz w:val="22"/>
                <w:szCs w:val="22"/>
              </w:rPr>
              <w:t xml:space="preserve"> vocabulary words included (chrysalis, metamorphosis, larva, caterpillar).</w:t>
            </w:r>
          </w:p>
          <w:p w14:paraId="2FF51147" w14:textId="55BD1504" w:rsidR="00AE3EBD" w:rsidRDefault="00AE3EBD" w:rsidP="002F452A">
            <w:pPr>
              <w:pStyle w:val="ListParagraph"/>
              <w:numPr>
                <w:ilvl w:val="0"/>
                <w:numId w:val="47"/>
              </w:numPr>
              <w:spacing w:before="2" w:after="2"/>
              <w:rPr>
                <w:rFonts w:asciiTheme="majorHAnsi" w:hAnsiTheme="majorHAnsi" w:cs="Times New Roman"/>
                <w:sz w:val="22"/>
                <w:szCs w:val="22"/>
              </w:rPr>
            </w:pPr>
            <w:r>
              <w:rPr>
                <w:rFonts w:asciiTheme="majorHAnsi" w:hAnsiTheme="majorHAnsi" w:cs="Times New Roman"/>
                <w:sz w:val="22"/>
                <w:szCs w:val="22"/>
              </w:rPr>
              <w:t>Birth of butterfly: Student</w:t>
            </w:r>
            <w:r w:rsidR="007A4F3F">
              <w:rPr>
                <w:rFonts w:asciiTheme="majorHAnsi" w:hAnsiTheme="majorHAnsi" w:cs="Times New Roman"/>
                <w:sz w:val="22"/>
                <w:szCs w:val="22"/>
              </w:rPr>
              <w:t>s</w:t>
            </w:r>
            <w:r>
              <w:rPr>
                <w:rFonts w:asciiTheme="majorHAnsi" w:hAnsiTheme="majorHAnsi" w:cs="Times New Roman"/>
                <w:sz w:val="22"/>
                <w:szCs w:val="22"/>
              </w:rPr>
              <w:t xml:space="preserve"> record their observations about the birth of the butterfly. Including pictures, identifying body parts.</w:t>
            </w:r>
          </w:p>
          <w:p w14:paraId="2E9B2F6B" w14:textId="784CFDD4" w:rsidR="00AE3EBD" w:rsidRDefault="00AE3EBD" w:rsidP="002F452A">
            <w:pPr>
              <w:pStyle w:val="ListParagraph"/>
              <w:numPr>
                <w:ilvl w:val="0"/>
                <w:numId w:val="47"/>
              </w:numPr>
              <w:spacing w:before="2" w:after="2"/>
              <w:rPr>
                <w:rFonts w:asciiTheme="majorHAnsi" w:hAnsiTheme="majorHAnsi" w:cs="Times New Roman"/>
                <w:sz w:val="22"/>
                <w:szCs w:val="22"/>
              </w:rPr>
            </w:pPr>
            <w:r>
              <w:rPr>
                <w:rFonts w:asciiTheme="majorHAnsi" w:hAnsiTheme="majorHAnsi" w:cs="Times New Roman"/>
                <w:sz w:val="22"/>
                <w:szCs w:val="22"/>
              </w:rPr>
              <w:t>Adult Stage:  For a few days students will observe the butterfly behavior.  What are they doing?</w:t>
            </w:r>
          </w:p>
          <w:p w14:paraId="17124167" w14:textId="5D152A72" w:rsidR="00AE3EBD" w:rsidRDefault="00935E9A" w:rsidP="002F452A">
            <w:pPr>
              <w:pStyle w:val="ListParagraph"/>
              <w:numPr>
                <w:ilvl w:val="0"/>
                <w:numId w:val="47"/>
              </w:numPr>
              <w:spacing w:before="2" w:after="2"/>
              <w:rPr>
                <w:rFonts w:asciiTheme="majorHAnsi" w:hAnsiTheme="majorHAnsi" w:cs="Times New Roman"/>
                <w:sz w:val="22"/>
                <w:szCs w:val="22"/>
              </w:rPr>
            </w:pPr>
            <w:r>
              <w:rPr>
                <w:rFonts w:asciiTheme="majorHAnsi" w:hAnsiTheme="majorHAnsi" w:cs="Times New Roman"/>
                <w:sz w:val="22"/>
                <w:szCs w:val="22"/>
              </w:rPr>
              <w:t>Feeding the B</w:t>
            </w:r>
            <w:r w:rsidR="00AE3EBD">
              <w:rPr>
                <w:rFonts w:asciiTheme="majorHAnsi" w:hAnsiTheme="majorHAnsi" w:cs="Times New Roman"/>
                <w:sz w:val="22"/>
                <w:szCs w:val="22"/>
              </w:rPr>
              <w:t xml:space="preserve">utterflies: </w:t>
            </w:r>
            <w:r>
              <w:rPr>
                <w:rFonts w:asciiTheme="majorHAnsi" w:hAnsiTheme="majorHAnsi" w:cs="Times New Roman"/>
                <w:sz w:val="22"/>
                <w:szCs w:val="22"/>
              </w:rPr>
              <w:t>Students feed and record their behavior eating.</w:t>
            </w:r>
          </w:p>
          <w:p w14:paraId="43700FF6" w14:textId="585CC243" w:rsidR="00935E9A" w:rsidRDefault="00935E9A" w:rsidP="00935E9A">
            <w:pPr>
              <w:pStyle w:val="ListParagraph"/>
              <w:numPr>
                <w:ilvl w:val="0"/>
                <w:numId w:val="47"/>
              </w:numPr>
              <w:spacing w:before="2" w:after="2"/>
              <w:rPr>
                <w:rFonts w:asciiTheme="majorHAnsi" w:hAnsiTheme="majorHAnsi" w:cs="Times New Roman"/>
                <w:sz w:val="22"/>
                <w:szCs w:val="22"/>
              </w:rPr>
            </w:pPr>
            <w:r>
              <w:rPr>
                <w:rFonts w:asciiTheme="majorHAnsi" w:hAnsiTheme="majorHAnsi" w:cs="Times New Roman"/>
                <w:sz w:val="22"/>
                <w:szCs w:val="22"/>
              </w:rPr>
              <w:t>Release of Butterflies: Students will describe the process of releasing their butterflies.</w:t>
            </w:r>
            <w:r w:rsidR="007A4F3F">
              <w:rPr>
                <w:rFonts w:asciiTheme="majorHAnsi" w:hAnsiTheme="majorHAnsi" w:cs="Times New Roman"/>
                <w:sz w:val="22"/>
                <w:szCs w:val="22"/>
              </w:rPr>
              <w:t xml:space="preserve">  They will also make predictions of where they will migrate.</w:t>
            </w:r>
          </w:p>
          <w:p w14:paraId="1EC0E4F2" w14:textId="7E7FBE01" w:rsidR="00935E9A" w:rsidRPr="00935E9A" w:rsidRDefault="00935E9A" w:rsidP="00935E9A">
            <w:pPr>
              <w:pStyle w:val="ListParagraph"/>
              <w:numPr>
                <w:ilvl w:val="0"/>
                <w:numId w:val="47"/>
              </w:numPr>
              <w:spacing w:before="2" w:after="2"/>
              <w:rPr>
                <w:rFonts w:asciiTheme="majorHAnsi" w:hAnsiTheme="majorHAnsi" w:cs="Times New Roman"/>
                <w:sz w:val="22"/>
                <w:szCs w:val="22"/>
              </w:rPr>
            </w:pPr>
            <w:r>
              <w:rPr>
                <w:rFonts w:asciiTheme="majorHAnsi" w:hAnsiTheme="majorHAnsi" w:cs="Times New Roman"/>
                <w:sz w:val="22"/>
                <w:szCs w:val="22"/>
              </w:rPr>
              <w:t>Reflections:  Students will reflect in their journals this experience including at least five th</w:t>
            </w:r>
            <w:r w:rsidR="007A4F3F">
              <w:rPr>
                <w:rFonts w:asciiTheme="majorHAnsi" w:hAnsiTheme="majorHAnsi" w:cs="Times New Roman"/>
                <w:sz w:val="22"/>
                <w:szCs w:val="22"/>
              </w:rPr>
              <w:t>ings they learned about the Monarch Butterfly life cycle.</w:t>
            </w:r>
          </w:p>
        </w:tc>
      </w:tr>
      <w:tr w:rsidR="007737DF" w:rsidRPr="00037C54" w14:paraId="6D44080D" w14:textId="77777777" w:rsidTr="007737DF">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76CEB" w14:textId="3117B850" w:rsidR="00037C54" w:rsidRDefault="00037C54" w:rsidP="007737DF">
            <w:pPr>
              <w:spacing w:before="2" w:after="2"/>
              <w:rPr>
                <w:rFonts w:asciiTheme="majorHAnsi" w:hAnsiTheme="majorHAnsi" w:cs="Times New Roman"/>
                <w:sz w:val="22"/>
                <w:szCs w:val="22"/>
              </w:rPr>
            </w:pPr>
          </w:p>
          <w:p w14:paraId="6A64EC5A" w14:textId="5B6C5CBF"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Differentiation/ Planned Support</w:t>
            </w:r>
          </w:p>
          <w:p w14:paraId="3CCC23D8"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7E87E590"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How will you provide students access to learning based on individual and group needs?</w:t>
            </w:r>
          </w:p>
          <w:p w14:paraId="3E7ECC2F"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216BFF1E"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How will you support students with gaps in the prior knowledge that is necessary to be successful in this lesson?</w:t>
            </w:r>
          </w:p>
          <w:p w14:paraId="4726E5C9"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3A4A193A"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c>
        <w:tc>
          <w:tcPr>
            <w:tcW w:w="7621" w:type="dxa"/>
            <w:tcBorders>
              <w:top w:val="nil"/>
              <w:left w:val="nil"/>
              <w:bottom w:val="single" w:sz="8" w:space="0" w:color="auto"/>
              <w:right w:val="single" w:sz="8" w:space="0" w:color="auto"/>
            </w:tcBorders>
            <w:tcMar>
              <w:top w:w="0" w:type="dxa"/>
              <w:left w:w="108" w:type="dxa"/>
              <w:bottom w:w="0" w:type="dxa"/>
              <w:right w:w="108" w:type="dxa"/>
            </w:tcMar>
            <w:hideMark/>
          </w:tcPr>
          <w:p w14:paraId="234A31DD" w14:textId="77777777" w:rsidR="00037C54" w:rsidRDefault="00037C54" w:rsidP="002F0D21">
            <w:pPr>
              <w:spacing w:before="2" w:after="2"/>
              <w:rPr>
                <w:rFonts w:asciiTheme="majorHAnsi" w:hAnsiTheme="majorHAnsi" w:cs="Times New Roman"/>
                <w:i/>
                <w:iCs/>
                <w:sz w:val="22"/>
                <w:szCs w:val="22"/>
                <w:u w:val="single"/>
              </w:rPr>
            </w:pPr>
          </w:p>
          <w:p w14:paraId="2F16AF31" w14:textId="77777777" w:rsidR="00CA4317" w:rsidRPr="00037C54" w:rsidRDefault="007737DF" w:rsidP="002F0D21">
            <w:pPr>
              <w:spacing w:before="2" w:after="2"/>
              <w:rPr>
                <w:rFonts w:asciiTheme="majorHAnsi" w:hAnsiTheme="majorHAnsi" w:cs="Times New Roman"/>
                <w:sz w:val="22"/>
                <w:szCs w:val="22"/>
              </w:rPr>
            </w:pPr>
            <w:r w:rsidRPr="00037C54">
              <w:rPr>
                <w:rFonts w:asciiTheme="majorHAnsi" w:hAnsiTheme="majorHAnsi" w:cs="Times New Roman"/>
                <w:i/>
                <w:iCs/>
                <w:sz w:val="22"/>
                <w:szCs w:val="22"/>
                <w:u w:val="single"/>
              </w:rPr>
              <w:t>Whole Class</w:t>
            </w:r>
            <w:r w:rsidRPr="00037C54">
              <w:rPr>
                <w:rFonts w:asciiTheme="majorHAnsi" w:hAnsiTheme="majorHAnsi" w:cs="Times New Roman"/>
                <w:sz w:val="22"/>
                <w:szCs w:val="22"/>
                <w:u w:val="single"/>
              </w:rPr>
              <w:t>:</w:t>
            </w:r>
            <w:r w:rsidRPr="00037C54">
              <w:rPr>
                <w:rFonts w:asciiTheme="majorHAnsi" w:hAnsiTheme="majorHAnsi" w:cs="Times New Roman"/>
                <w:sz w:val="22"/>
                <w:szCs w:val="22"/>
              </w:rPr>
              <w:t xml:space="preserve"> </w:t>
            </w:r>
          </w:p>
          <w:p w14:paraId="410B02E2" w14:textId="144BB342" w:rsidR="007737DF" w:rsidRPr="00037C54" w:rsidRDefault="002F0D21" w:rsidP="00CA4317">
            <w:pPr>
              <w:pStyle w:val="ListParagraph"/>
              <w:numPr>
                <w:ilvl w:val="0"/>
                <w:numId w:val="37"/>
              </w:numPr>
              <w:spacing w:before="2" w:after="2"/>
              <w:rPr>
                <w:rFonts w:asciiTheme="majorHAnsi" w:hAnsiTheme="majorHAnsi" w:cs="Times New Roman"/>
                <w:sz w:val="22"/>
                <w:szCs w:val="22"/>
              </w:rPr>
            </w:pPr>
            <w:r w:rsidRPr="00037C54">
              <w:rPr>
                <w:rFonts w:asciiTheme="majorHAnsi" w:hAnsiTheme="majorHAnsi" w:cs="Times New Roman"/>
                <w:sz w:val="22"/>
                <w:szCs w:val="22"/>
              </w:rPr>
              <w:t>I will explain to the class the lesson and activities we will be doing.  As a visual, a butt</w:t>
            </w:r>
            <w:r w:rsidR="00CA4317" w:rsidRPr="00037C54">
              <w:rPr>
                <w:rFonts w:asciiTheme="majorHAnsi" w:hAnsiTheme="majorHAnsi" w:cs="Times New Roman"/>
                <w:sz w:val="22"/>
                <w:szCs w:val="22"/>
              </w:rPr>
              <w:t>erfly exhibit will be provided for students to experience/observe the life cycle personally.</w:t>
            </w:r>
            <w:r w:rsidRPr="00037C54">
              <w:rPr>
                <w:rFonts w:asciiTheme="majorHAnsi" w:hAnsiTheme="majorHAnsi" w:cs="Times New Roman"/>
                <w:sz w:val="22"/>
                <w:szCs w:val="22"/>
              </w:rPr>
              <w:t xml:space="preserve"> Students will be actively engaged and participating.  I wi</w:t>
            </w:r>
            <w:r w:rsidR="00CA4317" w:rsidRPr="00037C54">
              <w:rPr>
                <w:rFonts w:asciiTheme="majorHAnsi" w:hAnsiTheme="majorHAnsi" w:cs="Times New Roman"/>
                <w:sz w:val="22"/>
                <w:szCs w:val="22"/>
              </w:rPr>
              <w:t>ll walk around the class to visit</w:t>
            </w:r>
            <w:r w:rsidRPr="00037C54">
              <w:rPr>
                <w:rFonts w:asciiTheme="majorHAnsi" w:hAnsiTheme="majorHAnsi" w:cs="Times New Roman"/>
                <w:sz w:val="22"/>
                <w:szCs w:val="22"/>
              </w:rPr>
              <w:t xml:space="preserve"> with each group</w:t>
            </w:r>
            <w:r w:rsidR="00CA4317" w:rsidRPr="00037C54">
              <w:rPr>
                <w:rFonts w:asciiTheme="majorHAnsi" w:hAnsiTheme="majorHAnsi" w:cs="Times New Roman"/>
                <w:sz w:val="22"/>
                <w:szCs w:val="22"/>
              </w:rPr>
              <w:t xml:space="preserve"> to determine if they may have any questions or provide additional support.   </w:t>
            </w:r>
          </w:p>
          <w:p w14:paraId="5E7A5FE2"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17BD3B65" w14:textId="77777777" w:rsidR="007737DF" w:rsidRPr="00037C54" w:rsidRDefault="007737DF" w:rsidP="007737DF">
            <w:pPr>
              <w:spacing w:before="2" w:after="2"/>
              <w:rPr>
                <w:rFonts w:asciiTheme="majorHAnsi" w:hAnsiTheme="majorHAnsi" w:cs="Times New Roman"/>
                <w:sz w:val="22"/>
                <w:szCs w:val="22"/>
                <w:u w:val="single"/>
              </w:rPr>
            </w:pPr>
            <w:r w:rsidRPr="00037C54">
              <w:rPr>
                <w:rFonts w:asciiTheme="majorHAnsi" w:hAnsiTheme="majorHAnsi" w:cs="Times New Roman"/>
                <w:i/>
                <w:iCs/>
                <w:sz w:val="22"/>
                <w:szCs w:val="22"/>
                <w:u w:val="single"/>
              </w:rPr>
              <w:t>Individual students</w:t>
            </w:r>
            <w:r w:rsidRPr="00037C54">
              <w:rPr>
                <w:rFonts w:asciiTheme="majorHAnsi" w:hAnsiTheme="majorHAnsi" w:cs="Times New Roman"/>
                <w:sz w:val="22"/>
                <w:szCs w:val="22"/>
                <w:u w:val="single"/>
              </w:rPr>
              <w:t>:</w:t>
            </w:r>
          </w:p>
          <w:p w14:paraId="17588B87" w14:textId="2E861D7F" w:rsidR="007737DF" w:rsidRPr="00037C54" w:rsidRDefault="00CA4317" w:rsidP="00CA4317">
            <w:pPr>
              <w:pStyle w:val="ListParagraph"/>
              <w:numPr>
                <w:ilvl w:val="0"/>
                <w:numId w:val="37"/>
              </w:numPr>
              <w:spacing w:before="2" w:after="2"/>
              <w:rPr>
                <w:rFonts w:asciiTheme="majorHAnsi" w:hAnsiTheme="majorHAnsi" w:cs="Times New Roman"/>
                <w:sz w:val="22"/>
                <w:szCs w:val="22"/>
              </w:rPr>
            </w:pPr>
            <w:r w:rsidRPr="00037C54">
              <w:rPr>
                <w:rFonts w:asciiTheme="majorHAnsi" w:hAnsiTheme="majorHAnsi" w:cs="Times New Roman"/>
                <w:sz w:val="22"/>
                <w:szCs w:val="22"/>
              </w:rPr>
              <w:t>I will direct their attention to the butterfly life cycle posters and the class word wall with new vocabulary words displayed.</w:t>
            </w:r>
          </w:p>
          <w:p w14:paraId="1F218599" w14:textId="77777777" w:rsidR="00CA4317" w:rsidRPr="00037C54" w:rsidRDefault="00CA4317" w:rsidP="00CA4317">
            <w:pPr>
              <w:pStyle w:val="ListParagraph"/>
              <w:numPr>
                <w:ilvl w:val="0"/>
                <w:numId w:val="37"/>
              </w:numPr>
              <w:spacing w:before="2" w:after="2"/>
              <w:rPr>
                <w:rFonts w:asciiTheme="majorHAnsi" w:hAnsiTheme="majorHAnsi" w:cs="Times New Roman"/>
                <w:sz w:val="22"/>
                <w:szCs w:val="22"/>
              </w:rPr>
            </w:pPr>
            <w:r w:rsidRPr="00037C54">
              <w:rPr>
                <w:rFonts w:asciiTheme="majorHAnsi" w:hAnsiTheme="majorHAnsi" w:cs="Times New Roman"/>
                <w:sz w:val="22"/>
                <w:szCs w:val="22"/>
              </w:rPr>
              <w:t>I will remind students they may also use the fact sheet as a reference, along with additional books or online resources.</w:t>
            </w:r>
          </w:p>
          <w:p w14:paraId="575E8804" w14:textId="77777777" w:rsidR="00211402" w:rsidRPr="00037C54" w:rsidRDefault="00211402" w:rsidP="00CA4317">
            <w:pPr>
              <w:spacing w:before="2" w:after="2"/>
              <w:rPr>
                <w:rFonts w:asciiTheme="majorHAnsi" w:hAnsiTheme="majorHAnsi" w:cs="Times New Roman"/>
                <w:i/>
                <w:sz w:val="22"/>
                <w:szCs w:val="22"/>
                <w:u w:val="single"/>
              </w:rPr>
            </w:pPr>
          </w:p>
          <w:p w14:paraId="2D43714B" w14:textId="1A3AC340" w:rsidR="00CA4317" w:rsidRPr="00037C54" w:rsidRDefault="00CA4317" w:rsidP="00CA4317">
            <w:pPr>
              <w:spacing w:before="2" w:after="2"/>
              <w:rPr>
                <w:rFonts w:asciiTheme="majorHAnsi" w:hAnsiTheme="majorHAnsi" w:cs="Times New Roman"/>
                <w:i/>
                <w:sz w:val="22"/>
                <w:szCs w:val="22"/>
                <w:u w:val="single"/>
              </w:rPr>
            </w:pPr>
            <w:r w:rsidRPr="00037C54">
              <w:rPr>
                <w:rFonts w:asciiTheme="majorHAnsi" w:hAnsiTheme="majorHAnsi" w:cs="Times New Roman"/>
                <w:i/>
                <w:sz w:val="22"/>
                <w:szCs w:val="22"/>
                <w:u w:val="single"/>
              </w:rPr>
              <w:t>Groups of students with similar needs:</w:t>
            </w:r>
          </w:p>
          <w:p w14:paraId="0805B447" w14:textId="3AC4FBDC" w:rsidR="00CA4317" w:rsidRPr="00037C54" w:rsidRDefault="00CA4317" w:rsidP="00CA4317">
            <w:pPr>
              <w:pStyle w:val="ListParagraph"/>
              <w:numPr>
                <w:ilvl w:val="0"/>
                <w:numId w:val="38"/>
              </w:numPr>
              <w:spacing w:before="2" w:after="2"/>
              <w:rPr>
                <w:rFonts w:asciiTheme="majorHAnsi" w:hAnsiTheme="majorHAnsi" w:cs="Times New Roman"/>
                <w:i/>
                <w:sz w:val="22"/>
                <w:szCs w:val="22"/>
              </w:rPr>
            </w:pPr>
            <w:r w:rsidRPr="00037C54">
              <w:rPr>
                <w:rFonts w:asciiTheme="majorHAnsi" w:hAnsiTheme="majorHAnsi" w:cs="Times New Roman"/>
                <w:sz w:val="22"/>
                <w:szCs w:val="22"/>
              </w:rPr>
              <w:t>There are a few students who are ELL’s.  I have researched key vocabulary words (used throughout this lesson) in their home language to support their learning during this lesson.</w:t>
            </w:r>
            <w:r w:rsidR="00211402" w:rsidRPr="00037C54">
              <w:rPr>
                <w:rFonts w:asciiTheme="majorHAnsi" w:hAnsiTheme="majorHAnsi" w:cs="Times New Roman"/>
                <w:sz w:val="22"/>
                <w:szCs w:val="22"/>
              </w:rPr>
              <w:t xml:space="preserve">  I will allow these students to observe what their classmates are doing.  For group poster presentations, they not be required to speak in front of class, but are still required to actively participate with providing information of life cycle and doing at least one illustration on poster.</w:t>
            </w:r>
          </w:p>
          <w:p w14:paraId="6094E901" w14:textId="77777777" w:rsidR="00211402" w:rsidRPr="00037C54" w:rsidRDefault="00211402" w:rsidP="007737DF">
            <w:pPr>
              <w:spacing w:before="2" w:after="2"/>
              <w:rPr>
                <w:rFonts w:asciiTheme="majorHAnsi" w:hAnsiTheme="majorHAnsi" w:cs="Times New Roman"/>
                <w:i/>
                <w:iCs/>
                <w:sz w:val="22"/>
                <w:szCs w:val="22"/>
                <w:u w:val="single"/>
              </w:rPr>
            </w:pPr>
          </w:p>
          <w:p w14:paraId="3AED70D1" w14:textId="05EC5AA8" w:rsidR="007737DF" w:rsidRPr="00037C54" w:rsidRDefault="007737DF" w:rsidP="007737DF">
            <w:pPr>
              <w:spacing w:before="2" w:after="2"/>
              <w:rPr>
                <w:rFonts w:asciiTheme="majorHAnsi" w:hAnsiTheme="majorHAnsi" w:cs="Times New Roman"/>
                <w:i/>
                <w:sz w:val="22"/>
                <w:szCs w:val="22"/>
                <w:u w:val="single"/>
              </w:rPr>
            </w:pPr>
            <w:r w:rsidRPr="00037C54">
              <w:rPr>
                <w:rFonts w:asciiTheme="majorHAnsi" w:hAnsiTheme="majorHAnsi" w:cs="Times New Roman"/>
                <w:i/>
                <w:iCs/>
                <w:sz w:val="22"/>
                <w:szCs w:val="22"/>
                <w:u w:val="single"/>
              </w:rPr>
              <w:t>S</w:t>
            </w:r>
            <w:r w:rsidR="00211402" w:rsidRPr="00037C54">
              <w:rPr>
                <w:rFonts w:asciiTheme="majorHAnsi" w:hAnsiTheme="majorHAnsi" w:cs="Times New Roman"/>
                <w:i/>
                <w:iCs/>
                <w:sz w:val="22"/>
                <w:szCs w:val="22"/>
                <w:u w:val="single"/>
              </w:rPr>
              <w:t>tudents</w:t>
            </w:r>
            <w:r w:rsidRPr="00037C54">
              <w:rPr>
                <w:rFonts w:asciiTheme="majorHAnsi" w:hAnsiTheme="majorHAnsi" w:cs="Times New Roman"/>
                <w:i/>
                <w:iCs/>
                <w:sz w:val="22"/>
                <w:szCs w:val="22"/>
                <w:u w:val="single"/>
              </w:rPr>
              <w:t xml:space="preserve"> with IEP’s or 504 plans</w:t>
            </w:r>
            <w:r w:rsidRPr="00037C54">
              <w:rPr>
                <w:rFonts w:asciiTheme="majorHAnsi" w:hAnsiTheme="majorHAnsi" w:cs="Times New Roman"/>
                <w:i/>
                <w:sz w:val="22"/>
                <w:szCs w:val="22"/>
                <w:u w:val="single"/>
              </w:rPr>
              <w:t>:</w:t>
            </w:r>
          </w:p>
          <w:p w14:paraId="6E918504" w14:textId="3E3B09E1" w:rsidR="007737DF" w:rsidRPr="00037C54" w:rsidRDefault="00211402" w:rsidP="007737DF">
            <w:pPr>
              <w:pStyle w:val="ListParagraph"/>
              <w:numPr>
                <w:ilvl w:val="0"/>
                <w:numId w:val="38"/>
              </w:numPr>
              <w:spacing w:before="2" w:after="2"/>
              <w:rPr>
                <w:rFonts w:asciiTheme="majorHAnsi" w:hAnsiTheme="majorHAnsi" w:cs="Times New Roman"/>
                <w:sz w:val="22"/>
                <w:szCs w:val="22"/>
              </w:rPr>
            </w:pPr>
            <w:r w:rsidRPr="00037C54">
              <w:rPr>
                <w:rFonts w:asciiTheme="majorHAnsi" w:hAnsiTheme="majorHAnsi" w:cs="Times New Roman"/>
                <w:sz w:val="22"/>
                <w:szCs w:val="22"/>
              </w:rPr>
              <w:t>The</w:t>
            </w:r>
            <w:r w:rsidR="00EC7B8B">
              <w:rPr>
                <w:rFonts w:asciiTheme="majorHAnsi" w:hAnsiTheme="majorHAnsi" w:cs="Times New Roman"/>
                <w:sz w:val="22"/>
                <w:szCs w:val="22"/>
              </w:rPr>
              <w:t>se students will still be placed</w:t>
            </w:r>
            <w:r w:rsidRPr="00037C54">
              <w:rPr>
                <w:rFonts w:asciiTheme="majorHAnsi" w:hAnsiTheme="majorHAnsi" w:cs="Times New Roman"/>
                <w:sz w:val="22"/>
                <w:szCs w:val="22"/>
              </w:rPr>
              <w:t xml:space="preserve"> in groups, but will work closely with </w:t>
            </w:r>
            <w:r w:rsidR="00766583" w:rsidRPr="00037C54">
              <w:rPr>
                <w:rFonts w:asciiTheme="majorHAnsi" w:hAnsiTheme="majorHAnsi" w:cs="Times New Roman"/>
                <w:sz w:val="22"/>
                <w:szCs w:val="22"/>
              </w:rPr>
              <w:t>peers who show</w:t>
            </w:r>
            <w:r w:rsidRPr="00037C54">
              <w:rPr>
                <w:rFonts w:asciiTheme="majorHAnsi" w:hAnsiTheme="majorHAnsi" w:cs="Times New Roman"/>
                <w:sz w:val="22"/>
                <w:szCs w:val="22"/>
              </w:rPr>
              <w:t xml:space="preserve"> they possess a clear understanding of the Monarch butterfly life cycle.  I will walk around checking to see how they are learning.  If additional help may be needed myself or educational assistant will work closely with he/she. For individual book assignment, these students will come together on one table where I will sit and provide guidance.  </w:t>
            </w:r>
          </w:p>
          <w:p w14:paraId="5FA8D107" w14:textId="77777777" w:rsidR="007737DF" w:rsidRPr="00037C54" w:rsidRDefault="007737DF" w:rsidP="007737DF">
            <w:pPr>
              <w:spacing w:before="2" w:after="2"/>
              <w:rPr>
                <w:rFonts w:asciiTheme="majorHAnsi" w:hAnsiTheme="majorHAnsi" w:cs="Times New Roman"/>
                <w:i/>
                <w:sz w:val="22"/>
                <w:szCs w:val="22"/>
              </w:rPr>
            </w:pPr>
          </w:p>
          <w:p w14:paraId="6A67ED01" w14:textId="77777777" w:rsidR="007737DF" w:rsidRPr="00037C54" w:rsidRDefault="007737DF" w:rsidP="007737DF">
            <w:pPr>
              <w:spacing w:before="2" w:after="2"/>
              <w:rPr>
                <w:rFonts w:asciiTheme="majorHAnsi" w:hAnsiTheme="majorHAnsi" w:cs="Times New Roman"/>
                <w:i/>
                <w:sz w:val="22"/>
                <w:szCs w:val="22"/>
                <w:u w:val="single"/>
              </w:rPr>
            </w:pPr>
            <w:r w:rsidRPr="00037C54">
              <w:rPr>
                <w:rFonts w:asciiTheme="majorHAnsi" w:hAnsiTheme="majorHAnsi" w:cs="Times New Roman"/>
                <w:i/>
                <w:sz w:val="22"/>
                <w:szCs w:val="22"/>
                <w:u w:val="single"/>
              </w:rPr>
              <w:t>Gaps in prior knowledge:</w:t>
            </w:r>
          </w:p>
          <w:p w14:paraId="7A98556C" w14:textId="15C11E2F" w:rsidR="007737DF" w:rsidRPr="00037C54" w:rsidRDefault="00211402" w:rsidP="00211402">
            <w:pPr>
              <w:pStyle w:val="ListParagraph"/>
              <w:numPr>
                <w:ilvl w:val="0"/>
                <w:numId w:val="38"/>
              </w:numPr>
              <w:spacing w:before="2" w:after="2"/>
              <w:rPr>
                <w:rFonts w:asciiTheme="majorHAnsi" w:hAnsiTheme="majorHAnsi" w:cs="Times New Roman"/>
                <w:sz w:val="22"/>
                <w:szCs w:val="22"/>
              </w:rPr>
            </w:pPr>
            <w:r w:rsidRPr="00037C54">
              <w:rPr>
                <w:rFonts w:asciiTheme="majorHAnsi" w:hAnsiTheme="majorHAnsi" w:cs="Times New Roman"/>
                <w:sz w:val="22"/>
                <w:szCs w:val="22"/>
              </w:rPr>
              <w:t>I will address gaps in prior knowledge by referring back to fact sheet, video, and poster boards explaining more in detail these different phases in the butterfly life cycle.</w:t>
            </w:r>
          </w:p>
          <w:p w14:paraId="411211DC"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c>
      </w:tr>
      <w:tr w:rsidR="007737DF" w:rsidRPr="00037C54" w14:paraId="76B6544D" w14:textId="77777777" w:rsidTr="007737DF">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5C079" w14:textId="5DE1C289"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Student Interactions</w:t>
            </w:r>
          </w:p>
          <w:p w14:paraId="1FE5D593"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4F3F264B"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How will you structure opportunities for students to work with partners or in groups?  What criteria will you use when forming groups?</w:t>
            </w:r>
          </w:p>
          <w:p w14:paraId="44ACE66F"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c>
        <w:tc>
          <w:tcPr>
            <w:tcW w:w="7621" w:type="dxa"/>
            <w:tcBorders>
              <w:top w:val="nil"/>
              <w:left w:val="nil"/>
              <w:bottom w:val="single" w:sz="8" w:space="0" w:color="auto"/>
              <w:right w:val="single" w:sz="8" w:space="0" w:color="auto"/>
            </w:tcBorders>
            <w:tcMar>
              <w:top w:w="0" w:type="dxa"/>
              <w:left w:w="108" w:type="dxa"/>
              <w:bottom w:w="0" w:type="dxa"/>
              <w:right w:w="108" w:type="dxa"/>
            </w:tcMar>
            <w:hideMark/>
          </w:tcPr>
          <w:p w14:paraId="38110C56" w14:textId="0C876978" w:rsidR="00AF6AE5" w:rsidRPr="00037C54" w:rsidRDefault="00AF6AE5" w:rsidP="00AF6AE5">
            <w:pPr>
              <w:pStyle w:val="ListParagraph"/>
              <w:numPr>
                <w:ilvl w:val="0"/>
                <w:numId w:val="38"/>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Students will work with their </w:t>
            </w:r>
            <w:r w:rsidR="00EC7B8B">
              <w:rPr>
                <w:rFonts w:asciiTheme="majorHAnsi" w:hAnsiTheme="majorHAnsi" w:cs="Times New Roman"/>
                <w:sz w:val="22"/>
                <w:szCs w:val="22"/>
              </w:rPr>
              <w:t>small cooperative groups</w:t>
            </w:r>
            <w:r w:rsidRPr="00037C54">
              <w:rPr>
                <w:rFonts w:asciiTheme="majorHAnsi" w:hAnsiTheme="majorHAnsi" w:cs="Times New Roman"/>
                <w:sz w:val="22"/>
                <w:szCs w:val="22"/>
              </w:rPr>
              <w:t xml:space="preserve"> in creating on poster-sized paper their understandings of the butterfly life cycle.  They will illustrate, explain, and label all stages.  Each member of the group has a role so they are ALL actively participating.</w:t>
            </w:r>
          </w:p>
          <w:p w14:paraId="6427AE21" w14:textId="77777777" w:rsidR="00AF6AE5" w:rsidRPr="00037C54" w:rsidRDefault="00AF6AE5" w:rsidP="00AF6AE5">
            <w:pPr>
              <w:pStyle w:val="ListParagraph"/>
              <w:numPr>
                <w:ilvl w:val="0"/>
                <w:numId w:val="38"/>
              </w:numPr>
              <w:spacing w:before="2" w:after="2"/>
              <w:rPr>
                <w:rFonts w:asciiTheme="majorHAnsi" w:hAnsiTheme="majorHAnsi" w:cs="Times New Roman"/>
                <w:sz w:val="22"/>
                <w:szCs w:val="22"/>
              </w:rPr>
            </w:pPr>
            <w:r w:rsidRPr="00037C54">
              <w:rPr>
                <w:rFonts w:asciiTheme="majorHAnsi" w:hAnsiTheme="majorHAnsi" w:cs="Times New Roman"/>
                <w:sz w:val="22"/>
                <w:szCs w:val="22"/>
              </w:rPr>
              <w:t>Groups will present their posters.</w:t>
            </w:r>
          </w:p>
          <w:p w14:paraId="61500366" w14:textId="77777777" w:rsidR="00AF6AE5" w:rsidRPr="00037C54" w:rsidRDefault="00AF6AE5" w:rsidP="00AF6AE5">
            <w:pPr>
              <w:pStyle w:val="ListParagraph"/>
              <w:numPr>
                <w:ilvl w:val="0"/>
                <w:numId w:val="38"/>
              </w:numPr>
              <w:spacing w:before="2" w:after="2"/>
              <w:rPr>
                <w:rFonts w:asciiTheme="majorHAnsi" w:hAnsiTheme="majorHAnsi" w:cs="Times New Roman"/>
                <w:sz w:val="22"/>
                <w:szCs w:val="22"/>
              </w:rPr>
            </w:pPr>
            <w:r w:rsidRPr="00037C54">
              <w:rPr>
                <w:rFonts w:asciiTheme="majorHAnsi" w:hAnsiTheme="majorHAnsi" w:cs="Times New Roman"/>
                <w:sz w:val="22"/>
                <w:szCs w:val="22"/>
              </w:rPr>
              <w:t>Other students will give positive feedback to the presenters.  They will have a rubric to evaluate each group.</w:t>
            </w:r>
          </w:p>
          <w:p w14:paraId="5BF23008" w14:textId="5313C386" w:rsidR="00AF6AE5" w:rsidRDefault="00AF6AE5" w:rsidP="00AF6AE5">
            <w:pPr>
              <w:pStyle w:val="ListParagraph"/>
              <w:numPr>
                <w:ilvl w:val="0"/>
                <w:numId w:val="38"/>
              </w:numPr>
              <w:spacing w:before="2" w:after="2"/>
              <w:rPr>
                <w:rFonts w:asciiTheme="majorHAnsi" w:hAnsiTheme="majorHAnsi" w:cs="Times New Roman"/>
                <w:sz w:val="22"/>
                <w:szCs w:val="22"/>
              </w:rPr>
            </w:pPr>
            <w:r w:rsidRPr="00037C54">
              <w:rPr>
                <w:rFonts w:asciiTheme="majorHAnsi" w:hAnsiTheme="majorHAnsi" w:cs="Times New Roman"/>
                <w:sz w:val="22"/>
                <w:szCs w:val="22"/>
              </w:rPr>
              <w:t>During class discussion students will share with their elbow partner what they are learning.</w:t>
            </w:r>
          </w:p>
          <w:p w14:paraId="41BDB013" w14:textId="6B938E17" w:rsidR="005510C4" w:rsidRPr="005510C4" w:rsidRDefault="00EC7B8B" w:rsidP="005510C4">
            <w:pPr>
              <w:pStyle w:val="ListParagraph"/>
              <w:numPr>
                <w:ilvl w:val="0"/>
                <w:numId w:val="38"/>
              </w:numPr>
              <w:spacing w:before="2" w:after="2"/>
              <w:rPr>
                <w:rFonts w:asciiTheme="majorHAnsi" w:hAnsiTheme="majorHAnsi" w:cs="Times New Roman"/>
                <w:sz w:val="22"/>
                <w:szCs w:val="22"/>
              </w:rPr>
            </w:pPr>
            <w:r>
              <w:rPr>
                <w:rFonts w:asciiTheme="majorHAnsi" w:hAnsiTheme="majorHAnsi" w:cs="Times New Roman"/>
                <w:sz w:val="22"/>
                <w:szCs w:val="22"/>
              </w:rPr>
              <w:t>Students will work cooperatively in collecting their class caterpillars to watch transform into a butterfly.</w:t>
            </w:r>
          </w:p>
        </w:tc>
      </w:tr>
      <w:tr w:rsidR="007737DF" w:rsidRPr="00037C54" w14:paraId="53600CBD" w14:textId="77777777" w:rsidTr="007737DF">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CF227" w14:textId="752978FF"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What Ifs</w:t>
            </w:r>
          </w:p>
          <w:p w14:paraId="10729677"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170313F9"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What might not go as planned and how can you be ready to make adjustment?</w:t>
            </w:r>
          </w:p>
          <w:p w14:paraId="6C21E888"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c>
        <w:tc>
          <w:tcPr>
            <w:tcW w:w="7621" w:type="dxa"/>
            <w:tcBorders>
              <w:top w:val="nil"/>
              <w:left w:val="nil"/>
              <w:bottom w:val="single" w:sz="8" w:space="0" w:color="auto"/>
              <w:right w:val="single" w:sz="8" w:space="0" w:color="auto"/>
            </w:tcBorders>
            <w:tcMar>
              <w:top w:w="0" w:type="dxa"/>
              <w:left w:w="108" w:type="dxa"/>
              <w:bottom w:w="0" w:type="dxa"/>
              <w:right w:w="108" w:type="dxa"/>
            </w:tcMar>
            <w:hideMark/>
          </w:tcPr>
          <w:p w14:paraId="535EEC50" w14:textId="77777777" w:rsidR="007737DF" w:rsidRPr="00037C54" w:rsidRDefault="00AF6AE5" w:rsidP="00AF6AE5">
            <w:pPr>
              <w:pStyle w:val="ListParagraph"/>
              <w:numPr>
                <w:ilvl w:val="0"/>
                <w:numId w:val="39"/>
              </w:numPr>
              <w:spacing w:before="2" w:after="2"/>
              <w:rPr>
                <w:rFonts w:asciiTheme="majorHAnsi" w:hAnsiTheme="majorHAnsi" w:cs="Times New Roman"/>
                <w:sz w:val="22"/>
                <w:szCs w:val="22"/>
              </w:rPr>
            </w:pPr>
            <w:r w:rsidRPr="00037C54">
              <w:rPr>
                <w:rFonts w:asciiTheme="majorHAnsi" w:hAnsiTheme="majorHAnsi" w:cs="Times New Roman"/>
                <w:sz w:val="22"/>
                <w:szCs w:val="22"/>
              </w:rPr>
              <w:t>The assignments should be fairly simple.  If students are finished early they will be instructed to read independently.</w:t>
            </w:r>
          </w:p>
          <w:p w14:paraId="7B9C8E41" w14:textId="77777777" w:rsidR="00AF6AE5" w:rsidRPr="00037C54" w:rsidRDefault="00AF6AE5" w:rsidP="00AF6AE5">
            <w:pPr>
              <w:pStyle w:val="ListParagraph"/>
              <w:numPr>
                <w:ilvl w:val="0"/>
                <w:numId w:val="39"/>
              </w:numPr>
              <w:spacing w:before="2" w:after="2"/>
              <w:rPr>
                <w:rFonts w:asciiTheme="majorHAnsi" w:hAnsiTheme="majorHAnsi" w:cs="Times New Roman"/>
                <w:sz w:val="22"/>
                <w:szCs w:val="22"/>
              </w:rPr>
            </w:pPr>
            <w:r w:rsidRPr="00037C54">
              <w:rPr>
                <w:rFonts w:asciiTheme="majorHAnsi" w:hAnsiTheme="majorHAnsi" w:cs="Times New Roman"/>
                <w:sz w:val="22"/>
                <w:szCs w:val="22"/>
              </w:rPr>
              <w:t>If some may need additional time, they will be able to stay in for recess to complete.</w:t>
            </w:r>
          </w:p>
          <w:p w14:paraId="406F64A9" w14:textId="77777777" w:rsidR="00AF6AE5" w:rsidRPr="00037C54" w:rsidRDefault="00AF6AE5" w:rsidP="00AF6AE5">
            <w:pPr>
              <w:pStyle w:val="ListParagraph"/>
              <w:numPr>
                <w:ilvl w:val="0"/>
                <w:numId w:val="39"/>
              </w:numPr>
              <w:spacing w:before="2" w:after="2"/>
              <w:rPr>
                <w:rFonts w:asciiTheme="majorHAnsi" w:hAnsiTheme="majorHAnsi" w:cs="Times New Roman"/>
                <w:sz w:val="22"/>
                <w:szCs w:val="22"/>
              </w:rPr>
            </w:pPr>
            <w:r w:rsidRPr="00037C54">
              <w:rPr>
                <w:rFonts w:asciiTheme="majorHAnsi" w:hAnsiTheme="majorHAnsi" w:cs="Times New Roman"/>
                <w:sz w:val="22"/>
                <w:szCs w:val="22"/>
              </w:rPr>
              <w:t>I will provide more books about butterflies for students to read.</w:t>
            </w:r>
          </w:p>
          <w:p w14:paraId="5FDA4398" w14:textId="0B054235" w:rsidR="00E967AE" w:rsidRPr="00037C54" w:rsidRDefault="00E967AE" w:rsidP="00AF6AE5">
            <w:pPr>
              <w:pStyle w:val="ListParagraph"/>
              <w:numPr>
                <w:ilvl w:val="0"/>
                <w:numId w:val="39"/>
              </w:numPr>
              <w:spacing w:before="2" w:after="2"/>
              <w:rPr>
                <w:rFonts w:asciiTheme="majorHAnsi" w:hAnsiTheme="majorHAnsi" w:cs="Times New Roman"/>
                <w:sz w:val="22"/>
                <w:szCs w:val="22"/>
              </w:rPr>
            </w:pPr>
            <w:r w:rsidRPr="00037C54">
              <w:rPr>
                <w:rFonts w:asciiTheme="majorHAnsi" w:hAnsiTheme="majorHAnsi" w:cs="Times New Roman"/>
                <w:sz w:val="22"/>
                <w:szCs w:val="22"/>
              </w:rPr>
              <w:t>If some students may not be cooperating well with one another in a group, they will be moved to another group.  This group will be appropriate to support their learning needs.</w:t>
            </w:r>
          </w:p>
        </w:tc>
      </w:tr>
      <w:tr w:rsidR="007737DF" w:rsidRPr="00037C54" w14:paraId="0167391C" w14:textId="77777777" w:rsidTr="007737DF">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5856E" w14:textId="400A419C"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Theoretical Principles and/or Research–Based Best Practices</w:t>
            </w:r>
          </w:p>
          <w:p w14:paraId="686C8D79"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277C43DC"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Why are the learning tasks for this lesson appropriate for your students?</w:t>
            </w:r>
          </w:p>
          <w:p w14:paraId="65440DC9"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c>
        <w:tc>
          <w:tcPr>
            <w:tcW w:w="7621" w:type="dxa"/>
            <w:tcBorders>
              <w:top w:val="nil"/>
              <w:left w:val="nil"/>
              <w:bottom w:val="single" w:sz="8" w:space="0" w:color="auto"/>
              <w:right w:val="single" w:sz="8" w:space="0" w:color="auto"/>
            </w:tcBorders>
            <w:tcMar>
              <w:top w:w="0" w:type="dxa"/>
              <w:left w:w="108" w:type="dxa"/>
              <w:bottom w:w="0" w:type="dxa"/>
              <w:right w:w="108" w:type="dxa"/>
            </w:tcMar>
            <w:hideMark/>
          </w:tcPr>
          <w:p w14:paraId="29C2967D" w14:textId="515B552D" w:rsidR="007737DF" w:rsidRPr="00037C54" w:rsidRDefault="007737DF" w:rsidP="007737DF">
            <w:pPr>
              <w:rPr>
                <w:rFonts w:asciiTheme="majorHAnsi" w:eastAsia="Times New Roman" w:hAnsiTheme="majorHAnsi" w:cs="Times New Roman"/>
                <w:sz w:val="22"/>
                <w:szCs w:val="22"/>
              </w:rPr>
            </w:pPr>
            <w:r w:rsidRPr="00037C54">
              <w:rPr>
                <w:rFonts w:asciiTheme="majorHAnsi" w:eastAsia="Times New Roman" w:hAnsiTheme="majorHAnsi" w:cs="Times New Roman"/>
                <w:color w:val="000000"/>
                <w:sz w:val="22"/>
                <w:szCs w:val="22"/>
                <w:shd w:val="clear" w:color="auto" w:fill="FFFFFF"/>
              </w:rPr>
              <w:t>.</w:t>
            </w:r>
          </w:p>
          <w:p w14:paraId="16BEED70" w14:textId="54B82BEE" w:rsidR="00F110ED" w:rsidRDefault="00E967AE" w:rsidP="002679C5">
            <w:pPr>
              <w:widowControl w:val="0"/>
              <w:autoSpaceDE w:val="0"/>
              <w:autoSpaceDN w:val="0"/>
              <w:adjustRightInd w:val="0"/>
              <w:rPr>
                <w:rFonts w:asciiTheme="majorHAnsi" w:hAnsiTheme="majorHAnsi" w:cs="Arial"/>
                <w:sz w:val="22"/>
                <w:szCs w:val="22"/>
              </w:rPr>
            </w:pPr>
            <w:r w:rsidRPr="00037C54">
              <w:rPr>
                <w:rFonts w:asciiTheme="majorHAnsi" w:hAnsiTheme="majorHAnsi" w:cs="Times New Roman"/>
                <w:sz w:val="22"/>
                <w:szCs w:val="22"/>
              </w:rPr>
              <w:t xml:space="preserve">The learning </w:t>
            </w:r>
            <w:r w:rsidR="00766583" w:rsidRPr="00037C54">
              <w:rPr>
                <w:rFonts w:asciiTheme="majorHAnsi" w:hAnsiTheme="majorHAnsi" w:cs="Times New Roman"/>
                <w:sz w:val="22"/>
                <w:szCs w:val="22"/>
              </w:rPr>
              <w:t>tasks for this lesson are</w:t>
            </w:r>
            <w:r w:rsidRPr="00037C54">
              <w:rPr>
                <w:rFonts w:asciiTheme="majorHAnsi" w:hAnsiTheme="majorHAnsi" w:cs="Times New Roman"/>
                <w:sz w:val="22"/>
                <w:szCs w:val="22"/>
              </w:rPr>
              <w:t xml:space="preserve"> appropriate for my students because they provide effective learning strategies for ALL learners.  </w:t>
            </w:r>
            <w:r w:rsidR="00554AD1" w:rsidRPr="00037C54">
              <w:rPr>
                <w:rFonts w:asciiTheme="majorHAnsi" w:hAnsiTheme="majorHAnsi" w:cs="Times New Roman"/>
                <w:sz w:val="22"/>
                <w:szCs w:val="22"/>
              </w:rPr>
              <w:t xml:space="preserve">I have adapted methods to make learning constructive which is highly engaging for my students.  </w:t>
            </w:r>
            <w:r w:rsidR="00554AD1" w:rsidRPr="00037C54">
              <w:rPr>
                <w:rFonts w:asciiTheme="majorHAnsi" w:hAnsiTheme="majorHAnsi" w:cs="Verdana"/>
                <w:sz w:val="22"/>
                <w:szCs w:val="22"/>
              </w:rPr>
              <w:t xml:space="preserve">According to Bruning, Norby, &amp; Schraw (2011), “Learning is constructive, not a receptive, process.  Knowledge is not simply acquired; it is created and re-created on the basis of previous learning” (p. o6).  As educators, I believe we need to be familiarized with student prior knowledge.  At the beginning of the lesson I ask my students if they have ever recognized butterflies either at the playground or another place in the environment. </w:t>
            </w:r>
            <w:r w:rsidR="00F37848" w:rsidRPr="00037C54">
              <w:rPr>
                <w:rFonts w:asciiTheme="majorHAnsi" w:hAnsiTheme="majorHAnsi" w:cs="Verdana"/>
                <w:sz w:val="22"/>
                <w:szCs w:val="22"/>
              </w:rPr>
              <w:t xml:space="preserve"> I listen and they respond.</w:t>
            </w:r>
            <w:r w:rsidR="00554AD1" w:rsidRPr="00037C54">
              <w:rPr>
                <w:rFonts w:asciiTheme="majorHAnsi" w:hAnsiTheme="majorHAnsi" w:cs="Verdana"/>
                <w:sz w:val="22"/>
                <w:szCs w:val="22"/>
              </w:rPr>
              <w:t xml:space="preserve"> </w:t>
            </w:r>
            <w:r w:rsidR="00F37848" w:rsidRPr="00037C54">
              <w:rPr>
                <w:rFonts w:asciiTheme="majorHAnsi" w:hAnsiTheme="majorHAnsi" w:cs="Verdana"/>
                <w:sz w:val="22"/>
                <w:szCs w:val="22"/>
              </w:rPr>
              <w:t xml:space="preserve">From there I am connecting their prior experiences and knowledge utilizing their responses </w:t>
            </w:r>
            <w:r w:rsidR="00766583" w:rsidRPr="00037C54">
              <w:rPr>
                <w:rFonts w:asciiTheme="majorHAnsi" w:hAnsiTheme="majorHAnsi" w:cs="Verdana"/>
                <w:sz w:val="22"/>
                <w:szCs w:val="22"/>
              </w:rPr>
              <w:t>and applying</w:t>
            </w:r>
            <w:r w:rsidR="00F37848" w:rsidRPr="00037C54">
              <w:rPr>
                <w:rFonts w:asciiTheme="majorHAnsi" w:hAnsiTheme="majorHAnsi" w:cs="Verdana"/>
                <w:sz w:val="22"/>
                <w:szCs w:val="22"/>
              </w:rPr>
              <w:t xml:space="preserve"> it towards this lesson.  Every lesson I ask myself</w:t>
            </w:r>
            <w:r w:rsidR="00766583" w:rsidRPr="00037C54">
              <w:rPr>
                <w:rFonts w:asciiTheme="majorHAnsi" w:hAnsiTheme="majorHAnsi" w:cs="Verdana"/>
                <w:sz w:val="22"/>
                <w:szCs w:val="22"/>
              </w:rPr>
              <w:t>, What</w:t>
            </w:r>
            <w:r w:rsidR="00554AD1" w:rsidRPr="00037C54">
              <w:rPr>
                <w:rFonts w:asciiTheme="majorHAnsi" w:hAnsiTheme="majorHAnsi" w:cs="Verdana"/>
                <w:sz w:val="22"/>
                <w:szCs w:val="22"/>
              </w:rPr>
              <w:t xml:space="preserve"> do students know? How do they learn? How can we achieve our goal of effective learning?</w:t>
            </w:r>
            <w:r w:rsidR="00F37848" w:rsidRPr="00037C54">
              <w:rPr>
                <w:rFonts w:asciiTheme="majorHAnsi" w:hAnsiTheme="majorHAnsi" w:cs="Verdana"/>
                <w:sz w:val="22"/>
                <w:szCs w:val="22"/>
              </w:rPr>
              <w:t xml:space="preserve">  So for this lesson I can see that they have prior understandings that butterflies do exist, but do they know where butterflies come from?  </w:t>
            </w:r>
            <w:r w:rsidR="00554AD1" w:rsidRPr="00037C54">
              <w:rPr>
                <w:rFonts w:asciiTheme="majorHAnsi" w:hAnsiTheme="majorHAnsi" w:cs="Verdana"/>
                <w:sz w:val="22"/>
                <w:szCs w:val="22"/>
              </w:rPr>
              <w:t xml:space="preserve">To understand that learning comes from prior knowledge we should assess and review students’ past and present learning.  </w:t>
            </w:r>
            <w:r w:rsidR="00F37848" w:rsidRPr="00037C54">
              <w:rPr>
                <w:rFonts w:asciiTheme="majorHAnsi" w:hAnsiTheme="majorHAnsi" w:cs="Verdana"/>
                <w:sz w:val="22"/>
                <w:szCs w:val="22"/>
              </w:rPr>
              <w:t xml:space="preserve">In the text </w:t>
            </w:r>
            <w:r w:rsidR="00F37848" w:rsidRPr="00037C54">
              <w:rPr>
                <w:rFonts w:asciiTheme="majorHAnsi" w:hAnsiTheme="majorHAnsi" w:cs="Verdana"/>
                <w:i/>
                <w:sz w:val="22"/>
                <w:szCs w:val="22"/>
              </w:rPr>
              <w:t xml:space="preserve">Cognitive Psychology and Instruction </w:t>
            </w:r>
            <w:r w:rsidR="00F37848" w:rsidRPr="00037C54">
              <w:rPr>
                <w:rFonts w:asciiTheme="majorHAnsi" w:hAnsiTheme="majorHAnsi" w:cs="Verdana"/>
                <w:sz w:val="22"/>
                <w:szCs w:val="22"/>
              </w:rPr>
              <w:t xml:space="preserve">(2011), </w:t>
            </w:r>
            <w:r w:rsidR="00554AD1" w:rsidRPr="00037C54">
              <w:rPr>
                <w:rFonts w:asciiTheme="majorHAnsi" w:hAnsiTheme="majorHAnsi" w:cs="Verdana"/>
                <w:sz w:val="22"/>
                <w:szCs w:val="22"/>
              </w:rPr>
              <w:t>It is suggested for educators to utilize methods that encourage students t</w:t>
            </w:r>
            <w:r w:rsidR="00056818">
              <w:rPr>
                <w:rFonts w:asciiTheme="majorHAnsi" w:hAnsiTheme="majorHAnsi" w:cs="Verdana"/>
                <w:sz w:val="22"/>
                <w:szCs w:val="22"/>
              </w:rPr>
              <w:t>o describe what they already kno</w:t>
            </w:r>
            <w:r w:rsidR="00554AD1" w:rsidRPr="00037C54">
              <w:rPr>
                <w:rFonts w:asciiTheme="majorHAnsi" w:hAnsiTheme="majorHAnsi" w:cs="Verdana"/>
                <w:sz w:val="22"/>
                <w:szCs w:val="22"/>
              </w:rPr>
              <w:t>w and how they felt about it, to link</w:t>
            </w:r>
            <w:r w:rsidR="00766583">
              <w:rPr>
                <w:rFonts w:asciiTheme="majorHAnsi" w:hAnsiTheme="majorHAnsi" w:cs="Verdana"/>
                <w:sz w:val="22"/>
                <w:szCs w:val="22"/>
              </w:rPr>
              <w:t xml:space="preserve"> </w:t>
            </w:r>
            <w:r w:rsidR="00554AD1" w:rsidRPr="00037C54">
              <w:rPr>
                <w:rFonts w:asciiTheme="majorHAnsi" w:hAnsiTheme="majorHAnsi" w:cs="Verdana"/>
                <w:sz w:val="22"/>
                <w:szCs w:val="22"/>
              </w:rPr>
              <w:t>new information with the old, to use analogies and metaphors as tools for understanding, and to create their own structures for organ</w:t>
            </w:r>
            <w:r w:rsidR="00440972" w:rsidRPr="00037C54">
              <w:rPr>
                <w:rFonts w:asciiTheme="majorHAnsi" w:hAnsiTheme="majorHAnsi" w:cs="Verdana"/>
                <w:sz w:val="22"/>
                <w:szCs w:val="22"/>
              </w:rPr>
              <w:t>izing new information (p. 06).  The KWL chart students’ complete pre and post lesson supports the argument above.</w:t>
            </w:r>
            <w:r w:rsidR="00554AD1" w:rsidRPr="00037C54">
              <w:rPr>
                <w:rFonts w:asciiTheme="majorHAnsi" w:hAnsiTheme="majorHAnsi" w:cs="Verdana"/>
                <w:sz w:val="22"/>
                <w:szCs w:val="22"/>
              </w:rPr>
              <w:t xml:space="preserve"> </w:t>
            </w:r>
            <w:r w:rsidR="00440972" w:rsidRPr="00037C54">
              <w:rPr>
                <w:rFonts w:asciiTheme="majorHAnsi" w:hAnsiTheme="majorHAnsi" w:cs="Verdana"/>
                <w:sz w:val="22"/>
                <w:szCs w:val="22"/>
              </w:rPr>
              <w:t>Throughout this lesson, students’ are participating in both class discussions and partner</w:t>
            </w:r>
            <w:r w:rsidR="00554AD1" w:rsidRPr="00037C54">
              <w:rPr>
                <w:rFonts w:asciiTheme="majorHAnsi" w:hAnsiTheme="majorHAnsi" w:cs="Verdana"/>
                <w:sz w:val="22"/>
                <w:szCs w:val="22"/>
              </w:rPr>
              <w:t xml:space="preserve"> discussions</w:t>
            </w:r>
            <w:r w:rsidR="00440972" w:rsidRPr="00037C54">
              <w:rPr>
                <w:rFonts w:asciiTheme="majorHAnsi" w:hAnsiTheme="majorHAnsi" w:cs="Verdana"/>
                <w:sz w:val="22"/>
                <w:szCs w:val="22"/>
              </w:rPr>
              <w:t>.  Helping me to gage what they</w:t>
            </w:r>
            <w:r w:rsidR="00554AD1" w:rsidRPr="00037C54">
              <w:rPr>
                <w:rFonts w:asciiTheme="majorHAnsi" w:hAnsiTheme="majorHAnsi" w:cs="Verdana"/>
                <w:sz w:val="22"/>
                <w:szCs w:val="22"/>
              </w:rPr>
              <w:t xml:space="preserve"> know.  </w:t>
            </w:r>
            <w:r w:rsidR="00440972" w:rsidRPr="00037C54">
              <w:rPr>
                <w:rFonts w:asciiTheme="majorHAnsi" w:hAnsiTheme="majorHAnsi" w:cs="Verdana"/>
                <w:sz w:val="22"/>
                <w:szCs w:val="22"/>
              </w:rPr>
              <w:t xml:space="preserve">I then continue to formulate additional learning </w:t>
            </w:r>
            <w:r w:rsidR="00766583" w:rsidRPr="00037C54">
              <w:rPr>
                <w:rFonts w:asciiTheme="majorHAnsi" w:hAnsiTheme="majorHAnsi" w:cs="Verdana"/>
                <w:sz w:val="22"/>
                <w:szCs w:val="22"/>
              </w:rPr>
              <w:t>tasks most</w:t>
            </w:r>
            <w:r w:rsidR="00554AD1" w:rsidRPr="00037C54">
              <w:rPr>
                <w:rFonts w:asciiTheme="majorHAnsi" w:hAnsiTheme="majorHAnsi" w:cs="Verdana"/>
                <w:sz w:val="22"/>
                <w:szCs w:val="22"/>
              </w:rPr>
              <w:t xml:space="preserve"> </w:t>
            </w:r>
            <w:r w:rsidR="00440972" w:rsidRPr="00037C54">
              <w:rPr>
                <w:rFonts w:asciiTheme="majorHAnsi" w:hAnsiTheme="majorHAnsi" w:cs="Verdana"/>
                <w:sz w:val="22"/>
                <w:szCs w:val="22"/>
              </w:rPr>
              <w:t>appropriate for effective learning.  For increasing their cognitive capabilities, my students’ are given vocabulary words pertaining to the Monarch butterfly l</w:t>
            </w:r>
            <w:r w:rsidR="00E606BE" w:rsidRPr="00037C54">
              <w:rPr>
                <w:rFonts w:asciiTheme="majorHAnsi" w:hAnsiTheme="majorHAnsi" w:cs="Verdana"/>
                <w:sz w:val="22"/>
                <w:szCs w:val="22"/>
              </w:rPr>
              <w:t>ife cycle.  They are given index cards</w:t>
            </w:r>
            <w:r w:rsidR="00766583" w:rsidRPr="00037C54">
              <w:rPr>
                <w:rFonts w:asciiTheme="majorHAnsi" w:hAnsiTheme="majorHAnsi" w:cs="Verdana"/>
                <w:sz w:val="22"/>
                <w:szCs w:val="22"/>
              </w:rPr>
              <w:t>, and then</w:t>
            </w:r>
            <w:r w:rsidR="00E606BE" w:rsidRPr="00037C54">
              <w:rPr>
                <w:rFonts w:asciiTheme="majorHAnsi" w:hAnsiTheme="majorHAnsi" w:cs="Verdana"/>
                <w:sz w:val="22"/>
                <w:szCs w:val="22"/>
              </w:rPr>
              <w:t xml:space="preserve"> instructed to create flash cards including these words in their poster boards, life cycle diagram, storybook, and science journals.  I also have my students’ do reflective writing and questioning in their journals.  According to Bruning et al; self-questioning, reflective journal writing, and discussions about their thought processes with other peers helps build their metacognitive skills.  </w:t>
            </w:r>
            <w:r w:rsidR="00B87F55" w:rsidRPr="00037C54">
              <w:rPr>
                <w:rFonts w:asciiTheme="majorHAnsi" w:hAnsiTheme="majorHAnsi" w:cs="Verdana"/>
                <w:sz w:val="22"/>
                <w:szCs w:val="22"/>
              </w:rPr>
              <w:t xml:space="preserve">This lesson also provides learners with reading and questioning about their reading. As a class we read, </w:t>
            </w:r>
            <w:r w:rsidR="00B87F55" w:rsidRPr="00037C54">
              <w:rPr>
                <w:rFonts w:asciiTheme="majorHAnsi" w:hAnsiTheme="majorHAnsi" w:cs="Verdana"/>
                <w:i/>
                <w:sz w:val="22"/>
                <w:szCs w:val="22"/>
              </w:rPr>
              <w:t>The Hungry Caterpillar</w:t>
            </w:r>
            <w:r w:rsidR="00B87F55" w:rsidRPr="00037C54">
              <w:rPr>
                <w:rFonts w:asciiTheme="majorHAnsi" w:hAnsiTheme="majorHAnsi" w:cs="Verdana"/>
                <w:sz w:val="22"/>
                <w:szCs w:val="22"/>
              </w:rPr>
              <w:t xml:space="preserve"> in between reading I ask questions, along with asking students’ their predictions on what will happen next. For extended learning they are given the opportunity to read and utilize as resources additional books about the Monarch butterfly. The authors address the importance of reading “</w:t>
            </w:r>
            <w:r w:rsidR="00B87F55" w:rsidRPr="00037C54">
              <w:rPr>
                <w:rFonts w:asciiTheme="majorHAnsi" w:hAnsiTheme="majorHAnsi" w:cs="Arial"/>
                <w:sz w:val="22"/>
                <w:szCs w:val="22"/>
              </w:rPr>
              <w:t xml:space="preserve">Reading gives children entry into the literate world; learning to read makes an important transit point.  If we successfully teach reading to our students they are more likely to learn, retain, and recall information” (p. </w:t>
            </w:r>
            <w:r w:rsidR="001B7FAE" w:rsidRPr="00037C54">
              <w:rPr>
                <w:rFonts w:asciiTheme="majorHAnsi" w:hAnsiTheme="majorHAnsi" w:cs="Arial"/>
                <w:sz w:val="22"/>
                <w:szCs w:val="22"/>
              </w:rPr>
              <w:t xml:space="preserve">255).  By approaching reading as a meaningful activity, students are more engaged and will learn effectively.  I take away from the text, the basic reasons for literacy is learning, communicating, and enjoyment. </w:t>
            </w:r>
            <w:r w:rsidR="009F3F24">
              <w:rPr>
                <w:rFonts w:asciiTheme="majorHAnsi" w:hAnsiTheme="majorHAnsi" w:cs="Arial"/>
                <w:sz w:val="22"/>
                <w:szCs w:val="22"/>
              </w:rPr>
              <w:t xml:space="preserve">Throughout this lesson I continue to promote constructive learning by providing an </w:t>
            </w:r>
            <w:r w:rsidR="009F3F24">
              <w:rPr>
                <w:rFonts w:asciiTheme="majorHAnsi" w:hAnsiTheme="majorHAnsi" w:cs="Arial"/>
                <w:i/>
                <w:sz w:val="22"/>
                <w:szCs w:val="22"/>
              </w:rPr>
              <w:t xml:space="preserve">inquiry-based classroom.  </w:t>
            </w:r>
            <w:r w:rsidR="009F3F24">
              <w:rPr>
                <w:rFonts w:asciiTheme="majorHAnsi" w:hAnsiTheme="majorHAnsi" w:cs="Arial"/>
                <w:sz w:val="22"/>
                <w:szCs w:val="22"/>
              </w:rPr>
              <w:t>This type of classroom specifically focuses on posing questions with high cognitive demand, and asking more follow up questions.</w:t>
            </w:r>
            <w:r w:rsidR="00F110ED">
              <w:rPr>
                <w:rFonts w:asciiTheme="majorHAnsi" w:hAnsiTheme="majorHAnsi" w:cs="Arial"/>
                <w:sz w:val="22"/>
                <w:szCs w:val="22"/>
              </w:rPr>
              <w:t xml:space="preserve">  They begin lessons with thought-provoking questions and focus on student understanding rather than looking for right or wrong answers (p.350).  Questions asked throughout this lesson are to seek understanding of what is be</w:t>
            </w:r>
            <w:r w:rsidR="00A21764">
              <w:rPr>
                <w:rFonts w:asciiTheme="majorHAnsi" w:hAnsiTheme="majorHAnsi" w:cs="Arial"/>
                <w:sz w:val="22"/>
                <w:szCs w:val="22"/>
              </w:rPr>
              <w:t xml:space="preserve">ing learned.  From there, I </w:t>
            </w:r>
            <w:r w:rsidR="00F110ED">
              <w:rPr>
                <w:rFonts w:asciiTheme="majorHAnsi" w:hAnsiTheme="majorHAnsi" w:cs="Arial"/>
                <w:sz w:val="22"/>
                <w:szCs w:val="22"/>
              </w:rPr>
              <w:t xml:space="preserve">place my students in </w:t>
            </w:r>
            <w:r w:rsidR="00F110ED" w:rsidRPr="00F110ED">
              <w:rPr>
                <w:rFonts w:asciiTheme="majorHAnsi" w:hAnsiTheme="majorHAnsi" w:cs="Arial"/>
                <w:i/>
                <w:sz w:val="22"/>
                <w:szCs w:val="22"/>
              </w:rPr>
              <w:t>small cooperative groups</w:t>
            </w:r>
            <w:r w:rsidR="00F110ED">
              <w:rPr>
                <w:rFonts w:asciiTheme="majorHAnsi" w:hAnsiTheme="majorHAnsi" w:cs="Arial"/>
                <w:sz w:val="22"/>
                <w:szCs w:val="22"/>
              </w:rPr>
              <w:t>.  Bruning et al.,</w:t>
            </w:r>
            <w:r w:rsidR="00A21764">
              <w:rPr>
                <w:rFonts w:asciiTheme="majorHAnsi" w:hAnsiTheme="majorHAnsi" w:cs="Arial"/>
                <w:sz w:val="22"/>
                <w:szCs w:val="22"/>
              </w:rPr>
              <w:t xml:space="preserve"> (2011)</w:t>
            </w:r>
            <w:r w:rsidR="00F110ED">
              <w:rPr>
                <w:rFonts w:asciiTheme="majorHAnsi" w:hAnsiTheme="majorHAnsi" w:cs="Arial"/>
                <w:sz w:val="22"/>
                <w:szCs w:val="22"/>
              </w:rPr>
              <w:t xml:space="preserve"> notes in these groups, each student develops a particular area of expertise </w:t>
            </w:r>
            <w:r w:rsidR="00056818">
              <w:rPr>
                <w:rFonts w:asciiTheme="majorHAnsi" w:hAnsiTheme="majorHAnsi" w:cs="Arial"/>
                <w:sz w:val="22"/>
                <w:szCs w:val="22"/>
              </w:rPr>
              <w:t xml:space="preserve">which </w:t>
            </w:r>
            <w:r w:rsidR="00F110ED">
              <w:rPr>
                <w:rFonts w:asciiTheme="majorHAnsi" w:hAnsiTheme="majorHAnsi" w:cs="Arial"/>
                <w:sz w:val="22"/>
                <w:szCs w:val="22"/>
              </w:rPr>
              <w:t>have been found to promote learning via “distributed cognition” as students learn from one another.</w:t>
            </w:r>
            <w:r w:rsidR="009F3F24">
              <w:rPr>
                <w:rFonts w:asciiTheme="majorHAnsi" w:hAnsiTheme="majorHAnsi" w:cs="Arial"/>
                <w:i/>
                <w:sz w:val="22"/>
                <w:szCs w:val="22"/>
              </w:rPr>
              <w:t xml:space="preserve"> </w:t>
            </w:r>
            <w:r w:rsidR="00A21764">
              <w:rPr>
                <w:rFonts w:asciiTheme="majorHAnsi" w:hAnsiTheme="majorHAnsi" w:cs="Arial"/>
                <w:sz w:val="22"/>
                <w:szCs w:val="22"/>
              </w:rPr>
              <w:t>My students are predicting their outcomes of what is happening in the process of the Monarch butterfly life cycle, they predict where the butterfly migrates, they reflect on what they observe and have learned.  This is all an example of</w:t>
            </w:r>
            <w:r w:rsidR="009F3F24">
              <w:rPr>
                <w:rFonts w:asciiTheme="majorHAnsi" w:hAnsiTheme="majorHAnsi" w:cs="Arial"/>
                <w:sz w:val="22"/>
                <w:szCs w:val="22"/>
              </w:rPr>
              <w:t xml:space="preserve"> </w:t>
            </w:r>
            <w:r w:rsidR="00A21764">
              <w:rPr>
                <w:rFonts w:asciiTheme="majorHAnsi" w:hAnsiTheme="majorHAnsi" w:cs="Arial"/>
                <w:i/>
                <w:sz w:val="22"/>
                <w:szCs w:val="22"/>
              </w:rPr>
              <w:t xml:space="preserve">reflective thinking and self-assessment skills.  </w:t>
            </w:r>
            <w:r w:rsidR="00A21764">
              <w:rPr>
                <w:rFonts w:asciiTheme="majorHAnsi" w:hAnsiTheme="majorHAnsi" w:cs="Arial"/>
                <w:sz w:val="22"/>
                <w:szCs w:val="22"/>
              </w:rPr>
              <w:t>These methods are directly teaching stude</w:t>
            </w:r>
            <w:r w:rsidR="002679C5">
              <w:rPr>
                <w:rFonts w:asciiTheme="majorHAnsi" w:hAnsiTheme="majorHAnsi" w:cs="Arial"/>
                <w:sz w:val="22"/>
                <w:szCs w:val="22"/>
              </w:rPr>
              <w:t xml:space="preserve">nts metacognitive strategies that have been shown to increase understanding of the subject (p. 350).  Students are also doing science journaling, helping to create dialogue between student and teacher, helping students to reflect on their knowledge and beliefs.  It </w:t>
            </w:r>
            <w:r w:rsidR="001B7FAE" w:rsidRPr="00037C54">
              <w:rPr>
                <w:rFonts w:asciiTheme="majorHAnsi" w:hAnsiTheme="majorHAnsi" w:cs="Arial"/>
                <w:sz w:val="22"/>
                <w:szCs w:val="22"/>
              </w:rPr>
              <w:t>is ev</w:t>
            </w:r>
            <w:r w:rsidR="00A215B3">
              <w:rPr>
                <w:rFonts w:asciiTheme="majorHAnsi" w:hAnsiTheme="majorHAnsi" w:cs="Arial"/>
                <w:sz w:val="22"/>
                <w:szCs w:val="22"/>
              </w:rPr>
              <w:t>ident all</w:t>
            </w:r>
            <w:r w:rsidR="002679C5">
              <w:rPr>
                <w:rFonts w:asciiTheme="majorHAnsi" w:hAnsiTheme="majorHAnsi" w:cs="Arial"/>
                <w:sz w:val="22"/>
                <w:szCs w:val="22"/>
              </w:rPr>
              <w:t xml:space="preserve"> learning tasks used in this lesson</w:t>
            </w:r>
            <w:r w:rsidR="00A215B3">
              <w:rPr>
                <w:rFonts w:asciiTheme="majorHAnsi" w:hAnsiTheme="majorHAnsi" w:cs="Arial"/>
                <w:sz w:val="22"/>
                <w:szCs w:val="22"/>
              </w:rPr>
              <w:t xml:space="preserve"> are significant</w:t>
            </w:r>
            <w:r w:rsidR="001B7FAE" w:rsidRPr="00037C54">
              <w:rPr>
                <w:rFonts w:asciiTheme="majorHAnsi" w:hAnsiTheme="majorHAnsi" w:cs="Arial"/>
                <w:sz w:val="22"/>
                <w:szCs w:val="22"/>
              </w:rPr>
              <w:t xml:space="preserve"> for learning the life cycle of the Monarch Butterfly.  </w:t>
            </w:r>
          </w:p>
          <w:p w14:paraId="35A79683" w14:textId="77777777" w:rsidR="005510C4" w:rsidRPr="005510C4" w:rsidRDefault="005510C4" w:rsidP="005510C4">
            <w:pPr>
              <w:widowControl w:val="0"/>
              <w:autoSpaceDE w:val="0"/>
              <w:autoSpaceDN w:val="0"/>
              <w:adjustRightInd w:val="0"/>
              <w:jc w:val="center"/>
              <w:rPr>
                <w:rFonts w:asciiTheme="majorHAnsi" w:hAnsiTheme="majorHAnsi" w:cs="Arial"/>
                <w:sz w:val="22"/>
                <w:szCs w:val="22"/>
                <w:u w:val="single"/>
              </w:rPr>
            </w:pPr>
            <w:r w:rsidRPr="005510C4">
              <w:rPr>
                <w:rFonts w:asciiTheme="majorHAnsi" w:hAnsiTheme="majorHAnsi" w:cs="Arial"/>
                <w:sz w:val="22"/>
                <w:szCs w:val="22"/>
                <w:u w:val="single"/>
              </w:rPr>
              <w:t>Reference:</w:t>
            </w:r>
          </w:p>
          <w:p w14:paraId="29140DEE" w14:textId="33FC4C26" w:rsidR="005510C4" w:rsidRPr="005510C4" w:rsidRDefault="00F67CBA" w:rsidP="005510C4">
            <w:pPr>
              <w:widowControl w:val="0"/>
              <w:autoSpaceDE w:val="0"/>
              <w:autoSpaceDN w:val="0"/>
              <w:adjustRightInd w:val="0"/>
              <w:jc w:val="center"/>
              <w:rPr>
                <w:rFonts w:asciiTheme="majorHAnsi" w:hAnsiTheme="majorHAnsi" w:cs="Verdana"/>
                <w:sz w:val="22"/>
                <w:szCs w:val="22"/>
              </w:rPr>
            </w:pPr>
            <w:r>
              <w:rPr>
                <w:rFonts w:asciiTheme="majorHAnsi" w:hAnsiTheme="majorHAnsi" w:cs="Arial"/>
                <w:sz w:val="22"/>
                <w:szCs w:val="22"/>
              </w:rPr>
              <w:t>Bruning, R. H., Schr</w:t>
            </w:r>
            <w:r w:rsidR="005510C4" w:rsidRPr="005510C4">
              <w:rPr>
                <w:rFonts w:asciiTheme="majorHAnsi" w:hAnsiTheme="majorHAnsi" w:cs="Arial"/>
                <w:sz w:val="22"/>
                <w:szCs w:val="22"/>
              </w:rPr>
              <w:t xml:space="preserve">aw, G. J. &amp; Norby, M. M. (2011). </w:t>
            </w:r>
            <w:r w:rsidR="005510C4" w:rsidRPr="005510C4">
              <w:rPr>
                <w:rFonts w:asciiTheme="majorHAnsi" w:hAnsiTheme="majorHAnsi" w:cs="Arial"/>
                <w:i/>
                <w:iCs/>
                <w:sz w:val="22"/>
                <w:szCs w:val="22"/>
              </w:rPr>
              <w:t>Cognitive Psychology and Instruction Fifth Edition.  </w:t>
            </w:r>
            <w:r w:rsidR="005510C4" w:rsidRPr="005510C4">
              <w:rPr>
                <w:rFonts w:asciiTheme="majorHAnsi" w:hAnsiTheme="majorHAnsi" w:cs="Arial"/>
                <w:sz w:val="22"/>
                <w:szCs w:val="22"/>
              </w:rPr>
              <w:t>Boston, MA: Pearson Education.</w:t>
            </w:r>
          </w:p>
        </w:tc>
      </w:tr>
      <w:tr w:rsidR="007737DF" w:rsidRPr="00037C54" w14:paraId="23D31549" w14:textId="77777777" w:rsidTr="007737DF">
        <w:tc>
          <w:tcPr>
            <w:tcW w:w="1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68BE2" w14:textId="7945FB99"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Materials</w:t>
            </w:r>
          </w:p>
          <w:p w14:paraId="46315D74"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6EDB165C"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What materials does the teacher need for </w:t>
            </w:r>
            <w:r w:rsidRPr="00037C54">
              <w:rPr>
                <w:rFonts w:asciiTheme="majorHAnsi" w:hAnsiTheme="majorHAnsi" w:cs="Times New Roman"/>
                <w:b/>
                <w:bCs/>
                <w:sz w:val="22"/>
                <w:szCs w:val="22"/>
              </w:rPr>
              <w:t>this lesson?</w:t>
            </w:r>
          </w:p>
          <w:p w14:paraId="65F5C4DA"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p w14:paraId="208DBBBC"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What materials do the students need for </w:t>
            </w:r>
            <w:r w:rsidRPr="00037C54">
              <w:rPr>
                <w:rFonts w:asciiTheme="majorHAnsi" w:hAnsiTheme="majorHAnsi" w:cs="Times New Roman"/>
                <w:b/>
                <w:bCs/>
                <w:sz w:val="22"/>
                <w:szCs w:val="22"/>
              </w:rPr>
              <w:t>this lesson?</w:t>
            </w:r>
          </w:p>
          <w:p w14:paraId="7867DB48"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c>
        <w:tc>
          <w:tcPr>
            <w:tcW w:w="7621" w:type="dxa"/>
            <w:tcBorders>
              <w:top w:val="nil"/>
              <w:left w:val="nil"/>
              <w:bottom w:val="single" w:sz="8" w:space="0" w:color="auto"/>
              <w:right w:val="single" w:sz="8" w:space="0" w:color="auto"/>
            </w:tcBorders>
            <w:tcMar>
              <w:top w:w="0" w:type="dxa"/>
              <w:left w:w="108" w:type="dxa"/>
              <w:bottom w:w="0" w:type="dxa"/>
              <w:right w:w="108" w:type="dxa"/>
            </w:tcMar>
            <w:hideMark/>
          </w:tcPr>
          <w:p w14:paraId="64182BF1" w14:textId="2BD2CF8E" w:rsidR="007737DF" w:rsidRPr="00037C54" w:rsidRDefault="001B7FAE" w:rsidP="001B7FAE">
            <w:pPr>
              <w:pStyle w:val="ListParagraph"/>
              <w:numPr>
                <w:ilvl w:val="0"/>
                <w:numId w:val="40"/>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Book: </w:t>
            </w:r>
            <w:r w:rsidRPr="00037C54">
              <w:rPr>
                <w:rFonts w:asciiTheme="majorHAnsi" w:hAnsiTheme="majorHAnsi" w:cs="Times New Roman"/>
                <w:i/>
                <w:sz w:val="22"/>
                <w:szCs w:val="22"/>
              </w:rPr>
              <w:t xml:space="preserve">The Very Hungry Caterpillar by: </w:t>
            </w:r>
            <w:r w:rsidRPr="00037C54">
              <w:rPr>
                <w:rFonts w:asciiTheme="majorHAnsi" w:hAnsiTheme="majorHAnsi" w:cs="Times New Roman"/>
                <w:sz w:val="22"/>
                <w:szCs w:val="22"/>
              </w:rPr>
              <w:t xml:space="preserve">Eric </w:t>
            </w:r>
            <w:r w:rsidR="00766583">
              <w:rPr>
                <w:rFonts w:asciiTheme="majorHAnsi" w:hAnsiTheme="majorHAnsi" w:cs="Times New Roman"/>
                <w:sz w:val="22"/>
                <w:szCs w:val="22"/>
              </w:rPr>
              <w:t>Carle</w:t>
            </w:r>
          </w:p>
          <w:p w14:paraId="47396A1E" w14:textId="77777777" w:rsidR="001B7FAE" w:rsidRPr="00037C54" w:rsidRDefault="001B7FAE" w:rsidP="001B7FAE">
            <w:pPr>
              <w:pStyle w:val="ListParagraph"/>
              <w:numPr>
                <w:ilvl w:val="0"/>
                <w:numId w:val="40"/>
              </w:numPr>
              <w:spacing w:before="2" w:after="2"/>
              <w:rPr>
                <w:rFonts w:asciiTheme="majorHAnsi" w:hAnsiTheme="majorHAnsi" w:cs="Times New Roman"/>
                <w:sz w:val="22"/>
                <w:szCs w:val="22"/>
              </w:rPr>
            </w:pPr>
            <w:r w:rsidRPr="00037C54">
              <w:rPr>
                <w:rFonts w:asciiTheme="majorHAnsi" w:hAnsiTheme="majorHAnsi" w:cs="Times New Roman"/>
                <w:sz w:val="22"/>
                <w:szCs w:val="22"/>
              </w:rPr>
              <w:t>Laptop</w:t>
            </w:r>
          </w:p>
          <w:p w14:paraId="67F660AD" w14:textId="77777777" w:rsidR="001B7FAE" w:rsidRPr="00037C54" w:rsidRDefault="001B7FAE" w:rsidP="001B7FAE">
            <w:pPr>
              <w:pStyle w:val="ListParagraph"/>
              <w:numPr>
                <w:ilvl w:val="0"/>
                <w:numId w:val="40"/>
              </w:numPr>
              <w:spacing w:before="2" w:after="2"/>
              <w:rPr>
                <w:rFonts w:asciiTheme="majorHAnsi" w:hAnsiTheme="majorHAnsi" w:cs="Times New Roman"/>
                <w:sz w:val="22"/>
                <w:szCs w:val="22"/>
              </w:rPr>
            </w:pPr>
            <w:r w:rsidRPr="00037C54">
              <w:rPr>
                <w:rFonts w:asciiTheme="majorHAnsi" w:hAnsiTheme="majorHAnsi" w:cs="Times New Roman"/>
                <w:sz w:val="22"/>
                <w:szCs w:val="22"/>
              </w:rPr>
              <w:t>Projector and speakers</w:t>
            </w:r>
          </w:p>
          <w:p w14:paraId="624B2488" w14:textId="77777777" w:rsidR="001B7FAE" w:rsidRPr="00037C54" w:rsidRDefault="001B7FAE" w:rsidP="001B7FAE">
            <w:pPr>
              <w:pStyle w:val="ListParagraph"/>
              <w:numPr>
                <w:ilvl w:val="0"/>
                <w:numId w:val="40"/>
              </w:numPr>
              <w:spacing w:before="2" w:after="2"/>
              <w:rPr>
                <w:rFonts w:asciiTheme="majorHAnsi" w:hAnsiTheme="majorHAnsi" w:cs="Times New Roman"/>
                <w:sz w:val="22"/>
                <w:szCs w:val="22"/>
              </w:rPr>
            </w:pPr>
            <w:r w:rsidRPr="00037C54">
              <w:rPr>
                <w:rFonts w:asciiTheme="majorHAnsi" w:hAnsiTheme="majorHAnsi" w:cs="Times New Roman"/>
                <w:sz w:val="22"/>
                <w:szCs w:val="22"/>
              </w:rPr>
              <w:t>Internet connection</w:t>
            </w:r>
          </w:p>
          <w:p w14:paraId="7F720287" w14:textId="72B45D8A" w:rsidR="001B7FAE" w:rsidRPr="00037C54" w:rsidRDefault="001B7FAE" w:rsidP="001B7FAE">
            <w:pPr>
              <w:pStyle w:val="ListParagraph"/>
              <w:numPr>
                <w:ilvl w:val="0"/>
                <w:numId w:val="40"/>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Video: </w:t>
            </w:r>
            <w:r w:rsidRPr="00037C54">
              <w:rPr>
                <w:rFonts w:asciiTheme="majorHAnsi" w:hAnsiTheme="majorHAnsi" w:cs="Times New Roman"/>
                <w:i/>
                <w:sz w:val="22"/>
                <w:szCs w:val="22"/>
              </w:rPr>
              <w:t xml:space="preserve">Growing up Butterfly </w:t>
            </w:r>
            <w:hyperlink r:id="rId11" w:history="1">
              <w:r w:rsidRPr="00037C54">
                <w:rPr>
                  <w:rStyle w:val="Hyperlink"/>
                  <w:rFonts w:asciiTheme="majorHAnsi" w:hAnsiTheme="majorHAnsi" w:cs="Times New Roman"/>
                  <w:i/>
                  <w:sz w:val="22"/>
                  <w:szCs w:val="22"/>
                </w:rPr>
                <w:t>http://www.natgeotv.com/ca/great-migrations/videos/growing-up-butterfly</w:t>
              </w:r>
            </w:hyperlink>
          </w:p>
          <w:p w14:paraId="0C755E8A" w14:textId="77777777" w:rsidR="001B7FAE" w:rsidRPr="00037C54" w:rsidRDefault="001B7FAE" w:rsidP="001B7FAE">
            <w:pPr>
              <w:pStyle w:val="ListParagraph"/>
              <w:numPr>
                <w:ilvl w:val="0"/>
                <w:numId w:val="40"/>
              </w:numPr>
              <w:spacing w:before="2" w:after="2"/>
              <w:rPr>
                <w:rFonts w:asciiTheme="majorHAnsi" w:hAnsiTheme="majorHAnsi" w:cs="Times New Roman"/>
                <w:sz w:val="22"/>
                <w:szCs w:val="22"/>
              </w:rPr>
            </w:pPr>
            <w:r w:rsidRPr="00037C54">
              <w:rPr>
                <w:rFonts w:asciiTheme="majorHAnsi" w:hAnsiTheme="majorHAnsi" w:cs="Times New Roman"/>
                <w:sz w:val="22"/>
                <w:szCs w:val="22"/>
              </w:rPr>
              <w:t>KWL charts</w:t>
            </w:r>
          </w:p>
          <w:p w14:paraId="26646648" w14:textId="77777777" w:rsidR="001B7FAE" w:rsidRPr="00037C54" w:rsidRDefault="001B7FAE" w:rsidP="001B7FAE">
            <w:pPr>
              <w:pStyle w:val="ListParagraph"/>
              <w:numPr>
                <w:ilvl w:val="0"/>
                <w:numId w:val="40"/>
              </w:numPr>
              <w:spacing w:before="2" w:after="2"/>
              <w:rPr>
                <w:rFonts w:asciiTheme="majorHAnsi" w:hAnsiTheme="majorHAnsi" w:cs="Times New Roman"/>
                <w:sz w:val="22"/>
                <w:szCs w:val="22"/>
              </w:rPr>
            </w:pPr>
            <w:r w:rsidRPr="00037C54">
              <w:rPr>
                <w:rFonts w:asciiTheme="majorHAnsi" w:hAnsiTheme="majorHAnsi" w:cs="Times New Roman"/>
                <w:sz w:val="22"/>
                <w:szCs w:val="22"/>
              </w:rPr>
              <w:t>Worksheets-Diagram of the butterfly life cycle</w:t>
            </w:r>
          </w:p>
          <w:p w14:paraId="74B4A601" w14:textId="77777777" w:rsidR="00077FFB" w:rsidRPr="00037C54" w:rsidRDefault="00077FFB" w:rsidP="001B7FAE">
            <w:pPr>
              <w:pStyle w:val="ListParagraph"/>
              <w:numPr>
                <w:ilvl w:val="0"/>
                <w:numId w:val="40"/>
              </w:numPr>
              <w:spacing w:before="2" w:after="2"/>
              <w:rPr>
                <w:rFonts w:asciiTheme="majorHAnsi" w:hAnsiTheme="majorHAnsi" w:cs="Times New Roman"/>
                <w:sz w:val="22"/>
                <w:szCs w:val="22"/>
              </w:rPr>
            </w:pPr>
            <w:r w:rsidRPr="00037C54">
              <w:rPr>
                <w:rFonts w:asciiTheme="majorHAnsi" w:hAnsiTheme="majorHAnsi" w:cs="Times New Roman"/>
                <w:sz w:val="22"/>
                <w:szCs w:val="22"/>
              </w:rPr>
              <w:t>Butterfly fact sheet</w:t>
            </w:r>
          </w:p>
          <w:p w14:paraId="3B5C62BC" w14:textId="77777777" w:rsidR="00077FFB" w:rsidRDefault="00077FFB" w:rsidP="001B7FAE">
            <w:pPr>
              <w:pStyle w:val="ListParagraph"/>
              <w:numPr>
                <w:ilvl w:val="0"/>
                <w:numId w:val="40"/>
              </w:numPr>
              <w:spacing w:before="2" w:after="2"/>
              <w:rPr>
                <w:rFonts w:asciiTheme="majorHAnsi" w:hAnsiTheme="majorHAnsi" w:cs="Times New Roman"/>
                <w:sz w:val="22"/>
                <w:szCs w:val="22"/>
              </w:rPr>
            </w:pPr>
            <w:r w:rsidRPr="00037C54">
              <w:rPr>
                <w:rFonts w:asciiTheme="majorHAnsi" w:hAnsiTheme="majorHAnsi" w:cs="Times New Roman"/>
                <w:sz w:val="22"/>
                <w:szCs w:val="22"/>
              </w:rPr>
              <w:t>Brain pop Jr. video</w:t>
            </w:r>
          </w:p>
          <w:p w14:paraId="48C82C75" w14:textId="425E69A8" w:rsidR="0039080F" w:rsidRPr="00037C54" w:rsidRDefault="0039080F" w:rsidP="001B7FAE">
            <w:pPr>
              <w:pStyle w:val="ListParagraph"/>
              <w:numPr>
                <w:ilvl w:val="0"/>
                <w:numId w:val="40"/>
              </w:numPr>
              <w:spacing w:before="2" w:after="2"/>
              <w:rPr>
                <w:rFonts w:asciiTheme="majorHAnsi" w:hAnsiTheme="majorHAnsi" w:cs="Times New Roman"/>
                <w:sz w:val="22"/>
                <w:szCs w:val="22"/>
              </w:rPr>
            </w:pPr>
            <w:r>
              <w:rPr>
                <w:rFonts w:asciiTheme="majorHAnsi" w:hAnsiTheme="majorHAnsi" w:cs="Times New Roman"/>
                <w:sz w:val="22"/>
                <w:szCs w:val="22"/>
              </w:rPr>
              <w:t>Fuzzy Butterfly Song Lyrics</w:t>
            </w:r>
          </w:p>
          <w:p w14:paraId="7ADD719F" w14:textId="77777777" w:rsidR="00077FFB" w:rsidRPr="00037C54" w:rsidRDefault="00077FFB" w:rsidP="001B7FAE">
            <w:pPr>
              <w:pStyle w:val="ListParagraph"/>
              <w:numPr>
                <w:ilvl w:val="0"/>
                <w:numId w:val="40"/>
              </w:numPr>
              <w:spacing w:before="2" w:after="2"/>
              <w:rPr>
                <w:rFonts w:asciiTheme="majorHAnsi" w:hAnsiTheme="majorHAnsi" w:cs="Times New Roman"/>
                <w:sz w:val="22"/>
                <w:szCs w:val="22"/>
              </w:rPr>
            </w:pPr>
            <w:r w:rsidRPr="00037C54">
              <w:rPr>
                <w:rFonts w:asciiTheme="majorHAnsi" w:hAnsiTheme="majorHAnsi" w:cs="Times New Roman"/>
                <w:sz w:val="22"/>
                <w:szCs w:val="22"/>
              </w:rPr>
              <w:t>Butterfly quiz</w:t>
            </w:r>
          </w:p>
          <w:p w14:paraId="2FDC302D" w14:textId="77777777" w:rsidR="00077FFB" w:rsidRPr="00037C54" w:rsidRDefault="00077FFB" w:rsidP="001B7FAE">
            <w:pPr>
              <w:pStyle w:val="ListParagraph"/>
              <w:numPr>
                <w:ilvl w:val="0"/>
                <w:numId w:val="40"/>
              </w:numPr>
              <w:spacing w:before="2" w:after="2"/>
              <w:rPr>
                <w:rFonts w:asciiTheme="majorHAnsi" w:hAnsiTheme="majorHAnsi" w:cs="Times New Roman"/>
                <w:sz w:val="22"/>
                <w:szCs w:val="22"/>
              </w:rPr>
            </w:pPr>
            <w:r w:rsidRPr="00037C54">
              <w:rPr>
                <w:rFonts w:asciiTheme="majorHAnsi" w:hAnsiTheme="majorHAnsi" w:cs="Times New Roman"/>
                <w:sz w:val="22"/>
                <w:szCs w:val="22"/>
              </w:rPr>
              <w:t>Caterpillar/butterfly exhibit</w:t>
            </w:r>
          </w:p>
          <w:p w14:paraId="112D7EE0" w14:textId="77777777" w:rsidR="00077FFB" w:rsidRPr="00037C54" w:rsidRDefault="00077FFB" w:rsidP="001B7FAE">
            <w:pPr>
              <w:pStyle w:val="ListParagraph"/>
              <w:numPr>
                <w:ilvl w:val="0"/>
                <w:numId w:val="40"/>
              </w:numPr>
              <w:spacing w:before="2" w:after="2"/>
              <w:rPr>
                <w:rFonts w:asciiTheme="majorHAnsi" w:hAnsiTheme="majorHAnsi" w:cs="Times New Roman"/>
                <w:sz w:val="22"/>
                <w:szCs w:val="22"/>
              </w:rPr>
            </w:pPr>
            <w:r w:rsidRPr="00037C54">
              <w:rPr>
                <w:rFonts w:asciiTheme="majorHAnsi" w:hAnsiTheme="majorHAnsi" w:cs="Times New Roman"/>
                <w:sz w:val="22"/>
                <w:szCs w:val="22"/>
              </w:rPr>
              <w:t>Poster-sized paper (1 per group)</w:t>
            </w:r>
          </w:p>
          <w:p w14:paraId="19690CE0" w14:textId="77777777" w:rsidR="00077FFB" w:rsidRPr="00037C54" w:rsidRDefault="00077FFB" w:rsidP="001B7FAE">
            <w:pPr>
              <w:pStyle w:val="ListParagraph"/>
              <w:numPr>
                <w:ilvl w:val="0"/>
                <w:numId w:val="40"/>
              </w:numPr>
              <w:spacing w:before="2" w:after="2"/>
              <w:rPr>
                <w:rFonts w:asciiTheme="majorHAnsi" w:hAnsiTheme="majorHAnsi" w:cs="Times New Roman"/>
                <w:sz w:val="22"/>
                <w:szCs w:val="22"/>
              </w:rPr>
            </w:pPr>
            <w:r w:rsidRPr="00037C54">
              <w:rPr>
                <w:rFonts w:asciiTheme="majorHAnsi" w:hAnsiTheme="majorHAnsi" w:cs="Times New Roman"/>
                <w:sz w:val="22"/>
                <w:szCs w:val="22"/>
              </w:rPr>
              <w:t>Construction paper for story book</w:t>
            </w:r>
          </w:p>
          <w:p w14:paraId="52642F16" w14:textId="77777777" w:rsidR="00077FFB" w:rsidRPr="00037C54" w:rsidRDefault="00077FFB" w:rsidP="001B7FAE">
            <w:pPr>
              <w:pStyle w:val="ListParagraph"/>
              <w:numPr>
                <w:ilvl w:val="0"/>
                <w:numId w:val="40"/>
              </w:numPr>
              <w:spacing w:before="2" w:after="2"/>
              <w:rPr>
                <w:rFonts w:asciiTheme="majorHAnsi" w:hAnsiTheme="majorHAnsi" w:cs="Times New Roman"/>
                <w:sz w:val="22"/>
                <w:szCs w:val="22"/>
              </w:rPr>
            </w:pPr>
            <w:r w:rsidRPr="00037C54">
              <w:rPr>
                <w:rFonts w:asciiTheme="majorHAnsi" w:hAnsiTheme="majorHAnsi" w:cs="Times New Roman"/>
                <w:sz w:val="22"/>
                <w:szCs w:val="22"/>
              </w:rPr>
              <w:t>Crayons</w:t>
            </w:r>
          </w:p>
          <w:p w14:paraId="0DAA97A4" w14:textId="77777777" w:rsidR="00077FFB" w:rsidRPr="00037C54" w:rsidRDefault="00077FFB" w:rsidP="001B7FAE">
            <w:pPr>
              <w:pStyle w:val="ListParagraph"/>
              <w:numPr>
                <w:ilvl w:val="0"/>
                <w:numId w:val="40"/>
              </w:numPr>
              <w:spacing w:before="2" w:after="2"/>
              <w:rPr>
                <w:rFonts w:asciiTheme="majorHAnsi" w:hAnsiTheme="majorHAnsi" w:cs="Times New Roman"/>
                <w:sz w:val="22"/>
                <w:szCs w:val="22"/>
              </w:rPr>
            </w:pPr>
            <w:r w:rsidRPr="00037C54">
              <w:rPr>
                <w:rFonts w:asciiTheme="majorHAnsi" w:hAnsiTheme="majorHAnsi" w:cs="Times New Roman"/>
                <w:sz w:val="22"/>
                <w:szCs w:val="22"/>
              </w:rPr>
              <w:t>Markers</w:t>
            </w:r>
          </w:p>
          <w:p w14:paraId="3B08341D" w14:textId="77777777" w:rsidR="00077FFB" w:rsidRDefault="00077FFB" w:rsidP="001B7FAE">
            <w:pPr>
              <w:pStyle w:val="ListParagraph"/>
              <w:numPr>
                <w:ilvl w:val="0"/>
                <w:numId w:val="40"/>
              </w:numPr>
              <w:spacing w:before="2" w:after="2"/>
              <w:rPr>
                <w:rFonts w:asciiTheme="majorHAnsi" w:hAnsiTheme="majorHAnsi" w:cs="Times New Roman"/>
                <w:sz w:val="22"/>
                <w:szCs w:val="22"/>
              </w:rPr>
            </w:pPr>
            <w:r w:rsidRPr="00037C54">
              <w:rPr>
                <w:rFonts w:asciiTheme="majorHAnsi" w:hAnsiTheme="majorHAnsi" w:cs="Times New Roman"/>
                <w:sz w:val="22"/>
                <w:szCs w:val="22"/>
              </w:rPr>
              <w:t>Bug catcher/net (to collect caterpillar from Crown flower tree)</w:t>
            </w:r>
          </w:p>
          <w:p w14:paraId="24A33272" w14:textId="10A7162A" w:rsidR="0039080F" w:rsidRPr="00037C54" w:rsidRDefault="0039080F" w:rsidP="001B7FAE">
            <w:pPr>
              <w:pStyle w:val="ListParagraph"/>
              <w:numPr>
                <w:ilvl w:val="0"/>
                <w:numId w:val="40"/>
              </w:numPr>
              <w:spacing w:before="2" w:after="2"/>
              <w:rPr>
                <w:rFonts w:asciiTheme="majorHAnsi" w:hAnsiTheme="majorHAnsi" w:cs="Times New Roman"/>
                <w:sz w:val="22"/>
                <w:szCs w:val="22"/>
              </w:rPr>
            </w:pPr>
            <w:r>
              <w:rPr>
                <w:rFonts w:asciiTheme="majorHAnsi" w:hAnsiTheme="majorHAnsi" w:cs="Times New Roman"/>
                <w:sz w:val="22"/>
                <w:szCs w:val="22"/>
              </w:rPr>
              <w:t>Digital Camera (students use to take photo of the live process</w:t>
            </w:r>
          </w:p>
        </w:tc>
      </w:tr>
    </w:tbl>
    <w:p w14:paraId="73E44B23" w14:textId="6488274C" w:rsidR="007737DF" w:rsidRPr="00037C54" w:rsidRDefault="007737DF" w:rsidP="007737DF">
      <w:pPr>
        <w:spacing w:before="2" w:after="2"/>
        <w:rPr>
          <w:rFonts w:asciiTheme="majorHAnsi" w:hAnsiTheme="majorHAnsi" w:cs="Times New Roman"/>
          <w:color w:val="000000"/>
          <w:sz w:val="22"/>
          <w:szCs w:val="22"/>
        </w:rPr>
      </w:pPr>
      <w:r w:rsidRPr="00037C54">
        <w:rPr>
          <w:rFonts w:asciiTheme="majorHAnsi" w:hAnsiTheme="majorHAnsi" w:cs="Times New Roman"/>
          <w:b/>
          <w:bCs/>
          <w:color w:val="000000"/>
          <w:sz w:val="22"/>
          <w:szCs w:val="22"/>
        </w:rPr>
        <w:t> </w:t>
      </w:r>
    </w:p>
    <w:p w14:paraId="182371B5" w14:textId="77777777" w:rsidR="007737DF" w:rsidRPr="00037C54" w:rsidRDefault="007737DF" w:rsidP="007737DF">
      <w:pPr>
        <w:spacing w:before="2" w:after="2"/>
        <w:jc w:val="center"/>
        <w:rPr>
          <w:rFonts w:asciiTheme="majorHAnsi" w:hAnsiTheme="majorHAnsi" w:cs="Times New Roman"/>
          <w:color w:val="000000"/>
          <w:sz w:val="22"/>
          <w:szCs w:val="22"/>
        </w:rPr>
      </w:pPr>
      <w:r w:rsidRPr="00037C54">
        <w:rPr>
          <w:rFonts w:asciiTheme="majorHAnsi" w:hAnsiTheme="majorHAnsi" w:cs="Times New Roman"/>
          <w:b/>
          <w:bCs/>
          <w:color w:val="000000"/>
          <w:sz w:val="22"/>
          <w:szCs w:val="22"/>
        </w:rPr>
        <w:t>Academic Language Demand(s):</w:t>
      </w:r>
    </w:p>
    <w:tbl>
      <w:tblPr>
        <w:tblW w:w="0" w:type="auto"/>
        <w:tblCellMar>
          <w:left w:w="0" w:type="dxa"/>
          <w:right w:w="0" w:type="dxa"/>
        </w:tblCellMar>
        <w:tblLook w:val="04A0" w:firstRow="1" w:lastRow="0" w:firstColumn="1" w:lastColumn="0" w:noHBand="0" w:noVBand="1"/>
      </w:tblPr>
      <w:tblGrid>
        <w:gridCol w:w="2898"/>
        <w:gridCol w:w="6570"/>
      </w:tblGrid>
      <w:tr w:rsidR="007737DF" w:rsidRPr="00037C54" w14:paraId="3C583824" w14:textId="77777777" w:rsidTr="007737DF">
        <w:tc>
          <w:tcPr>
            <w:tcW w:w="2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DE720"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b/>
                <w:bCs/>
                <w:sz w:val="22"/>
                <w:szCs w:val="22"/>
                <w:u w:val="single"/>
              </w:rPr>
              <w:t>Academic Language</w:t>
            </w:r>
            <w:r w:rsidRPr="00037C54">
              <w:rPr>
                <w:rFonts w:asciiTheme="majorHAnsi" w:hAnsiTheme="majorHAnsi" w:cs="Times New Roman"/>
                <w:b/>
                <w:bCs/>
                <w:sz w:val="22"/>
                <w:szCs w:val="22"/>
              </w:rPr>
              <w:t>:</w:t>
            </w:r>
            <w:r w:rsidRPr="00037C54">
              <w:rPr>
                <w:rFonts w:asciiTheme="majorHAnsi" w:hAnsiTheme="majorHAnsi" w:cs="Times New Roman"/>
                <w:sz w:val="22"/>
                <w:szCs w:val="22"/>
              </w:rPr>
              <w:t> What academic language will you teach or develop? What is the key language demand? What are the key vocabulary and/or symbols?</w:t>
            </w:r>
          </w:p>
        </w:tc>
        <w:tc>
          <w:tcPr>
            <w:tcW w:w="65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15D2EC" w14:textId="77777777" w:rsidR="007737DF" w:rsidRPr="00037C54" w:rsidRDefault="007737DF" w:rsidP="00BC66E5">
            <w:pPr>
              <w:spacing w:before="2" w:after="2"/>
              <w:rPr>
                <w:rFonts w:asciiTheme="majorHAnsi" w:hAnsiTheme="majorHAnsi" w:cs="Times New Roman"/>
                <w:sz w:val="22"/>
                <w:szCs w:val="22"/>
                <w:u w:val="single"/>
              </w:rPr>
            </w:pPr>
            <w:r w:rsidRPr="00037C54">
              <w:rPr>
                <w:rFonts w:asciiTheme="majorHAnsi" w:hAnsiTheme="majorHAnsi" w:cs="Times New Roman"/>
                <w:sz w:val="22"/>
                <w:szCs w:val="22"/>
                <w:u w:val="single"/>
              </w:rPr>
              <w:t> </w:t>
            </w:r>
            <w:r w:rsidR="007B2BF3" w:rsidRPr="00037C54">
              <w:rPr>
                <w:rFonts w:asciiTheme="majorHAnsi" w:hAnsiTheme="majorHAnsi" w:cs="Times New Roman"/>
                <w:sz w:val="22"/>
                <w:szCs w:val="22"/>
                <w:u w:val="single"/>
              </w:rPr>
              <w:t>Key vocabulary words:</w:t>
            </w:r>
          </w:p>
          <w:p w14:paraId="2B5E1285" w14:textId="27087CB0" w:rsidR="007B2BF3" w:rsidRPr="00037C54" w:rsidRDefault="007B2BF3" w:rsidP="007B2BF3">
            <w:pPr>
              <w:pStyle w:val="ListParagraph"/>
              <w:numPr>
                <w:ilvl w:val="0"/>
                <w:numId w:val="41"/>
              </w:numPr>
              <w:spacing w:before="2" w:after="2"/>
              <w:rPr>
                <w:rFonts w:asciiTheme="majorHAnsi" w:hAnsiTheme="majorHAnsi" w:cs="Times New Roman"/>
                <w:sz w:val="22"/>
                <w:szCs w:val="22"/>
              </w:rPr>
            </w:pPr>
            <w:r w:rsidRPr="00037C54">
              <w:rPr>
                <w:rFonts w:asciiTheme="majorHAnsi" w:hAnsiTheme="majorHAnsi" w:cs="Times New Roman"/>
                <w:sz w:val="22"/>
                <w:szCs w:val="22"/>
              </w:rPr>
              <w:t>Butterfly</w:t>
            </w:r>
          </w:p>
          <w:p w14:paraId="0BA431ED" w14:textId="53EC0AC1" w:rsidR="007B2BF3" w:rsidRPr="00037C54" w:rsidRDefault="007B2BF3" w:rsidP="007B2BF3">
            <w:pPr>
              <w:pStyle w:val="ListParagraph"/>
              <w:numPr>
                <w:ilvl w:val="0"/>
                <w:numId w:val="41"/>
              </w:numPr>
              <w:spacing w:before="2" w:after="2"/>
              <w:rPr>
                <w:rFonts w:asciiTheme="majorHAnsi" w:hAnsiTheme="majorHAnsi" w:cs="Times New Roman"/>
                <w:sz w:val="22"/>
                <w:szCs w:val="22"/>
              </w:rPr>
            </w:pPr>
            <w:r w:rsidRPr="00037C54">
              <w:rPr>
                <w:rFonts w:asciiTheme="majorHAnsi" w:hAnsiTheme="majorHAnsi" w:cs="Times New Roman"/>
                <w:sz w:val="22"/>
                <w:szCs w:val="22"/>
              </w:rPr>
              <w:t>Migrate</w:t>
            </w:r>
          </w:p>
          <w:p w14:paraId="21656662" w14:textId="77777777" w:rsidR="007B2BF3" w:rsidRPr="00037C54" w:rsidRDefault="007B2BF3" w:rsidP="007B2BF3">
            <w:pPr>
              <w:pStyle w:val="ListParagraph"/>
              <w:numPr>
                <w:ilvl w:val="0"/>
                <w:numId w:val="41"/>
              </w:numPr>
              <w:spacing w:before="2" w:after="2"/>
              <w:rPr>
                <w:rFonts w:asciiTheme="majorHAnsi" w:hAnsiTheme="majorHAnsi" w:cs="Times New Roman"/>
                <w:sz w:val="22"/>
                <w:szCs w:val="22"/>
              </w:rPr>
            </w:pPr>
            <w:r w:rsidRPr="00037C54">
              <w:rPr>
                <w:rFonts w:asciiTheme="majorHAnsi" w:hAnsiTheme="majorHAnsi" w:cs="Times New Roman"/>
                <w:sz w:val="22"/>
                <w:szCs w:val="22"/>
              </w:rPr>
              <w:t>Caterpillar</w:t>
            </w:r>
          </w:p>
          <w:p w14:paraId="7462359B" w14:textId="77777777" w:rsidR="007B2BF3" w:rsidRPr="00037C54" w:rsidRDefault="007B2BF3" w:rsidP="007B2BF3">
            <w:pPr>
              <w:pStyle w:val="ListParagraph"/>
              <w:numPr>
                <w:ilvl w:val="0"/>
                <w:numId w:val="41"/>
              </w:numPr>
              <w:spacing w:before="2" w:after="2"/>
              <w:rPr>
                <w:rFonts w:asciiTheme="majorHAnsi" w:hAnsiTheme="majorHAnsi" w:cs="Times New Roman"/>
                <w:sz w:val="22"/>
                <w:szCs w:val="22"/>
              </w:rPr>
            </w:pPr>
            <w:r w:rsidRPr="00037C54">
              <w:rPr>
                <w:rFonts w:asciiTheme="majorHAnsi" w:hAnsiTheme="majorHAnsi" w:cs="Times New Roman"/>
                <w:sz w:val="22"/>
                <w:szCs w:val="22"/>
              </w:rPr>
              <w:t>Larva</w:t>
            </w:r>
          </w:p>
          <w:p w14:paraId="446FEA5B" w14:textId="77777777" w:rsidR="007B2BF3" w:rsidRPr="00037C54" w:rsidRDefault="007B2BF3" w:rsidP="007B2BF3">
            <w:pPr>
              <w:pStyle w:val="ListParagraph"/>
              <w:numPr>
                <w:ilvl w:val="0"/>
                <w:numId w:val="41"/>
              </w:numPr>
              <w:spacing w:before="2" w:after="2"/>
              <w:rPr>
                <w:rFonts w:asciiTheme="majorHAnsi" w:hAnsiTheme="majorHAnsi" w:cs="Times New Roman"/>
                <w:sz w:val="22"/>
                <w:szCs w:val="22"/>
              </w:rPr>
            </w:pPr>
            <w:r w:rsidRPr="00037C54">
              <w:rPr>
                <w:rFonts w:asciiTheme="majorHAnsi" w:hAnsiTheme="majorHAnsi" w:cs="Times New Roman"/>
                <w:sz w:val="22"/>
                <w:szCs w:val="22"/>
              </w:rPr>
              <w:t>Life Cycle</w:t>
            </w:r>
          </w:p>
          <w:p w14:paraId="52DFDA59" w14:textId="77777777" w:rsidR="007B2BF3" w:rsidRPr="00037C54" w:rsidRDefault="007B2BF3" w:rsidP="007B2BF3">
            <w:pPr>
              <w:pStyle w:val="ListParagraph"/>
              <w:numPr>
                <w:ilvl w:val="0"/>
                <w:numId w:val="41"/>
              </w:numPr>
              <w:spacing w:before="2" w:after="2"/>
              <w:rPr>
                <w:rFonts w:asciiTheme="majorHAnsi" w:hAnsiTheme="majorHAnsi" w:cs="Times New Roman"/>
                <w:sz w:val="22"/>
                <w:szCs w:val="22"/>
              </w:rPr>
            </w:pPr>
            <w:r w:rsidRPr="00037C54">
              <w:rPr>
                <w:rFonts w:asciiTheme="majorHAnsi" w:hAnsiTheme="majorHAnsi" w:cs="Times New Roman"/>
                <w:sz w:val="22"/>
                <w:szCs w:val="22"/>
              </w:rPr>
              <w:t>Pupa</w:t>
            </w:r>
          </w:p>
          <w:p w14:paraId="53B874A7" w14:textId="77777777" w:rsidR="007B2BF3" w:rsidRPr="00037C54" w:rsidRDefault="007B2BF3" w:rsidP="007B2BF3">
            <w:pPr>
              <w:pStyle w:val="ListParagraph"/>
              <w:numPr>
                <w:ilvl w:val="0"/>
                <w:numId w:val="41"/>
              </w:numPr>
              <w:spacing w:before="2" w:after="2"/>
              <w:rPr>
                <w:rFonts w:asciiTheme="majorHAnsi" w:hAnsiTheme="majorHAnsi" w:cs="Times New Roman"/>
                <w:sz w:val="22"/>
                <w:szCs w:val="22"/>
              </w:rPr>
            </w:pPr>
            <w:r w:rsidRPr="00037C54">
              <w:rPr>
                <w:rFonts w:asciiTheme="majorHAnsi" w:hAnsiTheme="majorHAnsi" w:cs="Times New Roman"/>
                <w:sz w:val="22"/>
                <w:szCs w:val="22"/>
              </w:rPr>
              <w:t>Chrysalis</w:t>
            </w:r>
          </w:p>
          <w:p w14:paraId="0FA79DBA" w14:textId="77777777" w:rsidR="007B2BF3" w:rsidRPr="00037C54" w:rsidRDefault="007B2BF3" w:rsidP="007B2BF3">
            <w:pPr>
              <w:pStyle w:val="ListParagraph"/>
              <w:numPr>
                <w:ilvl w:val="0"/>
                <w:numId w:val="41"/>
              </w:numPr>
              <w:spacing w:before="2" w:after="2"/>
              <w:rPr>
                <w:rFonts w:asciiTheme="majorHAnsi" w:hAnsiTheme="majorHAnsi" w:cs="Times New Roman"/>
                <w:sz w:val="22"/>
                <w:szCs w:val="22"/>
              </w:rPr>
            </w:pPr>
            <w:r w:rsidRPr="00037C54">
              <w:rPr>
                <w:rFonts w:asciiTheme="majorHAnsi" w:hAnsiTheme="majorHAnsi" w:cs="Times New Roman"/>
                <w:sz w:val="22"/>
                <w:szCs w:val="22"/>
              </w:rPr>
              <w:t>Transparent</w:t>
            </w:r>
          </w:p>
          <w:p w14:paraId="29CE194B" w14:textId="77777777" w:rsidR="007B2BF3" w:rsidRPr="00037C54" w:rsidRDefault="007B2BF3" w:rsidP="007B2BF3">
            <w:pPr>
              <w:pStyle w:val="ListParagraph"/>
              <w:numPr>
                <w:ilvl w:val="0"/>
                <w:numId w:val="41"/>
              </w:numPr>
              <w:spacing w:before="2" w:after="2"/>
              <w:rPr>
                <w:rFonts w:asciiTheme="majorHAnsi" w:hAnsiTheme="majorHAnsi" w:cs="Times New Roman"/>
                <w:sz w:val="22"/>
                <w:szCs w:val="22"/>
              </w:rPr>
            </w:pPr>
            <w:r w:rsidRPr="00037C54">
              <w:rPr>
                <w:rFonts w:asciiTheme="majorHAnsi" w:hAnsiTheme="majorHAnsi" w:cs="Times New Roman"/>
                <w:sz w:val="22"/>
                <w:szCs w:val="22"/>
              </w:rPr>
              <w:t>Feast</w:t>
            </w:r>
          </w:p>
          <w:p w14:paraId="647342F4" w14:textId="77777777" w:rsidR="007B2BF3" w:rsidRPr="00037C54" w:rsidRDefault="007B2BF3" w:rsidP="007B2BF3">
            <w:pPr>
              <w:pStyle w:val="ListParagraph"/>
              <w:numPr>
                <w:ilvl w:val="0"/>
                <w:numId w:val="41"/>
              </w:numPr>
              <w:spacing w:before="2" w:after="2"/>
              <w:rPr>
                <w:rFonts w:asciiTheme="majorHAnsi" w:hAnsiTheme="majorHAnsi" w:cs="Times New Roman"/>
                <w:sz w:val="22"/>
                <w:szCs w:val="22"/>
              </w:rPr>
            </w:pPr>
            <w:r w:rsidRPr="00037C54">
              <w:rPr>
                <w:rFonts w:asciiTheme="majorHAnsi" w:hAnsiTheme="majorHAnsi" w:cs="Times New Roman"/>
                <w:sz w:val="22"/>
                <w:szCs w:val="22"/>
              </w:rPr>
              <w:t>Toxins</w:t>
            </w:r>
          </w:p>
          <w:p w14:paraId="06217332" w14:textId="77777777" w:rsidR="007B2BF3" w:rsidRPr="00037C54" w:rsidRDefault="007B2BF3" w:rsidP="007B2BF3">
            <w:pPr>
              <w:pStyle w:val="ListParagraph"/>
              <w:numPr>
                <w:ilvl w:val="0"/>
                <w:numId w:val="41"/>
              </w:numPr>
              <w:spacing w:before="2" w:after="2"/>
              <w:rPr>
                <w:rFonts w:asciiTheme="majorHAnsi" w:hAnsiTheme="majorHAnsi" w:cs="Times New Roman"/>
                <w:sz w:val="22"/>
                <w:szCs w:val="22"/>
              </w:rPr>
            </w:pPr>
            <w:r w:rsidRPr="00037C54">
              <w:rPr>
                <w:rFonts w:asciiTheme="majorHAnsi" w:hAnsiTheme="majorHAnsi" w:cs="Times New Roman"/>
                <w:sz w:val="22"/>
                <w:szCs w:val="22"/>
              </w:rPr>
              <w:t>Metamorphosis</w:t>
            </w:r>
          </w:p>
          <w:p w14:paraId="3961A909" w14:textId="77777777" w:rsidR="007B2BF3" w:rsidRPr="00037C54" w:rsidRDefault="000A0537" w:rsidP="007B2BF3">
            <w:pPr>
              <w:pStyle w:val="ListParagraph"/>
              <w:numPr>
                <w:ilvl w:val="0"/>
                <w:numId w:val="41"/>
              </w:numPr>
              <w:spacing w:before="2" w:after="2"/>
              <w:rPr>
                <w:rFonts w:asciiTheme="majorHAnsi" w:hAnsiTheme="majorHAnsi" w:cs="Times New Roman"/>
                <w:sz w:val="22"/>
                <w:szCs w:val="22"/>
              </w:rPr>
            </w:pPr>
            <w:r w:rsidRPr="00037C54">
              <w:rPr>
                <w:rFonts w:asciiTheme="majorHAnsi" w:hAnsiTheme="majorHAnsi" w:cs="Times New Roman"/>
                <w:sz w:val="22"/>
                <w:szCs w:val="22"/>
              </w:rPr>
              <w:t>Adult</w:t>
            </w:r>
          </w:p>
          <w:p w14:paraId="471374CE" w14:textId="77777777" w:rsidR="000A0537" w:rsidRPr="00037C54" w:rsidRDefault="000A0537" w:rsidP="007B2BF3">
            <w:pPr>
              <w:pStyle w:val="ListParagraph"/>
              <w:numPr>
                <w:ilvl w:val="0"/>
                <w:numId w:val="41"/>
              </w:numPr>
              <w:spacing w:before="2" w:after="2"/>
              <w:rPr>
                <w:rFonts w:asciiTheme="majorHAnsi" w:hAnsiTheme="majorHAnsi" w:cs="Times New Roman"/>
                <w:sz w:val="22"/>
                <w:szCs w:val="22"/>
              </w:rPr>
            </w:pPr>
            <w:r w:rsidRPr="00037C54">
              <w:rPr>
                <w:rFonts w:asciiTheme="majorHAnsi" w:hAnsiTheme="majorHAnsi" w:cs="Times New Roman"/>
                <w:sz w:val="22"/>
                <w:szCs w:val="22"/>
              </w:rPr>
              <w:t>Head</w:t>
            </w:r>
          </w:p>
          <w:p w14:paraId="2CAA7CE3" w14:textId="77777777" w:rsidR="000A0537" w:rsidRPr="00037C54" w:rsidRDefault="000A0537" w:rsidP="007B2BF3">
            <w:pPr>
              <w:pStyle w:val="ListParagraph"/>
              <w:numPr>
                <w:ilvl w:val="0"/>
                <w:numId w:val="41"/>
              </w:numPr>
              <w:spacing w:before="2" w:after="2"/>
              <w:rPr>
                <w:rFonts w:asciiTheme="majorHAnsi" w:hAnsiTheme="majorHAnsi" w:cs="Times New Roman"/>
                <w:sz w:val="22"/>
                <w:szCs w:val="22"/>
              </w:rPr>
            </w:pPr>
            <w:r w:rsidRPr="00037C54">
              <w:rPr>
                <w:rFonts w:asciiTheme="majorHAnsi" w:hAnsiTheme="majorHAnsi" w:cs="Times New Roman"/>
                <w:sz w:val="22"/>
                <w:szCs w:val="22"/>
              </w:rPr>
              <w:t>Thorax</w:t>
            </w:r>
          </w:p>
          <w:p w14:paraId="5F1F362F" w14:textId="77777777" w:rsidR="000A0537" w:rsidRPr="00037C54" w:rsidRDefault="000A0537" w:rsidP="007B2BF3">
            <w:pPr>
              <w:pStyle w:val="ListParagraph"/>
              <w:numPr>
                <w:ilvl w:val="0"/>
                <w:numId w:val="41"/>
              </w:numPr>
              <w:spacing w:before="2" w:after="2"/>
              <w:rPr>
                <w:rFonts w:asciiTheme="majorHAnsi" w:hAnsiTheme="majorHAnsi" w:cs="Times New Roman"/>
                <w:sz w:val="22"/>
                <w:szCs w:val="22"/>
              </w:rPr>
            </w:pPr>
            <w:r w:rsidRPr="00037C54">
              <w:rPr>
                <w:rFonts w:asciiTheme="majorHAnsi" w:hAnsiTheme="majorHAnsi" w:cs="Times New Roman"/>
                <w:sz w:val="22"/>
                <w:szCs w:val="22"/>
              </w:rPr>
              <w:t>Abdomen</w:t>
            </w:r>
          </w:p>
          <w:p w14:paraId="6D783073" w14:textId="77777777" w:rsidR="000A0537" w:rsidRPr="00037C54" w:rsidRDefault="000A0537" w:rsidP="007B2BF3">
            <w:pPr>
              <w:pStyle w:val="ListParagraph"/>
              <w:numPr>
                <w:ilvl w:val="0"/>
                <w:numId w:val="41"/>
              </w:numPr>
              <w:spacing w:before="2" w:after="2"/>
              <w:rPr>
                <w:rFonts w:asciiTheme="majorHAnsi" w:hAnsiTheme="majorHAnsi" w:cs="Times New Roman"/>
                <w:sz w:val="22"/>
                <w:szCs w:val="22"/>
              </w:rPr>
            </w:pPr>
            <w:r w:rsidRPr="00037C54">
              <w:rPr>
                <w:rFonts w:asciiTheme="majorHAnsi" w:hAnsiTheme="majorHAnsi" w:cs="Times New Roman"/>
                <w:sz w:val="22"/>
                <w:szCs w:val="22"/>
              </w:rPr>
              <w:t>Antennae</w:t>
            </w:r>
          </w:p>
          <w:p w14:paraId="6C6DBF97" w14:textId="77777777" w:rsidR="000A0537" w:rsidRPr="00037C54" w:rsidRDefault="000A0537" w:rsidP="007B2BF3">
            <w:pPr>
              <w:pStyle w:val="ListParagraph"/>
              <w:numPr>
                <w:ilvl w:val="0"/>
                <w:numId w:val="41"/>
              </w:numPr>
              <w:spacing w:before="2" w:after="2"/>
              <w:rPr>
                <w:rFonts w:asciiTheme="majorHAnsi" w:hAnsiTheme="majorHAnsi" w:cs="Times New Roman"/>
                <w:sz w:val="22"/>
                <w:szCs w:val="22"/>
              </w:rPr>
            </w:pPr>
            <w:r w:rsidRPr="00037C54">
              <w:rPr>
                <w:rFonts w:asciiTheme="majorHAnsi" w:hAnsiTheme="majorHAnsi" w:cs="Times New Roman"/>
                <w:sz w:val="22"/>
                <w:szCs w:val="22"/>
              </w:rPr>
              <w:t>Stage</w:t>
            </w:r>
          </w:p>
          <w:p w14:paraId="66BECBAE" w14:textId="77777777" w:rsidR="000A0537" w:rsidRPr="00037C54" w:rsidRDefault="000A0537" w:rsidP="007B2BF3">
            <w:pPr>
              <w:pStyle w:val="ListParagraph"/>
              <w:numPr>
                <w:ilvl w:val="0"/>
                <w:numId w:val="41"/>
              </w:numPr>
              <w:spacing w:before="2" w:after="2"/>
              <w:rPr>
                <w:rFonts w:asciiTheme="majorHAnsi" w:hAnsiTheme="majorHAnsi" w:cs="Times New Roman"/>
                <w:sz w:val="22"/>
                <w:szCs w:val="22"/>
              </w:rPr>
            </w:pPr>
            <w:r w:rsidRPr="00037C54">
              <w:rPr>
                <w:rFonts w:asciiTheme="majorHAnsi" w:hAnsiTheme="majorHAnsi" w:cs="Times New Roman"/>
                <w:sz w:val="22"/>
                <w:szCs w:val="22"/>
              </w:rPr>
              <w:t>Proboscis</w:t>
            </w:r>
          </w:p>
          <w:p w14:paraId="51746BC2" w14:textId="77777777" w:rsidR="000A0537" w:rsidRPr="00037C54" w:rsidRDefault="000A0537" w:rsidP="007B2BF3">
            <w:pPr>
              <w:pStyle w:val="ListParagraph"/>
              <w:numPr>
                <w:ilvl w:val="0"/>
                <w:numId w:val="41"/>
              </w:numPr>
              <w:spacing w:before="2" w:after="2"/>
              <w:rPr>
                <w:rFonts w:asciiTheme="majorHAnsi" w:hAnsiTheme="majorHAnsi" w:cs="Times New Roman"/>
                <w:sz w:val="22"/>
                <w:szCs w:val="22"/>
              </w:rPr>
            </w:pPr>
            <w:r w:rsidRPr="00037C54">
              <w:rPr>
                <w:rFonts w:asciiTheme="majorHAnsi" w:hAnsiTheme="majorHAnsi" w:cs="Times New Roman"/>
                <w:sz w:val="22"/>
                <w:szCs w:val="22"/>
              </w:rPr>
              <w:t>Meconium</w:t>
            </w:r>
          </w:p>
          <w:p w14:paraId="304A4960" w14:textId="1D5F6E11" w:rsidR="000A0537" w:rsidRPr="00037C54" w:rsidRDefault="000A0537" w:rsidP="000A0537">
            <w:pPr>
              <w:spacing w:before="2" w:after="2"/>
              <w:rPr>
                <w:rFonts w:asciiTheme="majorHAnsi" w:hAnsiTheme="majorHAnsi" w:cs="Times New Roman"/>
                <w:sz w:val="22"/>
                <w:szCs w:val="22"/>
                <w:u w:val="single"/>
              </w:rPr>
            </w:pPr>
            <w:r w:rsidRPr="00037C54">
              <w:rPr>
                <w:rFonts w:asciiTheme="majorHAnsi" w:hAnsiTheme="majorHAnsi" w:cs="Times New Roman"/>
                <w:sz w:val="22"/>
                <w:szCs w:val="22"/>
                <w:u w:val="single"/>
              </w:rPr>
              <w:t>Academic Vocabulary:</w:t>
            </w:r>
          </w:p>
          <w:p w14:paraId="42982D24" w14:textId="77777777" w:rsidR="000A0537" w:rsidRPr="00037C54" w:rsidRDefault="000A0537" w:rsidP="000A0537">
            <w:pPr>
              <w:pStyle w:val="ListParagraph"/>
              <w:numPr>
                <w:ilvl w:val="0"/>
                <w:numId w:val="42"/>
              </w:numPr>
              <w:spacing w:before="2" w:after="2"/>
              <w:rPr>
                <w:rFonts w:asciiTheme="majorHAnsi" w:hAnsiTheme="majorHAnsi" w:cs="Times New Roman"/>
                <w:sz w:val="22"/>
                <w:szCs w:val="22"/>
                <w:u w:val="single"/>
              </w:rPr>
            </w:pPr>
            <w:r w:rsidRPr="00037C54">
              <w:rPr>
                <w:rFonts w:asciiTheme="majorHAnsi" w:hAnsiTheme="majorHAnsi" w:cs="Times New Roman"/>
                <w:sz w:val="22"/>
                <w:szCs w:val="22"/>
              </w:rPr>
              <w:t>Observe</w:t>
            </w:r>
          </w:p>
          <w:p w14:paraId="5951BFB8" w14:textId="77777777" w:rsidR="000A0537" w:rsidRPr="00037C54" w:rsidRDefault="000A0537" w:rsidP="000A0537">
            <w:pPr>
              <w:pStyle w:val="ListParagraph"/>
              <w:numPr>
                <w:ilvl w:val="0"/>
                <w:numId w:val="42"/>
              </w:numPr>
              <w:spacing w:before="2" w:after="2"/>
              <w:rPr>
                <w:rFonts w:asciiTheme="majorHAnsi" w:hAnsiTheme="majorHAnsi" w:cs="Times New Roman"/>
                <w:sz w:val="22"/>
                <w:szCs w:val="22"/>
                <w:u w:val="single"/>
              </w:rPr>
            </w:pPr>
            <w:r w:rsidRPr="00037C54">
              <w:rPr>
                <w:rFonts w:asciiTheme="majorHAnsi" w:hAnsiTheme="majorHAnsi" w:cs="Times New Roman"/>
                <w:sz w:val="22"/>
                <w:szCs w:val="22"/>
              </w:rPr>
              <w:t>Question</w:t>
            </w:r>
          </w:p>
          <w:p w14:paraId="74EDBFCC" w14:textId="77777777" w:rsidR="000A0537" w:rsidRPr="00037C54" w:rsidRDefault="000A0537" w:rsidP="000A0537">
            <w:pPr>
              <w:pStyle w:val="ListParagraph"/>
              <w:numPr>
                <w:ilvl w:val="0"/>
                <w:numId w:val="42"/>
              </w:numPr>
              <w:spacing w:before="2" w:after="2"/>
              <w:rPr>
                <w:rFonts w:asciiTheme="majorHAnsi" w:hAnsiTheme="majorHAnsi" w:cs="Times New Roman"/>
                <w:sz w:val="22"/>
                <w:szCs w:val="22"/>
                <w:u w:val="single"/>
              </w:rPr>
            </w:pPr>
            <w:r w:rsidRPr="00037C54">
              <w:rPr>
                <w:rFonts w:asciiTheme="majorHAnsi" w:hAnsiTheme="majorHAnsi" w:cs="Times New Roman"/>
                <w:sz w:val="22"/>
                <w:szCs w:val="22"/>
              </w:rPr>
              <w:t>Predict</w:t>
            </w:r>
          </w:p>
          <w:p w14:paraId="431F3FA9" w14:textId="77777777" w:rsidR="000A0537" w:rsidRPr="00037C54" w:rsidRDefault="000A0537" w:rsidP="000A0537">
            <w:pPr>
              <w:pStyle w:val="ListParagraph"/>
              <w:numPr>
                <w:ilvl w:val="0"/>
                <w:numId w:val="42"/>
              </w:numPr>
              <w:spacing w:before="2" w:after="2"/>
              <w:rPr>
                <w:rFonts w:asciiTheme="majorHAnsi" w:hAnsiTheme="majorHAnsi" w:cs="Times New Roman"/>
                <w:sz w:val="22"/>
                <w:szCs w:val="22"/>
                <w:u w:val="single"/>
              </w:rPr>
            </w:pPr>
            <w:r w:rsidRPr="00037C54">
              <w:rPr>
                <w:rFonts w:asciiTheme="majorHAnsi" w:hAnsiTheme="majorHAnsi" w:cs="Times New Roman"/>
                <w:sz w:val="22"/>
                <w:szCs w:val="22"/>
              </w:rPr>
              <w:t>Describe</w:t>
            </w:r>
          </w:p>
          <w:p w14:paraId="68320507" w14:textId="77777777" w:rsidR="000A0537" w:rsidRPr="00037C54" w:rsidRDefault="000A0537" w:rsidP="000A0537">
            <w:pPr>
              <w:pStyle w:val="ListParagraph"/>
              <w:numPr>
                <w:ilvl w:val="0"/>
                <w:numId w:val="42"/>
              </w:numPr>
              <w:spacing w:before="2" w:after="2"/>
              <w:rPr>
                <w:rFonts w:asciiTheme="majorHAnsi" w:hAnsiTheme="majorHAnsi" w:cs="Times New Roman"/>
                <w:sz w:val="22"/>
                <w:szCs w:val="22"/>
                <w:u w:val="single"/>
              </w:rPr>
            </w:pPr>
            <w:r w:rsidRPr="00037C54">
              <w:rPr>
                <w:rFonts w:asciiTheme="majorHAnsi" w:hAnsiTheme="majorHAnsi" w:cs="Times New Roman"/>
                <w:sz w:val="22"/>
                <w:szCs w:val="22"/>
              </w:rPr>
              <w:t>Explain</w:t>
            </w:r>
          </w:p>
          <w:p w14:paraId="7AC0F40D" w14:textId="77777777" w:rsidR="000A0537" w:rsidRPr="00037C54" w:rsidRDefault="000A0537" w:rsidP="000A0537">
            <w:pPr>
              <w:pStyle w:val="ListParagraph"/>
              <w:numPr>
                <w:ilvl w:val="0"/>
                <w:numId w:val="42"/>
              </w:numPr>
              <w:spacing w:before="2" w:after="2"/>
              <w:rPr>
                <w:rFonts w:asciiTheme="majorHAnsi" w:hAnsiTheme="majorHAnsi" w:cs="Times New Roman"/>
                <w:sz w:val="22"/>
                <w:szCs w:val="22"/>
                <w:u w:val="single"/>
              </w:rPr>
            </w:pPr>
            <w:r w:rsidRPr="00037C54">
              <w:rPr>
                <w:rFonts w:asciiTheme="majorHAnsi" w:hAnsiTheme="majorHAnsi" w:cs="Times New Roman"/>
                <w:sz w:val="22"/>
                <w:szCs w:val="22"/>
              </w:rPr>
              <w:t>Label</w:t>
            </w:r>
          </w:p>
          <w:p w14:paraId="50287D35" w14:textId="06C3CF94" w:rsidR="000A0537" w:rsidRPr="00037C54" w:rsidRDefault="000A0537" w:rsidP="000A0537">
            <w:pPr>
              <w:pStyle w:val="ListParagraph"/>
              <w:numPr>
                <w:ilvl w:val="0"/>
                <w:numId w:val="42"/>
              </w:numPr>
              <w:spacing w:before="2" w:after="2"/>
              <w:rPr>
                <w:rFonts w:asciiTheme="majorHAnsi" w:hAnsiTheme="majorHAnsi" w:cs="Times New Roman"/>
                <w:sz w:val="22"/>
                <w:szCs w:val="22"/>
                <w:u w:val="single"/>
              </w:rPr>
            </w:pPr>
            <w:r w:rsidRPr="00037C54">
              <w:rPr>
                <w:rFonts w:asciiTheme="majorHAnsi" w:hAnsiTheme="majorHAnsi" w:cs="Times New Roman"/>
                <w:sz w:val="22"/>
                <w:szCs w:val="22"/>
              </w:rPr>
              <w:t>Record</w:t>
            </w:r>
          </w:p>
        </w:tc>
      </w:tr>
      <w:tr w:rsidR="007737DF" w:rsidRPr="00037C54" w14:paraId="2E79EB05" w14:textId="77777777" w:rsidTr="007737DF">
        <w:tc>
          <w:tcPr>
            <w:tcW w:w="2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E8769" w14:textId="575F86D0"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b/>
                <w:bCs/>
                <w:sz w:val="22"/>
                <w:szCs w:val="22"/>
                <w:u w:val="single"/>
              </w:rPr>
              <w:t>Language Function:</w:t>
            </w:r>
            <w:r w:rsidRPr="00037C54">
              <w:rPr>
                <w:rFonts w:asciiTheme="majorHAnsi" w:hAnsiTheme="majorHAnsi" w:cs="Times New Roman"/>
                <w:sz w:val="22"/>
                <w:szCs w:val="22"/>
              </w:rPr>
              <w:t> Identify the purpose for which the language is being used with attention to goal and audience – the one verb from the standards; ex: analyze, argue, categorize, compare/contrast, describe, explain, interpret, predict, question, retell, summarize, etc.</w:t>
            </w:r>
          </w:p>
        </w:tc>
        <w:tc>
          <w:tcPr>
            <w:tcW w:w="6570" w:type="dxa"/>
            <w:tcBorders>
              <w:top w:val="nil"/>
              <w:left w:val="nil"/>
              <w:bottom w:val="single" w:sz="8" w:space="0" w:color="auto"/>
              <w:right w:val="single" w:sz="8" w:space="0" w:color="auto"/>
            </w:tcBorders>
            <w:tcMar>
              <w:top w:w="0" w:type="dxa"/>
              <w:left w:w="108" w:type="dxa"/>
              <w:bottom w:w="0" w:type="dxa"/>
              <w:right w:w="108" w:type="dxa"/>
            </w:tcMar>
            <w:hideMark/>
          </w:tcPr>
          <w:p w14:paraId="20FF1777" w14:textId="77777777" w:rsidR="007737DF" w:rsidRPr="00037C54" w:rsidRDefault="007737DF" w:rsidP="007737DF">
            <w:pPr>
              <w:spacing w:before="2" w:after="2"/>
              <w:rPr>
                <w:rFonts w:asciiTheme="majorHAnsi" w:hAnsiTheme="majorHAnsi" w:cs="Times New Roman"/>
                <w:sz w:val="22"/>
                <w:szCs w:val="22"/>
              </w:rPr>
            </w:pPr>
          </w:p>
          <w:p w14:paraId="04F02F14" w14:textId="1A6A56FE" w:rsidR="000A0537" w:rsidRPr="00037C54" w:rsidRDefault="000A0537" w:rsidP="000A0537">
            <w:pPr>
              <w:pStyle w:val="ListParagraph"/>
              <w:numPr>
                <w:ilvl w:val="0"/>
                <w:numId w:val="43"/>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Students will </w:t>
            </w:r>
            <w:r w:rsidRPr="00037C54">
              <w:rPr>
                <w:rFonts w:asciiTheme="majorHAnsi" w:hAnsiTheme="majorHAnsi" w:cs="Times New Roman"/>
                <w:i/>
                <w:sz w:val="22"/>
                <w:szCs w:val="22"/>
              </w:rPr>
              <w:t xml:space="preserve">analyze </w:t>
            </w:r>
            <w:r w:rsidRPr="00037C54">
              <w:rPr>
                <w:rFonts w:asciiTheme="majorHAnsi" w:hAnsiTheme="majorHAnsi" w:cs="Times New Roman"/>
                <w:sz w:val="22"/>
                <w:szCs w:val="22"/>
              </w:rPr>
              <w:t>what is happening during the caterpillar to butterfly change (metamorphosis)</w:t>
            </w:r>
            <w:r w:rsidR="00F33294">
              <w:rPr>
                <w:rFonts w:asciiTheme="majorHAnsi" w:hAnsiTheme="majorHAnsi" w:cs="Times New Roman"/>
                <w:sz w:val="22"/>
                <w:szCs w:val="22"/>
              </w:rPr>
              <w:t>.</w:t>
            </w:r>
          </w:p>
          <w:p w14:paraId="690DD932" w14:textId="77777777" w:rsidR="000A0537" w:rsidRPr="00037C54" w:rsidRDefault="000A0537" w:rsidP="000A0537">
            <w:pPr>
              <w:pStyle w:val="ListParagraph"/>
              <w:numPr>
                <w:ilvl w:val="0"/>
                <w:numId w:val="43"/>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Students will </w:t>
            </w:r>
            <w:r w:rsidRPr="00037C54">
              <w:rPr>
                <w:rFonts w:asciiTheme="majorHAnsi" w:hAnsiTheme="majorHAnsi" w:cs="Times New Roman"/>
                <w:i/>
                <w:sz w:val="22"/>
                <w:szCs w:val="22"/>
              </w:rPr>
              <w:t xml:space="preserve">compare and contrast </w:t>
            </w:r>
            <w:r w:rsidRPr="00037C54">
              <w:rPr>
                <w:rFonts w:asciiTheme="majorHAnsi" w:hAnsiTheme="majorHAnsi" w:cs="Times New Roman"/>
                <w:sz w:val="22"/>
                <w:szCs w:val="22"/>
              </w:rPr>
              <w:t xml:space="preserve">moths and butterflies.  They will also be </w:t>
            </w:r>
            <w:r w:rsidRPr="00037C54">
              <w:rPr>
                <w:rFonts w:asciiTheme="majorHAnsi" w:hAnsiTheme="majorHAnsi" w:cs="Times New Roman"/>
                <w:i/>
                <w:sz w:val="22"/>
                <w:szCs w:val="22"/>
              </w:rPr>
              <w:t xml:space="preserve">comparing and contrasting </w:t>
            </w:r>
            <w:r w:rsidRPr="00037C54">
              <w:rPr>
                <w:rFonts w:asciiTheme="majorHAnsi" w:hAnsiTheme="majorHAnsi" w:cs="Times New Roman"/>
                <w:sz w:val="22"/>
                <w:szCs w:val="22"/>
              </w:rPr>
              <w:t>their poster boards of life cycle.</w:t>
            </w:r>
          </w:p>
          <w:p w14:paraId="3A96BF35" w14:textId="7EA7A5FB" w:rsidR="000A0537" w:rsidRPr="00037C54" w:rsidRDefault="000A0537" w:rsidP="000A0537">
            <w:pPr>
              <w:pStyle w:val="ListParagraph"/>
              <w:numPr>
                <w:ilvl w:val="0"/>
                <w:numId w:val="43"/>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Students will </w:t>
            </w:r>
            <w:r w:rsidRPr="00037C54">
              <w:rPr>
                <w:rFonts w:asciiTheme="majorHAnsi" w:hAnsiTheme="majorHAnsi" w:cs="Times New Roman"/>
                <w:i/>
                <w:sz w:val="22"/>
                <w:szCs w:val="22"/>
              </w:rPr>
              <w:t xml:space="preserve">explain </w:t>
            </w:r>
            <w:r w:rsidRPr="00037C54">
              <w:rPr>
                <w:rFonts w:asciiTheme="majorHAnsi" w:hAnsiTheme="majorHAnsi" w:cs="Times New Roman"/>
                <w:sz w:val="22"/>
                <w:szCs w:val="22"/>
              </w:rPr>
              <w:t xml:space="preserve">their poster diagram.  They will also </w:t>
            </w:r>
            <w:r w:rsidRPr="00037C54">
              <w:rPr>
                <w:rFonts w:asciiTheme="majorHAnsi" w:hAnsiTheme="majorHAnsi" w:cs="Times New Roman"/>
                <w:i/>
                <w:sz w:val="22"/>
                <w:szCs w:val="22"/>
              </w:rPr>
              <w:t xml:space="preserve">explain/share </w:t>
            </w:r>
            <w:r w:rsidRPr="00037C54">
              <w:rPr>
                <w:rFonts w:asciiTheme="majorHAnsi" w:hAnsiTheme="majorHAnsi" w:cs="Times New Roman"/>
                <w:sz w:val="22"/>
                <w:szCs w:val="22"/>
              </w:rPr>
              <w:t xml:space="preserve">their </w:t>
            </w:r>
            <w:r w:rsidR="00766583" w:rsidRPr="00037C54">
              <w:rPr>
                <w:rFonts w:asciiTheme="majorHAnsi" w:hAnsiTheme="majorHAnsi" w:cs="Times New Roman"/>
                <w:sz w:val="22"/>
                <w:szCs w:val="22"/>
              </w:rPr>
              <w:t>storybook</w:t>
            </w:r>
            <w:r w:rsidRPr="00037C54">
              <w:rPr>
                <w:rFonts w:asciiTheme="majorHAnsi" w:hAnsiTheme="majorHAnsi" w:cs="Times New Roman"/>
                <w:sz w:val="22"/>
                <w:szCs w:val="22"/>
              </w:rPr>
              <w:t>.</w:t>
            </w:r>
          </w:p>
          <w:p w14:paraId="600F80D0" w14:textId="7B52CAAC" w:rsidR="000A0537" w:rsidRPr="00037C54" w:rsidRDefault="000A0537" w:rsidP="000A0537">
            <w:pPr>
              <w:pStyle w:val="ListParagraph"/>
              <w:numPr>
                <w:ilvl w:val="0"/>
                <w:numId w:val="43"/>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Students will </w:t>
            </w:r>
            <w:r w:rsidRPr="00037C54">
              <w:rPr>
                <w:rFonts w:asciiTheme="majorHAnsi" w:hAnsiTheme="majorHAnsi" w:cs="Times New Roman"/>
                <w:i/>
                <w:sz w:val="22"/>
                <w:szCs w:val="22"/>
              </w:rPr>
              <w:t xml:space="preserve">identify </w:t>
            </w:r>
            <w:r w:rsidRPr="00037C54">
              <w:rPr>
                <w:rFonts w:asciiTheme="majorHAnsi" w:hAnsiTheme="majorHAnsi" w:cs="Times New Roman"/>
                <w:sz w:val="22"/>
                <w:szCs w:val="22"/>
              </w:rPr>
              <w:t>the different stages of the Monarch life cycle.</w:t>
            </w:r>
          </w:p>
          <w:p w14:paraId="7AF25ED1" w14:textId="77777777" w:rsidR="000A0537" w:rsidRDefault="000A0537" w:rsidP="000A0537">
            <w:pPr>
              <w:pStyle w:val="ListParagraph"/>
              <w:numPr>
                <w:ilvl w:val="0"/>
                <w:numId w:val="43"/>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Students will </w:t>
            </w:r>
            <w:r w:rsidRPr="00037C54">
              <w:rPr>
                <w:rFonts w:asciiTheme="majorHAnsi" w:hAnsiTheme="majorHAnsi" w:cs="Times New Roman"/>
                <w:i/>
                <w:sz w:val="22"/>
                <w:szCs w:val="22"/>
              </w:rPr>
              <w:t xml:space="preserve">predict </w:t>
            </w:r>
            <w:r w:rsidRPr="00037C54">
              <w:rPr>
                <w:rFonts w:asciiTheme="majorHAnsi" w:hAnsiTheme="majorHAnsi" w:cs="Times New Roman"/>
                <w:sz w:val="22"/>
                <w:szCs w:val="22"/>
              </w:rPr>
              <w:t>in their science journals what will happen next during the observations of butterfly/caterpillar exhibit.</w:t>
            </w:r>
          </w:p>
          <w:p w14:paraId="7C981CA5" w14:textId="17CA9D17" w:rsidR="00F33294" w:rsidRPr="00037C54" w:rsidRDefault="00F33294" w:rsidP="000A0537">
            <w:pPr>
              <w:pStyle w:val="ListParagraph"/>
              <w:numPr>
                <w:ilvl w:val="0"/>
                <w:numId w:val="43"/>
              </w:numPr>
              <w:spacing w:before="2" w:after="2"/>
              <w:rPr>
                <w:rFonts w:asciiTheme="majorHAnsi" w:hAnsiTheme="majorHAnsi" w:cs="Times New Roman"/>
                <w:sz w:val="22"/>
                <w:szCs w:val="22"/>
              </w:rPr>
            </w:pPr>
            <w:r>
              <w:rPr>
                <w:rFonts w:asciiTheme="majorHAnsi" w:hAnsiTheme="majorHAnsi" w:cs="Times New Roman"/>
                <w:sz w:val="22"/>
                <w:szCs w:val="22"/>
              </w:rPr>
              <w:t xml:space="preserve">Students will </w:t>
            </w:r>
            <w:r>
              <w:rPr>
                <w:rFonts w:asciiTheme="majorHAnsi" w:hAnsiTheme="majorHAnsi" w:cs="Times New Roman"/>
                <w:i/>
                <w:sz w:val="22"/>
                <w:szCs w:val="22"/>
              </w:rPr>
              <w:t xml:space="preserve">predict </w:t>
            </w:r>
            <w:r>
              <w:rPr>
                <w:rFonts w:asciiTheme="majorHAnsi" w:hAnsiTheme="majorHAnsi" w:cs="Times New Roman"/>
                <w:sz w:val="22"/>
                <w:szCs w:val="22"/>
              </w:rPr>
              <w:t>the migration journey of the Monarch butterfly.</w:t>
            </w:r>
          </w:p>
          <w:p w14:paraId="64BF48F4" w14:textId="77777777" w:rsidR="000A0537" w:rsidRPr="00037C54" w:rsidRDefault="000A0537" w:rsidP="000A0537">
            <w:pPr>
              <w:pStyle w:val="ListParagraph"/>
              <w:numPr>
                <w:ilvl w:val="0"/>
                <w:numId w:val="43"/>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Students will </w:t>
            </w:r>
            <w:r w:rsidRPr="00037C54">
              <w:rPr>
                <w:rFonts w:asciiTheme="majorHAnsi" w:hAnsiTheme="majorHAnsi" w:cs="Times New Roman"/>
                <w:i/>
                <w:sz w:val="22"/>
                <w:szCs w:val="22"/>
              </w:rPr>
              <w:t xml:space="preserve">summarize </w:t>
            </w:r>
            <w:r w:rsidRPr="00037C54">
              <w:rPr>
                <w:rFonts w:asciiTheme="majorHAnsi" w:hAnsiTheme="majorHAnsi" w:cs="Times New Roman"/>
                <w:sz w:val="22"/>
                <w:szCs w:val="22"/>
              </w:rPr>
              <w:t xml:space="preserve">the story of </w:t>
            </w:r>
            <w:r w:rsidRPr="00037C54">
              <w:rPr>
                <w:rFonts w:asciiTheme="majorHAnsi" w:hAnsiTheme="majorHAnsi" w:cs="Times New Roman"/>
                <w:i/>
                <w:sz w:val="22"/>
                <w:szCs w:val="22"/>
              </w:rPr>
              <w:t>The Very Hungry Caterpillar</w:t>
            </w:r>
            <w:r w:rsidRPr="00037C54">
              <w:rPr>
                <w:rFonts w:asciiTheme="majorHAnsi" w:hAnsiTheme="majorHAnsi" w:cs="Times New Roman"/>
                <w:sz w:val="22"/>
                <w:szCs w:val="22"/>
              </w:rPr>
              <w:t>.</w:t>
            </w:r>
          </w:p>
          <w:p w14:paraId="6E4D81D0" w14:textId="5D92BF06" w:rsidR="00B16329" w:rsidRPr="00037C54" w:rsidRDefault="00B16329" w:rsidP="000A0537">
            <w:pPr>
              <w:pStyle w:val="ListParagraph"/>
              <w:numPr>
                <w:ilvl w:val="0"/>
                <w:numId w:val="43"/>
              </w:num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Students will </w:t>
            </w:r>
            <w:r w:rsidRPr="00037C54">
              <w:rPr>
                <w:rFonts w:asciiTheme="majorHAnsi" w:hAnsiTheme="majorHAnsi" w:cs="Times New Roman"/>
                <w:i/>
                <w:sz w:val="22"/>
                <w:szCs w:val="22"/>
              </w:rPr>
              <w:t xml:space="preserve">label and record </w:t>
            </w:r>
            <w:r w:rsidRPr="00037C54">
              <w:rPr>
                <w:rFonts w:asciiTheme="majorHAnsi" w:hAnsiTheme="majorHAnsi" w:cs="Times New Roman"/>
                <w:sz w:val="22"/>
                <w:szCs w:val="22"/>
              </w:rPr>
              <w:t>illustrations, notes, and observations in science journals.</w:t>
            </w:r>
          </w:p>
        </w:tc>
      </w:tr>
      <w:tr w:rsidR="007737DF" w:rsidRPr="00037C54" w14:paraId="3E28FAB6" w14:textId="77777777" w:rsidTr="007737DF">
        <w:tc>
          <w:tcPr>
            <w:tcW w:w="2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9EC5F" w14:textId="4DCD9FC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b/>
                <w:bCs/>
                <w:sz w:val="22"/>
                <w:szCs w:val="22"/>
                <w:u w:val="single"/>
              </w:rPr>
              <w:t xml:space="preserve">Academic Language Demand: </w:t>
            </w:r>
            <w:r w:rsidRPr="00037C54">
              <w:rPr>
                <w:rFonts w:asciiTheme="majorHAnsi" w:hAnsiTheme="majorHAnsi" w:cs="Times New Roman"/>
                <w:sz w:val="22"/>
                <w:szCs w:val="22"/>
              </w:rPr>
              <w:t>Given the language functions and learning task, describe the opportunities to practice using the language function in ways that support the essential strategy. The demand will require more or less scaffolding (support) depending on the needs of students. In language arts, these are syntax or discourse.</w:t>
            </w:r>
          </w:p>
        </w:tc>
        <w:tc>
          <w:tcPr>
            <w:tcW w:w="6570" w:type="dxa"/>
            <w:tcBorders>
              <w:top w:val="nil"/>
              <w:left w:val="nil"/>
              <w:bottom w:val="single" w:sz="8" w:space="0" w:color="auto"/>
              <w:right w:val="single" w:sz="8" w:space="0" w:color="auto"/>
            </w:tcBorders>
            <w:tcMar>
              <w:top w:w="0" w:type="dxa"/>
              <w:left w:w="108" w:type="dxa"/>
              <w:bottom w:w="0" w:type="dxa"/>
              <w:right w:w="108" w:type="dxa"/>
            </w:tcMar>
            <w:hideMark/>
          </w:tcPr>
          <w:p w14:paraId="57206CF6" w14:textId="77777777" w:rsidR="007737DF" w:rsidRPr="00037C54" w:rsidRDefault="00B16329" w:rsidP="00B16329">
            <w:pPr>
              <w:pStyle w:val="ListParagraph"/>
              <w:numPr>
                <w:ilvl w:val="0"/>
                <w:numId w:val="44"/>
              </w:numPr>
              <w:spacing w:before="2" w:after="2"/>
              <w:rPr>
                <w:rFonts w:asciiTheme="majorHAnsi" w:hAnsiTheme="majorHAnsi" w:cs="Times New Roman"/>
                <w:sz w:val="22"/>
                <w:szCs w:val="22"/>
              </w:rPr>
            </w:pPr>
            <w:r w:rsidRPr="00037C54">
              <w:rPr>
                <w:rFonts w:asciiTheme="majorHAnsi" w:hAnsiTheme="majorHAnsi" w:cs="Times New Roman"/>
                <w:sz w:val="22"/>
                <w:szCs w:val="22"/>
              </w:rPr>
              <w:t>The student will practice language function by writing complete sentences to describe the different stages of the life cycle.  Also by explaining their migration.</w:t>
            </w:r>
          </w:p>
          <w:p w14:paraId="1CC0E6EB" w14:textId="77777777" w:rsidR="00B16329" w:rsidRPr="00037C54" w:rsidRDefault="00B16329" w:rsidP="00B16329">
            <w:pPr>
              <w:pStyle w:val="ListParagraph"/>
              <w:numPr>
                <w:ilvl w:val="0"/>
                <w:numId w:val="44"/>
              </w:numPr>
              <w:spacing w:before="2" w:after="2"/>
              <w:rPr>
                <w:rFonts w:asciiTheme="majorHAnsi" w:hAnsiTheme="majorHAnsi" w:cs="Times New Roman"/>
                <w:sz w:val="22"/>
                <w:szCs w:val="22"/>
              </w:rPr>
            </w:pPr>
            <w:r w:rsidRPr="00037C54">
              <w:rPr>
                <w:rFonts w:asciiTheme="majorHAnsi" w:hAnsiTheme="majorHAnsi" w:cs="Times New Roman"/>
                <w:sz w:val="22"/>
                <w:szCs w:val="22"/>
              </w:rPr>
              <w:t>Students will give oral presentations of their storybook.  Reading it to the class.</w:t>
            </w:r>
          </w:p>
          <w:p w14:paraId="2F67922D" w14:textId="77777777" w:rsidR="00B16329" w:rsidRPr="00037C54" w:rsidRDefault="00B16329" w:rsidP="00B16329">
            <w:pPr>
              <w:pStyle w:val="ListParagraph"/>
              <w:numPr>
                <w:ilvl w:val="0"/>
                <w:numId w:val="44"/>
              </w:numPr>
              <w:spacing w:before="2" w:after="2"/>
              <w:rPr>
                <w:rFonts w:asciiTheme="majorHAnsi" w:hAnsiTheme="majorHAnsi" w:cs="Times New Roman"/>
                <w:sz w:val="22"/>
                <w:szCs w:val="22"/>
              </w:rPr>
            </w:pPr>
            <w:r w:rsidRPr="00037C54">
              <w:rPr>
                <w:rFonts w:asciiTheme="majorHAnsi" w:hAnsiTheme="majorHAnsi" w:cs="Times New Roman"/>
                <w:sz w:val="22"/>
                <w:szCs w:val="22"/>
              </w:rPr>
              <w:t>Students will be able to listen to the story and be able to comprehend.</w:t>
            </w:r>
          </w:p>
          <w:p w14:paraId="472DABEA" w14:textId="1D889B77" w:rsidR="00B16329" w:rsidRPr="00037C54" w:rsidRDefault="00B16329" w:rsidP="00B16329">
            <w:pPr>
              <w:spacing w:before="2" w:after="2"/>
              <w:rPr>
                <w:rFonts w:asciiTheme="majorHAnsi" w:hAnsiTheme="majorHAnsi" w:cs="Times New Roman"/>
                <w:sz w:val="22"/>
                <w:szCs w:val="22"/>
              </w:rPr>
            </w:pPr>
          </w:p>
        </w:tc>
      </w:tr>
      <w:tr w:rsidR="007737DF" w:rsidRPr="00037C54" w14:paraId="2781B753" w14:textId="77777777" w:rsidTr="007737DF">
        <w:tc>
          <w:tcPr>
            <w:tcW w:w="28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6F5A1" w14:textId="335F82CB"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b/>
                <w:bCs/>
                <w:sz w:val="22"/>
                <w:szCs w:val="22"/>
                <w:u w:val="single"/>
              </w:rPr>
              <w:t>Planned Supports:</w:t>
            </w:r>
          </w:p>
          <w:p w14:paraId="02A9EF58" w14:textId="77777777" w:rsidR="007737DF" w:rsidRPr="00037C54" w:rsidRDefault="007737DF"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Instructional strategies, learning tasks and materials and other resources deliberately designed to facilitate student learning of the central focus. </w:t>
            </w:r>
          </w:p>
        </w:tc>
        <w:tc>
          <w:tcPr>
            <w:tcW w:w="6570" w:type="dxa"/>
            <w:tcBorders>
              <w:top w:val="nil"/>
              <w:left w:val="nil"/>
              <w:bottom w:val="single" w:sz="8" w:space="0" w:color="auto"/>
              <w:right w:val="single" w:sz="8" w:space="0" w:color="auto"/>
            </w:tcBorders>
            <w:tcMar>
              <w:top w:w="0" w:type="dxa"/>
              <w:left w:w="108" w:type="dxa"/>
              <w:bottom w:w="0" w:type="dxa"/>
              <w:right w:w="108" w:type="dxa"/>
            </w:tcMar>
            <w:hideMark/>
          </w:tcPr>
          <w:p w14:paraId="14E839EA" w14:textId="6C0789B6" w:rsidR="007737DF" w:rsidRDefault="00820E6E" w:rsidP="007737DF">
            <w:p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Throughout this lesson the class are participating in active learning with class discussions, partner discussions, and collaboration through group work.  One instructional strategy I use is </w:t>
            </w:r>
            <w:r w:rsidR="000C5F81" w:rsidRPr="00037C54">
              <w:rPr>
                <w:rFonts w:asciiTheme="majorHAnsi" w:hAnsiTheme="majorHAnsi" w:cs="Times New Roman"/>
                <w:sz w:val="22"/>
                <w:szCs w:val="22"/>
              </w:rPr>
              <w:t xml:space="preserve">the IRE Pattern, of initiating, respond, and evaluate (Bruning, Schraw, &amp; Norby, 2011, p. 203).  I present a question about what is being read or seen in the video about the life cycle process, my students respond with their answer, and then I am evaluating what is being learned.  This supports additional learning as well as modifications for extended activity.  The authors also address the </w:t>
            </w:r>
            <w:r w:rsidR="000C5F81" w:rsidRPr="00037C54">
              <w:rPr>
                <w:rFonts w:asciiTheme="majorHAnsi" w:hAnsiTheme="majorHAnsi" w:cs="Times New Roman"/>
                <w:i/>
                <w:sz w:val="22"/>
                <w:szCs w:val="22"/>
              </w:rPr>
              <w:t>Core Model</w:t>
            </w:r>
            <w:r w:rsidR="000C5F81" w:rsidRPr="00037C54">
              <w:rPr>
                <w:rFonts w:asciiTheme="majorHAnsi" w:hAnsiTheme="majorHAnsi" w:cs="Times New Roman"/>
                <w:sz w:val="22"/>
                <w:szCs w:val="22"/>
              </w:rPr>
              <w:t xml:space="preserve"> </w:t>
            </w:r>
            <w:r w:rsidR="000C5F81" w:rsidRPr="00037C54">
              <w:rPr>
                <w:rFonts w:asciiTheme="majorHAnsi" w:hAnsiTheme="majorHAnsi" w:cs="Times New Roman"/>
                <w:i/>
                <w:sz w:val="22"/>
                <w:szCs w:val="22"/>
              </w:rPr>
              <w:t xml:space="preserve">of instruction </w:t>
            </w:r>
            <w:r w:rsidR="000C5F81" w:rsidRPr="00037C54">
              <w:rPr>
                <w:rFonts w:asciiTheme="majorHAnsi" w:hAnsiTheme="majorHAnsi" w:cs="Times New Roman"/>
                <w:sz w:val="22"/>
                <w:szCs w:val="22"/>
              </w:rPr>
              <w:t>(connecting, organizing, reflecting, and extending) that I also utilize to facilitate student learning.   We begin the lesson by building and connecting prior knowledge of but</w:t>
            </w:r>
            <w:r w:rsidR="000A6AE4" w:rsidRPr="00037C54">
              <w:rPr>
                <w:rFonts w:asciiTheme="majorHAnsi" w:hAnsiTheme="majorHAnsi" w:cs="Times New Roman"/>
                <w:sz w:val="22"/>
                <w:szCs w:val="22"/>
              </w:rPr>
              <w:t>terflies.  From there the discussion helps me to organize knowledge for instruction.  The authors write, “Knowledge construction is now simply a matter of accumulating particular facts or even creating new units of information.  It also involves organizing old information (prior knowledge) into new forms” (p. 205).  Students at the end of the lesson continue with another discussion and journal writing of reflecting what they learned, how or what could have been changed.  This part of the lesson provides students with any follow-up questions or concerns.  It also helps them to reflect on what they learned and if they extended their comprehension on butterflies.  Extended learning will also be</w:t>
            </w:r>
            <w:r w:rsidR="00F67CBA">
              <w:rPr>
                <w:rFonts w:asciiTheme="majorHAnsi" w:hAnsiTheme="majorHAnsi" w:cs="Times New Roman"/>
                <w:sz w:val="22"/>
                <w:szCs w:val="22"/>
              </w:rPr>
              <w:t xml:space="preserve"> used</w:t>
            </w:r>
            <w:r w:rsidR="000A6AE4" w:rsidRPr="00037C54">
              <w:rPr>
                <w:rFonts w:asciiTheme="majorHAnsi" w:hAnsiTheme="majorHAnsi" w:cs="Times New Roman"/>
                <w:sz w:val="22"/>
                <w:szCs w:val="22"/>
              </w:rPr>
              <w:t xml:space="preserve"> to create their individual project of a storybook.  The storybook w</w:t>
            </w:r>
            <w:r w:rsidR="00383FD3" w:rsidRPr="00037C54">
              <w:rPr>
                <w:rFonts w:asciiTheme="majorHAnsi" w:hAnsiTheme="majorHAnsi" w:cs="Times New Roman"/>
                <w:sz w:val="22"/>
                <w:szCs w:val="22"/>
              </w:rPr>
              <w:t>ill express student learning of</w:t>
            </w:r>
            <w:r w:rsidR="00F67CBA">
              <w:rPr>
                <w:rFonts w:asciiTheme="majorHAnsi" w:hAnsiTheme="majorHAnsi" w:cs="Times New Roman"/>
                <w:sz w:val="22"/>
                <w:szCs w:val="22"/>
              </w:rPr>
              <w:t xml:space="preserve"> Monarch butterfly life cycle.</w:t>
            </w:r>
          </w:p>
          <w:p w14:paraId="77710AE7" w14:textId="77777777" w:rsidR="00F67CBA" w:rsidRDefault="00F67CBA" w:rsidP="00F67CBA">
            <w:pPr>
              <w:spacing w:before="2" w:after="2"/>
              <w:jc w:val="center"/>
              <w:rPr>
                <w:rFonts w:asciiTheme="majorHAnsi" w:hAnsiTheme="majorHAnsi" w:cs="Times New Roman"/>
                <w:sz w:val="22"/>
                <w:szCs w:val="22"/>
                <w:u w:val="single"/>
              </w:rPr>
            </w:pPr>
            <w:r w:rsidRPr="00F67CBA">
              <w:rPr>
                <w:rFonts w:asciiTheme="majorHAnsi" w:hAnsiTheme="majorHAnsi" w:cs="Times New Roman"/>
                <w:sz w:val="22"/>
                <w:szCs w:val="22"/>
                <w:u w:val="single"/>
              </w:rPr>
              <w:t>Reference:</w:t>
            </w:r>
          </w:p>
          <w:p w14:paraId="46BC4105" w14:textId="77777777" w:rsidR="00F67CBA" w:rsidRDefault="00F67CBA" w:rsidP="00F67CBA">
            <w:pPr>
              <w:spacing w:before="2" w:after="2"/>
              <w:jc w:val="center"/>
              <w:rPr>
                <w:rFonts w:asciiTheme="majorHAnsi" w:hAnsiTheme="majorHAnsi" w:cs="Times New Roman"/>
                <w:sz w:val="22"/>
                <w:szCs w:val="22"/>
                <w:u w:val="single"/>
              </w:rPr>
            </w:pPr>
          </w:p>
          <w:p w14:paraId="4C4FABE1" w14:textId="3F173575" w:rsidR="00F67CBA" w:rsidRPr="00F67CBA" w:rsidRDefault="00F67CBA" w:rsidP="00F67CBA">
            <w:pPr>
              <w:spacing w:before="2" w:after="2"/>
              <w:jc w:val="center"/>
              <w:rPr>
                <w:rFonts w:asciiTheme="majorHAnsi" w:hAnsiTheme="majorHAnsi" w:cs="Times New Roman"/>
                <w:sz w:val="22"/>
                <w:szCs w:val="22"/>
                <w:u w:val="single"/>
              </w:rPr>
            </w:pPr>
            <w:bookmarkStart w:id="0" w:name="_GoBack"/>
            <w:r>
              <w:rPr>
                <w:rFonts w:asciiTheme="majorHAnsi" w:hAnsiTheme="majorHAnsi" w:cs="Arial"/>
                <w:sz w:val="22"/>
                <w:szCs w:val="22"/>
              </w:rPr>
              <w:t>Bruning, R. H., Schr</w:t>
            </w:r>
            <w:r w:rsidRPr="005510C4">
              <w:rPr>
                <w:rFonts w:asciiTheme="majorHAnsi" w:hAnsiTheme="majorHAnsi" w:cs="Arial"/>
                <w:sz w:val="22"/>
                <w:szCs w:val="22"/>
              </w:rPr>
              <w:t xml:space="preserve">aw, G. J. &amp; Norby, M. M. (2011). </w:t>
            </w:r>
            <w:r w:rsidRPr="005510C4">
              <w:rPr>
                <w:rFonts w:asciiTheme="majorHAnsi" w:hAnsiTheme="majorHAnsi" w:cs="Arial"/>
                <w:i/>
                <w:iCs/>
                <w:sz w:val="22"/>
                <w:szCs w:val="22"/>
              </w:rPr>
              <w:t>Cognitive Psychology and Instruction Fifth Edition.  </w:t>
            </w:r>
            <w:r w:rsidRPr="005510C4">
              <w:rPr>
                <w:rFonts w:asciiTheme="majorHAnsi" w:hAnsiTheme="majorHAnsi" w:cs="Arial"/>
                <w:sz w:val="22"/>
                <w:szCs w:val="22"/>
              </w:rPr>
              <w:t>Boston, MA: Pearson Education.</w:t>
            </w:r>
            <w:bookmarkEnd w:id="0"/>
          </w:p>
        </w:tc>
      </w:tr>
    </w:tbl>
    <w:p w14:paraId="4612F56D" w14:textId="750A1203" w:rsidR="00C14242" w:rsidRPr="00446732" w:rsidRDefault="007737DF" w:rsidP="00446732">
      <w:pPr>
        <w:spacing w:before="2" w:after="2"/>
        <w:rPr>
          <w:rFonts w:asciiTheme="majorHAnsi" w:hAnsiTheme="majorHAnsi" w:cs="Times New Roman"/>
          <w:color w:val="000000"/>
          <w:sz w:val="22"/>
          <w:szCs w:val="22"/>
        </w:rPr>
      </w:pPr>
      <w:r w:rsidRPr="00037C54">
        <w:rPr>
          <w:rFonts w:asciiTheme="majorHAnsi" w:hAnsiTheme="majorHAnsi" w:cs="Times New Roman"/>
          <w:color w:val="000000"/>
          <w:sz w:val="22"/>
          <w:szCs w:val="22"/>
        </w:rPr>
        <w:t> </w:t>
      </w:r>
    </w:p>
    <w:p w14:paraId="6915E5CA" w14:textId="77777777" w:rsidR="00B0132D" w:rsidRDefault="00B0132D" w:rsidP="00F67CBA">
      <w:pPr>
        <w:spacing w:before="2" w:after="2"/>
        <w:jc w:val="center"/>
        <w:rPr>
          <w:rFonts w:asciiTheme="majorHAnsi" w:hAnsiTheme="majorHAnsi" w:cs="Times New Roman"/>
          <w:b/>
          <w:bCs/>
          <w:color w:val="000000"/>
          <w:sz w:val="22"/>
          <w:szCs w:val="22"/>
        </w:rPr>
      </w:pPr>
    </w:p>
    <w:p w14:paraId="081D6415" w14:textId="77777777" w:rsidR="00B0132D" w:rsidRDefault="00B0132D" w:rsidP="00F67CBA">
      <w:pPr>
        <w:spacing w:before="2" w:after="2"/>
        <w:jc w:val="center"/>
        <w:rPr>
          <w:rFonts w:asciiTheme="majorHAnsi" w:hAnsiTheme="majorHAnsi" w:cs="Times New Roman"/>
          <w:b/>
          <w:bCs/>
          <w:color w:val="000000"/>
          <w:sz w:val="22"/>
          <w:szCs w:val="22"/>
        </w:rPr>
      </w:pPr>
    </w:p>
    <w:p w14:paraId="6A952A1B" w14:textId="77777777" w:rsidR="00B0132D" w:rsidRDefault="00B0132D" w:rsidP="00F67CBA">
      <w:pPr>
        <w:spacing w:before="2" w:after="2"/>
        <w:jc w:val="center"/>
        <w:rPr>
          <w:rFonts w:asciiTheme="majorHAnsi" w:hAnsiTheme="majorHAnsi" w:cs="Times New Roman"/>
          <w:b/>
          <w:bCs/>
          <w:color w:val="000000"/>
          <w:sz w:val="22"/>
          <w:szCs w:val="22"/>
        </w:rPr>
      </w:pPr>
    </w:p>
    <w:p w14:paraId="777D3BA7" w14:textId="77777777" w:rsidR="00B0132D" w:rsidRDefault="00B0132D" w:rsidP="00F67CBA">
      <w:pPr>
        <w:spacing w:before="2" w:after="2"/>
        <w:jc w:val="center"/>
        <w:rPr>
          <w:rFonts w:asciiTheme="majorHAnsi" w:hAnsiTheme="majorHAnsi" w:cs="Times New Roman"/>
          <w:b/>
          <w:bCs/>
          <w:color w:val="000000"/>
          <w:sz w:val="22"/>
          <w:szCs w:val="22"/>
        </w:rPr>
      </w:pPr>
    </w:p>
    <w:p w14:paraId="1A665A73" w14:textId="77777777" w:rsidR="00B0132D" w:rsidRDefault="00B0132D" w:rsidP="00F67CBA">
      <w:pPr>
        <w:spacing w:before="2" w:after="2"/>
        <w:jc w:val="center"/>
        <w:rPr>
          <w:rFonts w:asciiTheme="majorHAnsi" w:hAnsiTheme="majorHAnsi" w:cs="Times New Roman"/>
          <w:b/>
          <w:bCs/>
          <w:color w:val="000000"/>
          <w:sz w:val="22"/>
          <w:szCs w:val="22"/>
        </w:rPr>
      </w:pPr>
    </w:p>
    <w:p w14:paraId="63A8AD17" w14:textId="77777777" w:rsidR="00B0132D" w:rsidRDefault="00B0132D" w:rsidP="00F67CBA">
      <w:pPr>
        <w:spacing w:before="2" w:after="2"/>
        <w:jc w:val="center"/>
        <w:rPr>
          <w:rFonts w:asciiTheme="majorHAnsi" w:hAnsiTheme="majorHAnsi" w:cs="Times New Roman"/>
          <w:b/>
          <w:bCs/>
          <w:color w:val="000000"/>
          <w:sz w:val="22"/>
          <w:szCs w:val="22"/>
        </w:rPr>
      </w:pPr>
    </w:p>
    <w:p w14:paraId="590537DA" w14:textId="77777777" w:rsidR="00B0132D" w:rsidRDefault="00B0132D" w:rsidP="00F67CBA">
      <w:pPr>
        <w:spacing w:before="2" w:after="2"/>
        <w:jc w:val="center"/>
        <w:rPr>
          <w:rFonts w:asciiTheme="majorHAnsi" w:hAnsiTheme="majorHAnsi" w:cs="Times New Roman"/>
          <w:b/>
          <w:bCs/>
          <w:color w:val="000000"/>
          <w:sz w:val="22"/>
          <w:szCs w:val="22"/>
        </w:rPr>
      </w:pPr>
    </w:p>
    <w:p w14:paraId="383C80A2" w14:textId="77777777" w:rsidR="00B0132D" w:rsidRDefault="00B0132D" w:rsidP="00F67CBA">
      <w:pPr>
        <w:spacing w:before="2" w:after="2"/>
        <w:jc w:val="center"/>
        <w:rPr>
          <w:rFonts w:asciiTheme="majorHAnsi" w:hAnsiTheme="majorHAnsi" w:cs="Times New Roman"/>
          <w:b/>
          <w:bCs/>
          <w:color w:val="000000"/>
          <w:sz w:val="22"/>
          <w:szCs w:val="22"/>
        </w:rPr>
      </w:pPr>
    </w:p>
    <w:p w14:paraId="041FA9E9" w14:textId="77777777" w:rsidR="00B0132D" w:rsidRDefault="00B0132D" w:rsidP="00F67CBA">
      <w:pPr>
        <w:spacing w:before="2" w:after="2"/>
        <w:jc w:val="center"/>
        <w:rPr>
          <w:rFonts w:asciiTheme="majorHAnsi" w:hAnsiTheme="majorHAnsi" w:cs="Times New Roman"/>
          <w:b/>
          <w:bCs/>
          <w:color w:val="000000"/>
          <w:sz w:val="22"/>
          <w:szCs w:val="22"/>
        </w:rPr>
      </w:pPr>
    </w:p>
    <w:p w14:paraId="4DC60811" w14:textId="77777777" w:rsidR="00B0132D" w:rsidRDefault="00B0132D" w:rsidP="00F67CBA">
      <w:pPr>
        <w:spacing w:before="2" w:after="2"/>
        <w:jc w:val="center"/>
        <w:rPr>
          <w:rFonts w:asciiTheme="majorHAnsi" w:hAnsiTheme="majorHAnsi" w:cs="Times New Roman"/>
          <w:b/>
          <w:bCs/>
          <w:color w:val="000000"/>
          <w:sz w:val="22"/>
          <w:szCs w:val="22"/>
        </w:rPr>
      </w:pPr>
    </w:p>
    <w:p w14:paraId="41304566" w14:textId="77777777" w:rsidR="00B0132D" w:rsidRDefault="00B0132D" w:rsidP="00F67CBA">
      <w:pPr>
        <w:spacing w:before="2" w:after="2"/>
        <w:jc w:val="center"/>
        <w:rPr>
          <w:rFonts w:asciiTheme="majorHAnsi" w:hAnsiTheme="majorHAnsi" w:cs="Times New Roman"/>
          <w:b/>
          <w:bCs/>
          <w:color w:val="000000"/>
          <w:sz w:val="22"/>
          <w:szCs w:val="22"/>
        </w:rPr>
      </w:pPr>
    </w:p>
    <w:p w14:paraId="73E32FFF" w14:textId="77777777" w:rsidR="00B0132D" w:rsidRDefault="00B0132D" w:rsidP="00F67CBA">
      <w:pPr>
        <w:spacing w:before="2" w:after="2"/>
        <w:jc w:val="center"/>
        <w:rPr>
          <w:rFonts w:asciiTheme="majorHAnsi" w:hAnsiTheme="majorHAnsi" w:cs="Times New Roman"/>
          <w:b/>
          <w:bCs/>
          <w:color w:val="000000"/>
          <w:sz w:val="22"/>
          <w:szCs w:val="22"/>
        </w:rPr>
      </w:pPr>
    </w:p>
    <w:p w14:paraId="6DB53096" w14:textId="77777777" w:rsidR="00B0132D" w:rsidRDefault="00B0132D" w:rsidP="00F67CBA">
      <w:pPr>
        <w:spacing w:before="2" w:after="2"/>
        <w:jc w:val="center"/>
        <w:rPr>
          <w:rFonts w:asciiTheme="majorHAnsi" w:hAnsiTheme="majorHAnsi" w:cs="Times New Roman"/>
          <w:b/>
          <w:bCs/>
          <w:color w:val="000000"/>
          <w:sz w:val="22"/>
          <w:szCs w:val="22"/>
        </w:rPr>
      </w:pPr>
    </w:p>
    <w:p w14:paraId="5B15DA82" w14:textId="77777777" w:rsidR="00B0132D" w:rsidRDefault="00B0132D" w:rsidP="00F67CBA">
      <w:pPr>
        <w:spacing w:before="2" w:after="2"/>
        <w:jc w:val="center"/>
        <w:rPr>
          <w:rFonts w:asciiTheme="majorHAnsi" w:hAnsiTheme="majorHAnsi" w:cs="Times New Roman"/>
          <w:b/>
          <w:bCs/>
          <w:color w:val="000000"/>
          <w:sz w:val="22"/>
          <w:szCs w:val="22"/>
        </w:rPr>
      </w:pPr>
    </w:p>
    <w:p w14:paraId="706C9C58" w14:textId="77777777" w:rsidR="00B0132D" w:rsidRDefault="00B0132D" w:rsidP="00F67CBA">
      <w:pPr>
        <w:spacing w:before="2" w:after="2"/>
        <w:jc w:val="center"/>
        <w:rPr>
          <w:rFonts w:asciiTheme="majorHAnsi" w:hAnsiTheme="majorHAnsi" w:cs="Times New Roman"/>
          <w:b/>
          <w:bCs/>
          <w:color w:val="000000"/>
          <w:sz w:val="22"/>
          <w:szCs w:val="22"/>
        </w:rPr>
      </w:pPr>
    </w:p>
    <w:p w14:paraId="11B6C41F" w14:textId="77777777" w:rsidR="00B0132D" w:rsidRDefault="00B0132D" w:rsidP="00F67CBA">
      <w:pPr>
        <w:spacing w:before="2" w:after="2"/>
        <w:jc w:val="center"/>
        <w:rPr>
          <w:rFonts w:asciiTheme="majorHAnsi" w:hAnsiTheme="majorHAnsi" w:cs="Times New Roman"/>
          <w:b/>
          <w:bCs/>
          <w:color w:val="000000"/>
          <w:sz w:val="22"/>
          <w:szCs w:val="22"/>
        </w:rPr>
      </w:pPr>
    </w:p>
    <w:p w14:paraId="2B8E9F52" w14:textId="77777777" w:rsidR="00B0132D" w:rsidRDefault="00B0132D" w:rsidP="00F67CBA">
      <w:pPr>
        <w:spacing w:before="2" w:after="2"/>
        <w:jc w:val="center"/>
        <w:rPr>
          <w:rFonts w:asciiTheme="majorHAnsi" w:hAnsiTheme="majorHAnsi" w:cs="Times New Roman"/>
          <w:b/>
          <w:bCs/>
          <w:color w:val="000000"/>
          <w:sz w:val="22"/>
          <w:szCs w:val="22"/>
        </w:rPr>
      </w:pPr>
    </w:p>
    <w:p w14:paraId="1982E043" w14:textId="77777777" w:rsidR="00B0132D" w:rsidRDefault="00B0132D" w:rsidP="00F67CBA">
      <w:pPr>
        <w:spacing w:before="2" w:after="2"/>
        <w:jc w:val="center"/>
        <w:rPr>
          <w:rFonts w:asciiTheme="majorHAnsi" w:hAnsiTheme="majorHAnsi" w:cs="Times New Roman"/>
          <w:b/>
          <w:bCs/>
          <w:color w:val="000000"/>
          <w:sz w:val="22"/>
          <w:szCs w:val="22"/>
        </w:rPr>
      </w:pPr>
    </w:p>
    <w:p w14:paraId="4CE22B27" w14:textId="77777777" w:rsidR="00B0132D" w:rsidRDefault="00B0132D" w:rsidP="00F67CBA">
      <w:pPr>
        <w:spacing w:before="2" w:after="2"/>
        <w:jc w:val="center"/>
        <w:rPr>
          <w:rFonts w:asciiTheme="majorHAnsi" w:hAnsiTheme="majorHAnsi" w:cs="Times New Roman"/>
          <w:b/>
          <w:bCs/>
          <w:color w:val="000000"/>
          <w:sz w:val="22"/>
          <w:szCs w:val="22"/>
        </w:rPr>
      </w:pPr>
    </w:p>
    <w:p w14:paraId="1B9E5595" w14:textId="77777777" w:rsidR="00B0132D" w:rsidRDefault="00B0132D" w:rsidP="00F67CBA">
      <w:pPr>
        <w:spacing w:before="2" w:after="2"/>
        <w:jc w:val="center"/>
        <w:rPr>
          <w:rFonts w:asciiTheme="majorHAnsi" w:hAnsiTheme="majorHAnsi" w:cs="Times New Roman"/>
          <w:b/>
          <w:bCs/>
          <w:color w:val="000000"/>
          <w:sz w:val="22"/>
          <w:szCs w:val="22"/>
        </w:rPr>
      </w:pPr>
    </w:p>
    <w:p w14:paraId="4EEA7D2C" w14:textId="77777777" w:rsidR="007737DF" w:rsidRPr="00037C54" w:rsidRDefault="007737DF" w:rsidP="00F67CBA">
      <w:pPr>
        <w:spacing w:before="2" w:after="2"/>
        <w:jc w:val="center"/>
        <w:rPr>
          <w:rFonts w:asciiTheme="majorHAnsi" w:hAnsiTheme="majorHAnsi" w:cs="Times New Roman"/>
          <w:color w:val="000000"/>
          <w:sz w:val="22"/>
          <w:szCs w:val="22"/>
        </w:rPr>
      </w:pPr>
      <w:r w:rsidRPr="00037C54">
        <w:rPr>
          <w:rFonts w:asciiTheme="majorHAnsi" w:hAnsiTheme="majorHAnsi" w:cs="Times New Roman"/>
          <w:b/>
          <w:bCs/>
          <w:color w:val="000000"/>
          <w:sz w:val="22"/>
          <w:szCs w:val="22"/>
        </w:rPr>
        <w:t>Assessments:</w:t>
      </w:r>
    </w:p>
    <w:p w14:paraId="14D0E8FD" w14:textId="77777777" w:rsidR="007737DF" w:rsidRPr="00037C54" w:rsidRDefault="007737DF" w:rsidP="007737DF">
      <w:pPr>
        <w:spacing w:before="2" w:after="2"/>
        <w:jc w:val="center"/>
        <w:rPr>
          <w:rFonts w:asciiTheme="majorHAnsi" w:hAnsiTheme="majorHAnsi" w:cs="Times New Roman"/>
          <w:i/>
          <w:iCs/>
          <w:color w:val="000000"/>
          <w:sz w:val="22"/>
          <w:szCs w:val="22"/>
        </w:rPr>
      </w:pPr>
      <w:r w:rsidRPr="00037C54">
        <w:rPr>
          <w:rFonts w:asciiTheme="majorHAnsi" w:hAnsiTheme="majorHAnsi" w:cs="Times New Roman"/>
          <w:i/>
          <w:iCs/>
          <w:color w:val="000000"/>
          <w:sz w:val="22"/>
          <w:szCs w:val="22"/>
        </w:rPr>
        <w:t>Describe the tools/procedures that will be used in </w:t>
      </w:r>
      <w:r w:rsidRPr="00037C54">
        <w:rPr>
          <w:rFonts w:asciiTheme="majorHAnsi" w:hAnsiTheme="majorHAnsi" w:cs="Times New Roman"/>
          <w:b/>
          <w:bCs/>
          <w:i/>
          <w:iCs/>
          <w:color w:val="000000"/>
          <w:sz w:val="22"/>
          <w:szCs w:val="22"/>
        </w:rPr>
        <w:t>this lesson</w:t>
      </w:r>
      <w:r w:rsidRPr="00037C54">
        <w:rPr>
          <w:rFonts w:asciiTheme="majorHAnsi" w:hAnsiTheme="majorHAnsi" w:cs="Times New Roman"/>
          <w:i/>
          <w:iCs/>
          <w:color w:val="000000"/>
          <w:sz w:val="22"/>
          <w:szCs w:val="22"/>
        </w:rPr>
        <w:t> to monitor students’ learning of the lesson objective(s).  Attach a copy of the assessment and the evaluation criteria/rubric in the resources section at the end of the lesson plan.</w:t>
      </w:r>
    </w:p>
    <w:p w14:paraId="2D86E9E2" w14:textId="77777777" w:rsidR="007737DF" w:rsidRPr="00037C54" w:rsidRDefault="007737DF" w:rsidP="007737DF">
      <w:pPr>
        <w:spacing w:before="2" w:after="2"/>
        <w:jc w:val="center"/>
        <w:rPr>
          <w:rFonts w:asciiTheme="majorHAnsi" w:hAnsiTheme="majorHAnsi" w:cs="Times New Roman"/>
          <w:color w:val="000000"/>
          <w:sz w:val="22"/>
          <w:szCs w:val="22"/>
        </w:rPr>
      </w:pPr>
    </w:p>
    <w:tbl>
      <w:tblPr>
        <w:tblW w:w="9460" w:type="dxa"/>
        <w:tblCellMar>
          <w:left w:w="0" w:type="dxa"/>
          <w:right w:w="0" w:type="dxa"/>
        </w:tblCellMar>
        <w:tblLook w:val="04A0" w:firstRow="1" w:lastRow="0" w:firstColumn="1" w:lastColumn="0" w:noHBand="0" w:noVBand="1"/>
      </w:tblPr>
      <w:tblGrid>
        <w:gridCol w:w="2086"/>
        <w:gridCol w:w="2068"/>
        <w:gridCol w:w="3324"/>
        <w:gridCol w:w="1982"/>
      </w:tblGrid>
      <w:tr w:rsidR="007737DF" w:rsidRPr="00037C54" w14:paraId="21ABE82F" w14:textId="77777777" w:rsidTr="00383FD3">
        <w:tc>
          <w:tcPr>
            <w:tcW w:w="2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C750E1" w14:textId="77777777" w:rsidR="007737DF" w:rsidRPr="00037C54" w:rsidRDefault="007737DF" w:rsidP="00383FD3">
            <w:pPr>
              <w:spacing w:before="2" w:after="2"/>
              <w:rPr>
                <w:rFonts w:asciiTheme="majorHAnsi" w:hAnsiTheme="majorHAnsi" w:cs="Times New Roman"/>
                <w:sz w:val="22"/>
                <w:szCs w:val="22"/>
              </w:rPr>
            </w:pPr>
            <w:r w:rsidRPr="00037C54">
              <w:rPr>
                <w:rFonts w:asciiTheme="majorHAnsi" w:hAnsiTheme="majorHAnsi" w:cs="Times New Roman"/>
                <w:sz w:val="22"/>
                <w:szCs w:val="22"/>
              </w:rPr>
              <w:t>Type of assessment</w:t>
            </w:r>
          </w:p>
          <w:p w14:paraId="1876900C" w14:textId="77777777" w:rsidR="007737DF" w:rsidRPr="00037C54" w:rsidRDefault="007737DF" w:rsidP="00383FD3">
            <w:pPr>
              <w:spacing w:before="2" w:after="2"/>
              <w:rPr>
                <w:rFonts w:asciiTheme="majorHAnsi" w:hAnsiTheme="majorHAnsi" w:cs="Times New Roman"/>
                <w:sz w:val="22"/>
                <w:szCs w:val="22"/>
              </w:rPr>
            </w:pPr>
            <w:r w:rsidRPr="00037C54">
              <w:rPr>
                <w:rFonts w:asciiTheme="majorHAnsi" w:hAnsiTheme="majorHAnsi" w:cs="Times New Roman"/>
                <w:sz w:val="22"/>
                <w:szCs w:val="22"/>
              </w:rPr>
              <w:t>(Informal or Formal)</w:t>
            </w:r>
          </w:p>
        </w:tc>
        <w:tc>
          <w:tcPr>
            <w:tcW w:w="20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0DAB4" w14:textId="77777777" w:rsidR="007737DF" w:rsidRPr="00037C54" w:rsidRDefault="007737DF" w:rsidP="00383FD3">
            <w:pPr>
              <w:spacing w:before="2" w:after="2"/>
              <w:rPr>
                <w:rFonts w:asciiTheme="majorHAnsi" w:hAnsiTheme="majorHAnsi" w:cs="Times New Roman"/>
                <w:sz w:val="22"/>
                <w:szCs w:val="22"/>
              </w:rPr>
            </w:pPr>
            <w:r w:rsidRPr="00037C54">
              <w:rPr>
                <w:rFonts w:asciiTheme="majorHAnsi" w:hAnsiTheme="majorHAnsi" w:cs="Times New Roman"/>
                <w:sz w:val="22"/>
                <w:szCs w:val="22"/>
              </w:rPr>
              <w:t>Description of assessment</w:t>
            </w:r>
          </w:p>
        </w:tc>
        <w:tc>
          <w:tcPr>
            <w:tcW w:w="33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2E3A9" w14:textId="77777777" w:rsidR="007737DF" w:rsidRPr="00037C54" w:rsidRDefault="007737DF" w:rsidP="00383FD3">
            <w:pPr>
              <w:spacing w:before="2" w:after="2"/>
              <w:rPr>
                <w:rFonts w:asciiTheme="majorHAnsi" w:hAnsiTheme="majorHAnsi" w:cs="Times New Roman"/>
                <w:sz w:val="22"/>
                <w:szCs w:val="22"/>
              </w:rPr>
            </w:pPr>
            <w:r w:rsidRPr="00037C54">
              <w:rPr>
                <w:rFonts w:asciiTheme="majorHAnsi" w:hAnsiTheme="majorHAnsi" w:cs="Times New Roman"/>
                <w:sz w:val="22"/>
                <w:szCs w:val="22"/>
              </w:rPr>
              <w:t>Modifications to the assessment so that all students could demonstrate their learning.</w:t>
            </w:r>
          </w:p>
        </w:tc>
        <w:tc>
          <w:tcPr>
            <w:tcW w:w="1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F4B40C" w14:textId="77777777" w:rsidR="007737DF" w:rsidRPr="00037C54" w:rsidRDefault="007737DF" w:rsidP="00383FD3">
            <w:pPr>
              <w:spacing w:before="2" w:after="2"/>
              <w:rPr>
                <w:rFonts w:asciiTheme="majorHAnsi" w:hAnsiTheme="majorHAnsi" w:cs="Times New Roman"/>
                <w:sz w:val="22"/>
                <w:szCs w:val="22"/>
              </w:rPr>
            </w:pPr>
            <w:r w:rsidRPr="00037C54">
              <w:rPr>
                <w:rFonts w:asciiTheme="majorHAnsi" w:hAnsiTheme="majorHAnsi" w:cs="Times New Roman"/>
                <w:sz w:val="22"/>
                <w:szCs w:val="22"/>
              </w:rPr>
              <w:t>Evaluation Criteria - What evidence of student learning (related to the learning objectives and central focus) does the assessment provide?</w:t>
            </w:r>
          </w:p>
        </w:tc>
      </w:tr>
      <w:tr w:rsidR="007737DF" w:rsidRPr="00037C54" w14:paraId="5D6E32B2" w14:textId="77777777" w:rsidTr="00383FD3">
        <w:tc>
          <w:tcPr>
            <w:tcW w:w="20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712E9" w14:textId="77777777" w:rsidR="007737DF" w:rsidRPr="00037C54" w:rsidRDefault="007737DF" w:rsidP="00383FD3">
            <w:pPr>
              <w:spacing w:before="2" w:after="2"/>
              <w:rPr>
                <w:rFonts w:asciiTheme="majorHAnsi" w:hAnsiTheme="majorHAnsi" w:cs="Times New Roman"/>
                <w:sz w:val="22"/>
                <w:szCs w:val="22"/>
              </w:rPr>
            </w:pPr>
            <w:r w:rsidRPr="00037C54">
              <w:rPr>
                <w:rFonts w:asciiTheme="majorHAnsi" w:hAnsiTheme="majorHAnsi" w:cs="Times New Roman"/>
                <w:sz w:val="22"/>
                <w:szCs w:val="22"/>
              </w:rPr>
              <w:t> Informal</w:t>
            </w:r>
          </w:p>
        </w:tc>
        <w:tc>
          <w:tcPr>
            <w:tcW w:w="2068" w:type="dxa"/>
            <w:tcBorders>
              <w:top w:val="nil"/>
              <w:left w:val="nil"/>
              <w:bottom w:val="single" w:sz="8" w:space="0" w:color="auto"/>
              <w:right w:val="single" w:sz="8" w:space="0" w:color="auto"/>
            </w:tcBorders>
            <w:tcMar>
              <w:top w:w="0" w:type="dxa"/>
              <w:left w:w="108" w:type="dxa"/>
              <w:bottom w:w="0" w:type="dxa"/>
              <w:right w:w="108" w:type="dxa"/>
            </w:tcMar>
            <w:hideMark/>
          </w:tcPr>
          <w:p w14:paraId="539D6B8E" w14:textId="6B2520C1" w:rsidR="007737DF" w:rsidRPr="00037C54" w:rsidRDefault="00383FD3" w:rsidP="00383FD3">
            <w:pPr>
              <w:spacing w:before="2" w:after="2"/>
              <w:rPr>
                <w:rFonts w:asciiTheme="majorHAnsi" w:hAnsiTheme="majorHAnsi" w:cs="Times New Roman"/>
                <w:sz w:val="22"/>
                <w:szCs w:val="22"/>
              </w:rPr>
            </w:pPr>
            <w:r w:rsidRPr="00037C54">
              <w:rPr>
                <w:rFonts w:asciiTheme="majorHAnsi" w:hAnsiTheme="majorHAnsi" w:cs="Times New Roman"/>
                <w:sz w:val="22"/>
                <w:szCs w:val="22"/>
              </w:rPr>
              <w:t>Verbal sharing of observations-class discussion</w:t>
            </w:r>
          </w:p>
        </w:tc>
        <w:tc>
          <w:tcPr>
            <w:tcW w:w="3324" w:type="dxa"/>
            <w:tcBorders>
              <w:top w:val="nil"/>
              <w:left w:val="nil"/>
              <w:bottom w:val="single" w:sz="8" w:space="0" w:color="auto"/>
              <w:right w:val="single" w:sz="8" w:space="0" w:color="auto"/>
            </w:tcBorders>
            <w:tcMar>
              <w:top w:w="0" w:type="dxa"/>
              <w:left w:w="108" w:type="dxa"/>
              <w:bottom w:w="0" w:type="dxa"/>
              <w:right w:w="108" w:type="dxa"/>
            </w:tcMar>
            <w:hideMark/>
          </w:tcPr>
          <w:p w14:paraId="59340A8A" w14:textId="44825429" w:rsidR="007737DF" w:rsidRPr="00037C54" w:rsidRDefault="00383FD3" w:rsidP="00383FD3">
            <w:pPr>
              <w:spacing w:before="2" w:after="2"/>
              <w:rPr>
                <w:rFonts w:asciiTheme="majorHAnsi" w:hAnsiTheme="majorHAnsi" w:cs="Times New Roman"/>
                <w:sz w:val="22"/>
                <w:szCs w:val="22"/>
              </w:rPr>
            </w:pPr>
            <w:r w:rsidRPr="00037C54">
              <w:rPr>
                <w:rFonts w:asciiTheme="majorHAnsi" w:hAnsiTheme="majorHAnsi" w:cs="Times New Roman"/>
                <w:sz w:val="22"/>
                <w:szCs w:val="22"/>
              </w:rPr>
              <w:t xml:space="preserve">Voluntary-not all students are required to participate. </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14:paraId="56E38A3A" w14:textId="02165ADE" w:rsidR="007737DF" w:rsidRPr="00037C54" w:rsidRDefault="00383FD3" w:rsidP="00383FD3">
            <w:pPr>
              <w:spacing w:before="2" w:after="2"/>
              <w:rPr>
                <w:rFonts w:asciiTheme="majorHAnsi" w:hAnsiTheme="majorHAnsi" w:cs="Times New Roman"/>
                <w:sz w:val="22"/>
                <w:szCs w:val="22"/>
              </w:rPr>
            </w:pPr>
            <w:r w:rsidRPr="00037C54">
              <w:rPr>
                <w:rFonts w:asciiTheme="majorHAnsi" w:hAnsiTheme="majorHAnsi" w:cs="Times New Roman"/>
                <w:sz w:val="22"/>
                <w:szCs w:val="22"/>
              </w:rPr>
              <w:t>-S</w:t>
            </w:r>
            <w:r w:rsidR="006344BF">
              <w:rPr>
                <w:rFonts w:asciiTheme="majorHAnsi" w:hAnsiTheme="majorHAnsi" w:cs="Times New Roman"/>
                <w:sz w:val="22"/>
                <w:szCs w:val="22"/>
              </w:rPr>
              <w:t>hows class has a general idea of</w:t>
            </w:r>
            <w:r w:rsidRPr="00037C54">
              <w:rPr>
                <w:rFonts w:asciiTheme="majorHAnsi" w:hAnsiTheme="majorHAnsi" w:cs="Times New Roman"/>
                <w:sz w:val="22"/>
                <w:szCs w:val="22"/>
              </w:rPr>
              <w:t xml:space="preserve"> butterflies.</w:t>
            </w:r>
          </w:p>
          <w:p w14:paraId="3C8535D0" w14:textId="4FC05B8D" w:rsidR="00383FD3" w:rsidRPr="00037C54" w:rsidRDefault="00383FD3" w:rsidP="00383FD3">
            <w:pPr>
              <w:spacing w:before="2" w:after="2"/>
              <w:rPr>
                <w:rFonts w:asciiTheme="majorHAnsi" w:hAnsiTheme="majorHAnsi" w:cs="Times New Roman"/>
                <w:sz w:val="22"/>
                <w:szCs w:val="22"/>
              </w:rPr>
            </w:pPr>
            <w:r w:rsidRPr="00037C54">
              <w:rPr>
                <w:rFonts w:asciiTheme="majorHAnsi" w:hAnsiTheme="majorHAnsi" w:cs="Times New Roman"/>
                <w:sz w:val="22"/>
                <w:szCs w:val="22"/>
              </w:rPr>
              <w:t>-Has a general idea of what we will be doing in class.</w:t>
            </w:r>
          </w:p>
        </w:tc>
      </w:tr>
      <w:tr w:rsidR="007737DF" w:rsidRPr="00037C54" w14:paraId="781A09F7" w14:textId="77777777" w:rsidTr="00383FD3">
        <w:trPr>
          <w:trHeight w:val="1456"/>
        </w:trPr>
        <w:tc>
          <w:tcPr>
            <w:tcW w:w="20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BB11A" w14:textId="2184FDA0" w:rsidR="007737DF" w:rsidRPr="00037C54" w:rsidRDefault="007737DF" w:rsidP="00383FD3">
            <w:pPr>
              <w:spacing w:before="2" w:after="2"/>
              <w:rPr>
                <w:rFonts w:asciiTheme="majorHAnsi" w:hAnsiTheme="majorHAnsi" w:cs="Times New Roman"/>
                <w:sz w:val="22"/>
                <w:szCs w:val="22"/>
              </w:rPr>
            </w:pPr>
            <w:r w:rsidRPr="00037C54">
              <w:rPr>
                <w:rFonts w:asciiTheme="majorHAnsi" w:hAnsiTheme="majorHAnsi" w:cs="Times New Roman"/>
                <w:sz w:val="22"/>
                <w:szCs w:val="22"/>
              </w:rPr>
              <w:t> </w:t>
            </w:r>
            <w:r w:rsidR="00383FD3" w:rsidRPr="00037C54">
              <w:rPr>
                <w:rFonts w:asciiTheme="majorHAnsi" w:hAnsiTheme="majorHAnsi" w:cs="Times New Roman"/>
                <w:sz w:val="22"/>
                <w:szCs w:val="22"/>
              </w:rPr>
              <w:t>Informal</w:t>
            </w:r>
          </w:p>
        </w:tc>
        <w:tc>
          <w:tcPr>
            <w:tcW w:w="2068" w:type="dxa"/>
            <w:tcBorders>
              <w:top w:val="nil"/>
              <w:left w:val="nil"/>
              <w:bottom w:val="single" w:sz="8" w:space="0" w:color="auto"/>
              <w:right w:val="single" w:sz="8" w:space="0" w:color="auto"/>
            </w:tcBorders>
            <w:tcMar>
              <w:top w:w="0" w:type="dxa"/>
              <w:left w:w="108" w:type="dxa"/>
              <w:bottom w:w="0" w:type="dxa"/>
              <w:right w:w="108" w:type="dxa"/>
            </w:tcMar>
            <w:hideMark/>
          </w:tcPr>
          <w:p w14:paraId="5AE61580" w14:textId="0602AEF5" w:rsidR="007737DF" w:rsidRPr="00037C54" w:rsidRDefault="00383FD3" w:rsidP="00383FD3">
            <w:pPr>
              <w:spacing w:before="2" w:after="2"/>
              <w:rPr>
                <w:rFonts w:asciiTheme="majorHAnsi" w:hAnsiTheme="majorHAnsi" w:cs="Times New Roman"/>
                <w:sz w:val="22"/>
                <w:szCs w:val="22"/>
              </w:rPr>
            </w:pPr>
            <w:r w:rsidRPr="00037C54">
              <w:rPr>
                <w:rFonts w:asciiTheme="majorHAnsi" w:hAnsiTheme="majorHAnsi" w:cs="Times New Roman"/>
                <w:sz w:val="22"/>
                <w:szCs w:val="22"/>
              </w:rPr>
              <w:t>Observation</w:t>
            </w:r>
          </w:p>
        </w:tc>
        <w:tc>
          <w:tcPr>
            <w:tcW w:w="3324" w:type="dxa"/>
            <w:tcBorders>
              <w:top w:val="nil"/>
              <w:left w:val="nil"/>
              <w:bottom w:val="single" w:sz="8" w:space="0" w:color="auto"/>
              <w:right w:val="single" w:sz="8" w:space="0" w:color="auto"/>
            </w:tcBorders>
            <w:tcMar>
              <w:top w:w="0" w:type="dxa"/>
              <w:left w:w="108" w:type="dxa"/>
              <w:bottom w:w="0" w:type="dxa"/>
              <w:right w:w="108" w:type="dxa"/>
            </w:tcMar>
            <w:hideMark/>
          </w:tcPr>
          <w:p w14:paraId="47D3AE49" w14:textId="0D7AA35A" w:rsidR="007737DF" w:rsidRPr="00037C54" w:rsidRDefault="00383FD3" w:rsidP="00383FD3">
            <w:pPr>
              <w:spacing w:before="2" w:after="2"/>
              <w:rPr>
                <w:rFonts w:asciiTheme="majorHAnsi" w:hAnsiTheme="majorHAnsi" w:cs="Times New Roman"/>
                <w:sz w:val="22"/>
                <w:szCs w:val="22"/>
              </w:rPr>
            </w:pPr>
            <w:r w:rsidRPr="00037C54">
              <w:rPr>
                <w:rFonts w:asciiTheme="majorHAnsi" w:hAnsiTheme="majorHAnsi" w:cs="Times New Roman"/>
                <w:sz w:val="22"/>
                <w:szCs w:val="22"/>
              </w:rPr>
              <w:t>Each student in their group takes turns drawing and labeling on the poster board.  Groups will have specific roles (leader, material manager, recorder, facilitator)</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14:paraId="1ED1F7BF" w14:textId="34D96A2C" w:rsidR="007737DF" w:rsidRPr="00037C54" w:rsidRDefault="00383FD3" w:rsidP="00383FD3">
            <w:pPr>
              <w:spacing w:before="2" w:after="2"/>
              <w:rPr>
                <w:rFonts w:asciiTheme="majorHAnsi" w:hAnsiTheme="majorHAnsi" w:cs="Times New Roman"/>
                <w:sz w:val="22"/>
                <w:szCs w:val="22"/>
              </w:rPr>
            </w:pPr>
            <w:r w:rsidRPr="00037C54">
              <w:rPr>
                <w:rFonts w:asciiTheme="majorHAnsi" w:hAnsiTheme="majorHAnsi" w:cs="Times New Roman"/>
                <w:sz w:val="22"/>
                <w:szCs w:val="22"/>
              </w:rPr>
              <w:t>-Shows students working together and understanding concepts.</w:t>
            </w:r>
          </w:p>
        </w:tc>
      </w:tr>
      <w:tr w:rsidR="007737DF" w:rsidRPr="00037C54" w14:paraId="0AB21FE0" w14:textId="77777777" w:rsidTr="00383FD3">
        <w:tc>
          <w:tcPr>
            <w:tcW w:w="20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D2FAF" w14:textId="1EEFF4FE" w:rsidR="007737DF" w:rsidRPr="00037C54" w:rsidRDefault="007737DF" w:rsidP="00383FD3">
            <w:pPr>
              <w:spacing w:before="2" w:after="2"/>
              <w:rPr>
                <w:rFonts w:asciiTheme="majorHAnsi" w:hAnsiTheme="majorHAnsi" w:cs="Times New Roman"/>
                <w:sz w:val="22"/>
                <w:szCs w:val="22"/>
              </w:rPr>
            </w:pPr>
          </w:p>
        </w:tc>
        <w:tc>
          <w:tcPr>
            <w:tcW w:w="2068" w:type="dxa"/>
            <w:tcBorders>
              <w:top w:val="nil"/>
              <w:left w:val="nil"/>
              <w:bottom w:val="single" w:sz="8" w:space="0" w:color="auto"/>
              <w:right w:val="single" w:sz="8" w:space="0" w:color="auto"/>
            </w:tcBorders>
            <w:tcMar>
              <w:top w:w="0" w:type="dxa"/>
              <w:left w:w="108" w:type="dxa"/>
              <w:bottom w:w="0" w:type="dxa"/>
              <w:right w:w="108" w:type="dxa"/>
            </w:tcMar>
            <w:hideMark/>
          </w:tcPr>
          <w:p w14:paraId="211B163B" w14:textId="081BE89E" w:rsidR="007737DF" w:rsidRPr="00037C54" w:rsidRDefault="007737DF" w:rsidP="00383FD3">
            <w:pPr>
              <w:spacing w:before="2" w:after="2"/>
              <w:rPr>
                <w:rFonts w:asciiTheme="majorHAnsi" w:hAnsiTheme="majorHAnsi" w:cs="Times New Roman"/>
                <w:sz w:val="22"/>
                <w:szCs w:val="22"/>
              </w:rPr>
            </w:pPr>
          </w:p>
        </w:tc>
        <w:tc>
          <w:tcPr>
            <w:tcW w:w="3324" w:type="dxa"/>
            <w:tcBorders>
              <w:top w:val="nil"/>
              <w:left w:val="nil"/>
              <w:bottom w:val="single" w:sz="8" w:space="0" w:color="auto"/>
              <w:right w:val="single" w:sz="8" w:space="0" w:color="auto"/>
            </w:tcBorders>
            <w:tcMar>
              <w:top w:w="0" w:type="dxa"/>
              <w:left w:w="108" w:type="dxa"/>
              <w:bottom w:w="0" w:type="dxa"/>
              <w:right w:w="108" w:type="dxa"/>
            </w:tcMar>
            <w:hideMark/>
          </w:tcPr>
          <w:p w14:paraId="27309E1E" w14:textId="4DFBBA47" w:rsidR="007737DF" w:rsidRPr="00037C54" w:rsidRDefault="007737DF" w:rsidP="00383FD3">
            <w:pPr>
              <w:spacing w:before="2" w:after="2"/>
              <w:rPr>
                <w:rFonts w:asciiTheme="majorHAnsi" w:hAnsiTheme="majorHAnsi" w:cs="Times New Roman"/>
                <w:sz w:val="22"/>
                <w:szCs w:val="22"/>
              </w:rPr>
            </w:pP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14:paraId="0F2E9FB8" w14:textId="4B6E6647" w:rsidR="007737DF" w:rsidRPr="00037C54" w:rsidRDefault="007737DF" w:rsidP="00383FD3">
            <w:pPr>
              <w:spacing w:before="2" w:after="2"/>
              <w:rPr>
                <w:rFonts w:asciiTheme="majorHAnsi" w:hAnsiTheme="majorHAnsi" w:cs="Times New Roman"/>
                <w:sz w:val="22"/>
                <w:szCs w:val="22"/>
              </w:rPr>
            </w:pPr>
          </w:p>
        </w:tc>
      </w:tr>
      <w:tr w:rsidR="007737DF" w:rsidRPr="00037C54" w14:paraId="4C612026" w14:textId="77777777" w:rsidTr="00383FD3">
        <w:tc>
          <w:tcPr>
            <w:tcW w:w="20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D9988" w14:textId="13CAE67D" w:rsidR="007737DF" w:rsidRPr="00037C54" w:rsidRDefault="007737DF" w:rsidP="00383FD3">
            <w:pPr>
              <w:spacing w:before="2" w:after="2"/>
              <w:rPr>
                <w:rFonts w:asciiTheme="majorHAnsi" w:hAnsiTheme="majorHAnsi" w:cs="Times New Roman"/>
                <w:sz w:val="22"/>
                <w:szCs w:val="22"/>
              </w:rPr>
            </w:pPr>
            <w:r w:rsidRPr="00037C54">
              <w:rPr>
                <w:rFonts w:asciiTheme="majorHAnsi" w:hAnsiTheme="majorHAnsi" w:cs="Times New Roman"/>
                <w:sz w:val="22"/>
                <w:szCs w:val="22"/>
              </w:rPr>
              <w:t> </w:t>
            </w:r>
            <w:r w:rsidR="00383FD3" w:rsidRPr="00037C54">
              <w:rPr>
                <w:rFonts w:asciiTheme="majorHAnsi" w:hAnsiTheme="majorHAnsi" w:cs="Times New Roman"/>
                <w:sz w:val="22"/>
                <w:szCs w:val="22"/>
              </w:rPr>
              <w:t>Informal</w:t>
            </w:r>
          </w:p>
          <w:p w14:paraId="6377E958" w14:textId="77777777" w:rsidR="007737DF" w:rsidRPr="00037C54" w:rsidRDefault="007737DF" w:rsidP="00383FD3">
            <w:pPr>
              <w:spacing w:before="2" w:after="2"/>
              <w:rPr>
                <w:rFonts w:asciiTheme="majorHAnsi" w:hAnsiTheme="majorHAnsi" w:cs="Times New Roman"/>
                <w:sz w:val="22"/>
                <w:szCs w:val="22"/>
              </w:rPr>
            </w:pPr>
            <w:r w:rsidRPr="00037C54">
              <w:rPr>
                <w:rFonts w:asciiTheme="majorHAnsi" w:hAnsiTheme="majorHAnsi" w:cs="Times New Roman"/>
                <w:sz w:val="22"/>
                <w:szCs w:val="22"/>
              </w:rPr>
              <w:t> </w:t>
            </w:r>
          </w:p>
        </w:tc>
        <w:tc>
          <w:tcPr>
            <w:tcW w:w="2068" w:type="dxa"/>
            <w:tcBorders>
              <w:top w:val="nil"/>
              <w:left w:val="nil"/>
              <w:bottom w:val="single" w:sz="8" w:space="0" w:color="auto"/>
              <w:right w:val="single" w:sz="8" w:space="0" w:color="auto"/>
            </w:tcBorders>
            <w:tcMar>
              <w:top w:w="0" w:type="dxa"/>
              <w:left w:w="108" w:type="dxa"/>
              <w:bottom w:w="0" w:type="dxa"/>
              <w:right w:w="108" w:type="dxa"/>
            </w:tcMar>
            <w:hideMark/>
          </w:tcPr>
          <w:p w14:paraId="6DAE2CDB" w14:textId="69F90E58" w:rsidR="007737DF" w:rsidRPr="00037C54" w:rsidRDefault="00383FD3" w:rsidP="00383FD3">
            <w:pPr>
              <w:spacing w:before="2" w:after="2"/>
              <w:rPr>
                <w:rFonts w:asciiTheme="majorHAnsi" w:hAnsiTheme="majorHAnsi" w:cs="Times New Roman"/>
                <w:sz w:val="22"/>
                <w:szCs w:val="22"/>
              </w:rPr>
            </w:pPr>
            <w:r w:rsidRPr="00037C54">
              <w:rPr>
                <w:rFonts w:asciiTheme="majorHAnsi" w:hAnsiTheme="majorHAnsi" w:cs="Times New Roman"/>
                <w:sz w:val="22"/>
                <w:szCs w:val="22"/>
              </w:rPr>
              <w:t>Grading</w:t>
            </w:r>
          </w:p>
          <w:p w14:paraId="0A3FC763" w14:textId="31B7A7D4" w:rsidR="00383FD3" w:rsidRPr="00037C54" w:rsidRDefault="00383FD3" w:rsidP="00383FD3">
            <w:pPr>
              <w:spacing w:before="2" w:after="2"/>
              <w:rPr>
                <w:rFonts w:asciiTheme="majorHAnsi" w:hAnsiTheme="majorHAnsi" w:cs="Times New Roman"/>
                <w:sz w:val="22"/>
                <w:szCs w:val="22"/>
              </w:rPr>
            </w:pPr>
          </w:p>
        </w:tc>
        <w:tc>
          <w:tcPr>
            <w:tcW w:w="3324" w:type="dxa"/>
            <w:tcBorders>
              <w:top w:val="nil"/>
              <w:left w:val="nil"/>
              <w:bottom w:val="single" w:sz="8" w:space="0" w:color="auto"/>
              <w:right w:val="single" w:sz="8" w:space="0" w:color="auto"/>
            </w:tcBorders>
            <w:tcMar>
              <w:top w:w="0" w:type="dxa"/>
              <w:left w:w="108" w:type="dxa"/>
              <w:bottom w:w="0" w:type="dxa"/>
              <w:right w:w="108" w:type="dxa"/>
            </w:tcMar>
            <w:hideMark/>
          </w:tcPr>
          <w:p w14:paraId="4BD0E274" w14:textId="12A82402" w:rsidR="007737DF" w:rsidRPr="00037C54" w:rsidRDefault="00383FD3" w:rsidP="00383FD3">
            <w:pPr>
              <w:spacing w:before="2" w:after="2"/>
              <w:rPr>
                <w:rFonts w:asciiTheme="majorHAnsi" w:hAnsiTheme="majorHAnsi" w:cs="Times New Roman"/>
                <w:sz w:val="22"/>
                <w:szCs w:val="22"/>
              </w:rPr>
            </w:pPr>
            <w:r w:rsidRPr="00037C54">
              <w:rPr>
                <w:rFonts w:asciiTheme="majorHAnsi" w:hAnsiTheme="majorHAnsi" w:cs="Times New Roman"/>
                <w:sz w:val="22"/>
                <w:szCs w:val="22"/>
              </w:rPr>
              <w:t>Allow students to individually construct a picture book representing the butterfly life cycle.</w:t>
            </w:r>
          </w:p>
        </w:tc>
        <w:tc>
          <w:tcPr>
            <w:tcW w:w="1982" w:type="dxa"/>
            <w:tcBorders>
              <w:top w:val="nil"/>
              <w:left w:val="nil"/>
              <w:bottom w:val="single" w:sz="8" w:space="0" w:color="auto"/>
              <w:right w:val="single" w:sz="8" w:space="0" w:color="auto"/>
            </w:tcBorders>
            <w:tcMar>
              <w:top w:w="0" w:type="dxa"/>
              <w:left w:w="108" w:type="dxa"/>
              <w:bottom w:w="0" w:type="dxa"/>
              <w:right w:w="108" w:type="dxa"/>
            </w:tcMar>
            <w:hideMark/>
          </w:tcPr>
          <w:p w14:paraId="278C4C8A" w14:textId="577A12A1" w:rsidR="007737DF" w:rsidRPr="00037C54" w:rsidRDefault="00383FD3" w:rsidP="00383FD3">
            <w:pPr>
              <w:spacing w:before="2" w:after="2"/>
              <w:rPr>
                <w:rFonts w:asciiTheme="majorHAnsi" w:hAnsiTheme="majorHAnsi" w:cs="Times New Roman"/>
                <w:sz w:val="22"/>
                <w:szCs w:val="22"/>
              </w:rPr>
            </w:pPr>
            <w:r w:rsidRPr="00037C54">
              <w:rPr>
                <w:rFonts w:asciiTheme="majorHAnsi" w:hAnsiTheme="majorHAnsi" w:cs="Times New Roman"/>
                <w:sz w:val="22"/>
                <w:szCs w:val="22"/>
              </w:rPr>
              <w:t>-Shows student understand the life cycle of the Monarch butterfly.</w:t>
            </w:r>
          </w:p>
        </w:tc>
      </w:tr>
      <w:tr w:rsidR="00383FD3" w:rsidRPr="00037C54" w14:paraId="1574B705" w14:textId="0C962F25" w:rsidTr="00383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74"/>
        </w:trPr>
        <w:tc>
          <w:tcPr>
            <w:tcW w:w="2086" w:type="dxa"/>
          </w:tcPr>
          <w:p w14:paraId="7C6C522A" w14:textId="77777777" w:rsidR="00383FD3" w:rsidRPr="00037C54" w:rsidRDefault="00383FD3" w:rsidP="00383FD3">
            <w:pPr>
              <w:spacing w:before="2" w:after="2"/>
              <w:ind w:left="108"/>
              <w:rPr>
                <w:rFonts w:asciiTheme="majorHAnsi" w:hAnsiTheme="majorHAnsi" w:cs="Times New Roman"/>
                <w:b/>
                <w:bCs/>
                <w:color w:val="000000"/>
                <w:sz w:val="22"/>
                <w:szCs w:val="22"/>
              </w:rPr>
            </w:pPr>
            <w:r w:rsidRPr="00037C54">
              <w:rPr>
                <w:rFonts w:asciiTheme="majorHAnsi" w:hAnsiTheme="majorHAnsi" w:cs="Times New Roman"/>
                <w:b/>
                <w:bCs/>
                <w:color w:val="000000"/>
                <w:sz w:val="22"/>
                <w:szCs w:val="22"/>
              </w:rPr>
              <w:t> </w:t>
            </w:r>
          </w:p>
          <w:p w14:paraId="2277E89E" w14:textId="2B8B81C7" w:rsidR="00383FD3" w:rsidRPr="00037C54" w:rsidRDefault="00C14242" w:rsidP="00C14242">
            <w:pPr>
              <w:spacing w:before="2" w:after="2"/>
              <w:rPr>
                <w:rFonts w:asciiTheme="majorHAnsi" w:hAnsiTheme="majorHAnsi" w:cs="Times New Roman"/>
                <w:bCs/>
                <w:color w:val="000000"/>
                <w:sz w:val="22"/>
                <w:szCs w:val="22"/>
              </w:rPr>
            </w:pPr>
            <w:r w:rsidRPr="00037C54">
              <w:rPr>
                <w:rFonts w:asciiTheme="majorHAnsi" w:hAnsiTheme="majorHAnsi" w:cs="Times New Roman"/>
                <w:bCs/>
                <w:color w:val="000000"/>
                <w:sz w:val="22"/>
                <w:szCs w:val="22"/>
              </w:rPr>
              <w:t>Informal</w:t>
            </w:r>
          </w:p>
          <w:p w14:paraId="2E80922E" w14:textId="77777777" w:rsidR="00383FD3" w:rsidRPr="00037C54" w:rsidRDefault="00383FD3" w:rsidP="00383FD3">
            <w:pPr>
              <w:spacing w:before="2" w:after="2"/>
              <w:jc w:val="center"/>
              <w:rPr>
                <w:rFonts w:asciiTheme="majorHAnsi" w:hAnsiTheme="majorHAnsi" w:cs="Times New Roman"/>
                <w:b/>
                <w:bCs/>
                <w:color w:val="000000"/>
                <w:sz w:val="22"/>
                <w:szCs w:val="22"/>
              </w:rPr>
            </w:pPr>
          </w:p>
        </w:tc>
        <w:tc>
          <w:tcPr>
            <w:tcW w:w="2068" w:type="dxa"/>
          </w:tcPr>
          <w:p w14:paraId="62D4D410" w14:textId="3C44BD52" w:rsidR="00383FD3" w:rsidRPr="00037C54" w:rsidRDefault="00C14242">
            <w:pPr>
              <w:rPr>
                <w:rFonts w:asciiTheme="majorHAnsi" w:hAnsiTheme="majorHAnsi" w:cs="Times New Roman"/>
                <w:bCs/>
                <w:color w:val="000000"/>
                <w:sz w:val="22"/>
                <w:szCs w:val="22"/>
              </w:rPr>
            </w:pPr>
            <w:r w:rsidRPr="00037C54">
              <w:rPr>
                <w:rFonts w:asciiTheme="majorHAnsi" w:hAnsiTheme="majorHAnsi" w:cs="Times New Roman"/>
                <w:bCs/>
                <w:color w:val="000000"/>
                <w:sz w:val="22"/>
                <w:szCs w:val="22"/>
              </w:rPr>
              <w:t>Test/Quiz</w:t>
            </w:r>
          </w:p>
          <w:p w14:paraId="19D8618D" w14:textId="77777777" w:rsidR="00383FD3" w:rsidRPr="00037C54" w:rsidRDefault="00383FD3">
            <w:pPr>
              <w:rPr>
                <w:rFonts w:asciiTheme="majorHAnsi" w:hAnsiTheme="majorHAnsi" w:cs="Times New Roman"/>
                <w:b/>
                <w:bCs/>
                <w:color w:val="000000"/>
                <w:sz w:val="22"/>
                <w:szCs w:val="22"/>
              </w:rPr>
            </w:pPr>
          </w:p>
          <w:p w14:paraId="03B8C7C7" w14:textId="77777777" w:rsidR="00383FD3" w:rsidRPr="00037C54" w:rsidRDefault="00383FD3" w:rsidP="00383FD3">
            <w:pPr>
              <w:spacing w:before="2" w:after="2"/>
              <w:jc w:val="center"/>
              <w:rPr>
                <w:rFonts w:asciiTheme="majorHAnsi" w:hAnsiTheme="majorHAnsi" w:cs="Times New Roman"/>
                <w:b/>
                <w:bCs/>
                <w:color w:val="000000"/>
                <w:sz w:val="22"/>
                <w:szCs w:val="22"/>
              </w:rPr>
            </w:pPr>
          </w:p>
        </w:tc>
        <w:tc>
          <w:tcPr>
            <w:tcW w:w="3324" w:type="dxa"/>
          </w:tcPr>
          <w:p w14:paraId="14B7C682" w14:textId="341FC4D6" w:rsidR="00383FD3" w:rsidRPr="00037C54" w:rsidRDefault="00C14242">
            <w:pPr>
              <w:rPr>
                <w:rFonts w:asciiTheme="majorHAnsi" w:hAnsiTheme="majorHAnsi" w:cs="Times New Roman"/>
                <w:bCs/>
                <w:color w:val="000000"/>
                <w:sz w:val="22"/>
                <w:szCs w:val="22"/>
              </w:rPr>
            </w:pPr>
            <w:r w:rsidRPr="00037C54">
              <w:rPr>
                <w:rFonts w:asciiTheme="majorHAnsi" w:hAnsiTheme="majorHAnsi" w:cs="Times New Roman"/>
                <w:bCs/>
                <w:color w:val="000000"/>
                <w:sz w:val="22"/>
                <w:szCs w:val="22"/>
              </w:rPr>
              <w:t>Allow student to retake if score lower than 70%</w:t>
            </w:r>
          </w:p>
          <w:p w14:paraId="69472637" w14:textId="77777777" w:rsidR="00383FD3" w:rsidRPr="00037C54" w:rsidRDefault="00383FD3">
            <w:pPr>
              <w:rPr>
                <w:rFonts w:asciiTheme="majorHAnsi" w:hAnsiTheme="majorHAnsi" w:cs="Times New Roman"/>
                <w:bCs/>
                <w:color w:val="000000"/>
                <w:sz w:val="22"/>
                <w:szCs w:val="22"/>
              </w:rPr>
            </w:pPr>
          </w:p>
          <w:p w14:paraId="08F75D02" w14:textId="77777777" w:rsidR="00383FD3" w:rsidRPr="00037C54" w:rsidRDefault="00383FD3" w:rsidP="00383FD3">
            <w:pPr>
              <w:spacing w:before="2" w:after="2"/>
              <w:jc w:val="center"/>
              <w:rPr>
                <w:rFonts w:asciiTheme="majorHAnsi" w:hAnsiTheme="majorHAnsi" w:cs="Times New Roman"/>
                <w:b/>
                <w:bCs/>
                <w:color w:val="000000"/>
                <w:sz w:val="22"/>
                <w:szCs w:val="22"/>
              </w:rPr>
            </w:pPr>
          </w:p>
        </w:tc>
        <w:tc>
          <w:tcPr>
            <w:tcW w:w="1982" w:type="dxa"/>
          </w:tcPr>
          <w:p w14:paraId="2D96D1E9" w14:textId="16CA285B" w:rsidR="00383FD3" w:rsidRPr="00037C54" w:rsidRDefault="006344BF">
            <w:pPr>
              <w:rPr>
                <w:rFonts w:asciiTheme="majorHAnsi" w:hAnsiTheme="majorHAnsi" w:cs="Times New Roman"/>
                <w:bCs/>
                <w:color w:val="000000"/>
                <w:sz w:val="22"/>
                <w:szCs w:val="22"/>
              </w:rPr>
            </w:pPr>
            <w:r>
              <w:rPr>
                <w:rFonts w:asciiTheme="majorHAnsi" w:hAnsiTheme="majorHAnsi" w:cs="Times New Roman"/>
                <w:bCs/>
                <w:color w:val="000000"/>
                <w:sz w:val="22"/>
                <w:szCs w:val="22"/>
              </w:rPr>
              <w:t>-Show</w:t>
            </w:r>
            <w:r w:rsidR="00C14242" w:rsidRPr="00037C54">
              <w:rPr>
                <w:rFonts w:asciiTheme="majorHAnsi" w:hAnsiTheme="majorHAnsi" w:cs="Times New Roman"/>
                <w:bCs/>
                <w:color w:val="000000"/>
                <w:sz w:val="22"/>
                <w:szCs w:val="22"/>
              </w:rPr>
              <w:t>s student’s understanding of the butterfly life cycle and key vocabulary from lesson.</w:t>
            </w:r>
          </w:p>
          <w:p w14:paraId="789B4EEB" w14:textId="3577D4BC" w:rsidR="00383FD3" w:rsidRPr="00037C54" w:rsidRDefault="00C14242" w:rsidP="00C14242">
            <w:pPr>
              <w:rPr>
                <w:rFonts w:asciiTheme="majorHAnsi" w:hAnsiTheme="majorHAnsi" w:cs="Times New Roman"/>
                <w:bCs/>
                <w:color w:val="000000"/>
                <w:sz w:val="22"/>
                <w:szCs w:val="22"/>
              </w:rPr>
            </w:pPr>
            <w:r w:rsidRPr="00037C54">
              <w:rPr>
                <w:rFonts w:asciiTheme="majorHAnsi" w:hAnsiTheme="majorHAnsi" w:cs="Times New Roman"/>
                <w:bCs/>
                <w:color w:val="000000"/>
                <w:sz w:val="22"/>
                <w:szCs w:val="22"/>
              </w:rPr>
              <w:t>-Pre &amp; post quiz shows what student prior and learned knowledge.</w:t>
            </w:r>
          </w:p>
        </w:tc>
      </w:tr>
      <w:tr w:rsidR="00383FD3" w:rsidRPr="00037C54" w14:paraId="43F8FFA9" w14:textId="226FC2F1" w:rsidTr="00383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65"/>
        </w:trPr>
        <w:tc>
          <w:tcPr>
            <w:tcW w:w="2086" w:type="dxa"/>
          </w:tcPr>
          <w:p w14:paraId="5C5DF2EC" w14:textId="2C1B0D8C" w:rsidR="00383FD3" w:rsidRPr="00037C54" w:rsidRDefault="00C14242" w:rsidP="00C14242">
            <w:pPr>
              <w:spacing w:before="2" w:after="2"/>
              <w:rPr>
                <w:rFonts w:asciiTheme="majorHAnsi" w:hAnsiTheme="majorHAnsi" w:cs="Times New Roman"/>
                <w:bCs/>
                <w:color w:val="000000"/>
                <w:sz w:val="22"/>
                <w:szCs w:val="22"/>
              </w:rPr>
            </w:pPr>
            <w:r w:rsidRPr="00037C54">
              <w:rPr>
                <w:rFonts w:asciiTheme="majorHAnsi" w:hAnsiTheme="majorHAnsi" w:cs="Times New Roman"/>
                <w:bCs/>
                <w:color w:val="000000"/>
                <w:sz w:val="22"/>
                <w:szCs w:val="22"/>
              </w:rPr>
              <w:t>Informal</w:t>
            </w:r>
          </w:p>
          <w:p w14:paraId="40BA3E68" w14:textId="77777777" w:rsidR="00383FD3" w:rsidRPr="00037C54" w:rsidRDefault="00383FD3" w:rsidP="00383FD3">
            <w:pPr>
              <w:spacing w:before="2" w:after="2"/>
              <w:jc w:val="center"/>
              <w:rPr>
                <w:rFonts w:asciiTheme="majorHAnsi" w:hAnsiTheme="majorHAnsi" w:cs="Times New Roman"/>
                <w:b/>
                <w:bCs/>
                <w:color w:val="000000"/>
                <w:sz w:val="22"/>
                <w:szCs w:val="22"/>
              </w:rPr>
            </w:pPr>
          </w:p>
        </w:tc>
        <w:tc>
          <w:tcPr>
            <w:tcW w:w="2068" w:type="dxa"/>
          </w:tcPr>
          <w:p w14:paraId="2F896402" w14:textId="684086DD" w:rsidR="00383FD3" w:rsidRPr="00037C54" w:rsidRDefault="00C14242" w:rsidP="00C14242">
            <w:pPr>
              <w:spacing w:before="2" w:after="2"/>
              <w:rPr>
                <w:rFonts w:asciiTheme="majorHAnsi" w:hAnsiTheme="majorHAnsi" w:cs="Times New Roman"/>
                <w:bCs/>
                <w:color w:val="000000"/>
                <w:sz w:val="22"/>
                <w:szCs w:val="22"/>
              </w:rPr>
            </w:pPr>
            <w:r w:rsidRPr="00037C54">
              <w:rPr>
                <w:rFonts w:asciiTheme="majorHAnsi" w:hAnsiTheme="majorHAnsi" w:cs="Times New Roman"/>
                <w:bCs/>
                <w:color w:val="000000"/>
                <w:sz w:val="22"/>
                <w:szCs w:val="22"/>
              </w:rPr>
              <w:t>Science Journal</w:t>
            </w:r>
          </w:p>
          <w:p w14:paraId="7803D12F" w14:textId="77777777" w:rsidR="00383FD3" w:rsidRPr="00037C54" w:rsidRDefault="00383FD3" w:rsidP="00383FD3">
            <w:pPr>
              <w:spacing w:before="2" w:after="2"/>
              <w:jc w:val="center"/>
              <w:rPr>
                <w:rFonts w:asciiTheme="majorHAnsi" w:hAnsiTheme="majorHAnsi" w:cs="Times New Roman"/>
                <w:b/>
                <w:bCs/>
                <w:color w:val="000000"/>
                <w:sz w:val="22"/>
                <w:szCs w:val="22"/>
              </w:rPr>
            </w:pPr>
          </w:p>
        </w:tc>
        <w:tc>
          <w:tcPr>
            <w:tcW w:w="3324" w:type="dxa"/>
          </w:tcPr>
          <w:p w14:paraId="324FB141" w14:textId="4624FBB4" w:rsidR="00383FD3" w:rsidRPr="00037C54" w:rsidRDefault="00C14242" w:rsidP="00C14242">
            <w:pPr>
              <w:spacing w:before="2" w:after="2"/>
              <w:rPr>
                <w:rFonts w:asciiTheme="majorHAnsi" w:hAnsiTheme="majorHAnsi" w:cs="Times New Roman"/>
                <w:bCs/>
                <w:color w:val="000000"/>
                <w:sz w:val="22"/>
                <w:szCs w:val="22"/>
              </w:rPr>
            </w:pPr>
            <w:r w:rsidRPr="00037C54">
              <w:rPr>
                <w:rFonts w:asciiTheme="majorHAnsi" w:hAnsiTheme="majorHAnsi" w:cs="Times New Roman"/>
                <w:bCs/>
                <w:color w:val="000000"/>
                <w:sz w:val="22"/>
                <w:szCs w:val="22"/>
              </w:rPr>
              <w:t>Allow students to complete the diagram worksheet.</w:t>
            </w:r>
          </w:p>
          <w:p w14:paraId="3CD705AA" w14:textId="77777777" w:rsidR="00383FD3" w:rsidRPr="00037C54" w:rsidRDefault="00383FD3" w:rsidP="00383FD3">
            <w:pPr>
              <w:spacing w:before="2" w:after="2"/>
              <w:jc w:val="center"/>
              <w:rPr>
                <w:rFonts w:asciiTheme="majorHAnsi" w:hAnsiTheme="majorHAnsi" w:cs="Times New Roman"/>
                <w:b/>
                <w:bCs/>
                <w:color w:val="000000"/>
                <w:sz w:val="22"/>
                <w:szCs w:val="22"/>
              </w:rPr>
            </w:pPr>
          </w:p>
          <w:p w14:paraId="23E66971" w14:textId="77777777" w:rsidR="00383FD3" w:rsidRPr="00037C54" w:rsidRDefault="00383FD3" w:rsidP="00383FD3">
            <w:pPr>
              <w:spacing w:before="2" w:after="2"/>
              <w:jc w:val="center"/>
              <w:rPr>
                <w:rFonts w:asciiTheme="majorHAnsi" w:hAnsiTheme="majorHAnsi" w:cs="Times New Roman"/>
                <w:b/>
                <w:bCs/>
                <w:color w:val="000000"/>
                <w:sz w:val="22"/>
                <w:szCs w:val="22"/>
              </w:rPr>
            </w:pPr>
          </w:p>
        </w:tc>
        <w:tc>
          <w:tcPr>
            <w:tcW w:w="1982" w:type="dxa"/>
          </w:tcPr>
          <w:p w14:paraId="34BF3560" w14:textId="59561854" w:rsidR="00383FD3" w:rsidRPr="00037C54" w:rsidRDefault="00C14242">
            <w:pPr>
              <w:rPr>
                <w:rFonts w:asciiTheme="majorHAnsi" w:hAnsiTheme="majorHAnsi" w:cs="Times New Roman"/>
                <w:bCs/>
                <w:color w:val="000000"/>
                <w:sz w:val="22"/>
                <w:szCs w:val="22"/>
              </w:rPr>
            </w:pPr>
            <w:r w:rsidRPr="00037C54">
              <w:rPr>
                <w:rFonts w:asciiTheme="majorHAnsi" w:hAnsiTheme="majorHAnsi" w:cs="Times New Roman"/>
                <w:b/>
                <w:bCs/>
                <w:color w:val="000000"/>
                <w:sz w:val="22"/>
                <w:szCs w:val="22"/>
              </w:rPr>
              <w:t>-</w:t>
            </w:r>
            <w:r w:rsidR="006344BF">
              <w:rPr>
                <w:rFonts w:asciiTheme="majorHAnsi" w:hAnsiTheme="majorHAnsi" w:cs="Times New Roman"/>
                <w:bCs/>
                <w:color w:val="000000"/>
                <w:sz w:val="22"/>
                <w:szCs w:val="22"/>
              </w:rPr>
              <w:t xml:space="preserve">Shows </w:t>
            </w:r>
            <w:r w:rsidRPr="00037C54">
              <w:rPr>
                <w:rFonts w:asciiTheme="majorHAnsi" w:hAnsiTheme="majorHAnsi" w:cs="Times New Roman"/>
                <w:bCs/>
                <w:color w:val="000000"/>
                <w:sz w:val="22"/>
                <w:szCs w:val="22"/>
              </w:rPr>
              <w:t>the student’s progress of learning the butterfly life cycle at both beginning and ending of lesson.</w:t>
            </w:r>
          </w:p>
          <w:p w14:paraId="34966C85" w14:textId="77777777" w:rsidR="00383FD3" w:rsidRPr="00037C54" w:rsidRDefault="00383FD3" w:rsidP="00383FD3">
            <w:pPr>
              <w:spacing w:before="2" w:after="2"/>
              <w:jc w:val="center"/>
              <w:rPr>
                <w:rFonts w:asciiTheme="majorHAnsi" w:hAnsiTheme="majorHAnsi" w:cs="Times New Roman"/>
                <w:b/>
                <w:bCs/>
                <w:color w:val="000000"/>
                <w:sz w:val="22"/>
                <w:szCs w:val="22"/>
              </w:rPr>
            </w:pPr>
          </w:p>
        </w:tc>
      </w:tr>
      <w:tr w:rsidR="00383FD3" w:rsidRPr="00037C54" w14:paraId="365D09CA" w14:textId="77777777" w:rsidTr="00383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884"/>
        </w:trPr>
        <w:tc>
          <w:tcPr>
            <w:tcW w:w="9460" w:type="dxa"/>
            <w:gridSpan w:val="4"/>
            <w:tcBorders>
              <w:left w:val="nil"/>
              <w:bottom w:val="nil"/>
              <w:right w:val="nil"/>
            </w:tcBorders>
          </w:tcPr>
          <w:p w14:paraId="6ED004BD" w14:textId="77777777" w:rsidR="00383FD3" w:rsidRPr="00037C54" w:rsidRDefault="00383FD3">
            <w:pPr>
              <w:rPr>
                <w:rFonts w:asciiTheme="majorHAnsi" w:hAnsiTheme="majorHAnsi" w:cs="Times New Roman"/>
                <w:b/>
                <w:bCs/>
                <w:color w:val="000000"/>
                <w:sz w:val="22"/>
                <w:szCs w:val="22"/>
              </w:rPr>
            </w:pPr>
          </w:p>
          <w:p w14:paraId="3D52C357" w14:textId="77777777" w:rsidR="00383FD3" w:rsidRPr="00037C54" w:rsidRDefault="00383FD3">
            <w:pPr>
              <w:rPr>
                <w:rFonts w:asciiTheme="majorHAnsi" w:hAnsiTheme="majorHAnsi" w:cs="Times New Roman"/>
                <w:b/>
                <w:bCs/>
                <w:color w:val="000000"/>
                <w:sz w:val="22"/>
                <w:szCs w:val="22"/>
              </w:rPr>
            </w:pPr>
          </w:p>
          <w:p w14:paraId="64053206" w14:textId="77777777" w:rsidR="00383FD3" w:rsidRPr="00037C54" w:rsidRDefault="00383FD3" w:rsidP="00383FD3">
            <w:pPr>
              <w:spacing w:before="2" w:after="2"/>
              <w:jc w:val="center"/>
              <w:rPr>
                <w:rFonts w:asciiTheme="majorHAnsi" w:hAnsiTheme="majorHAnsi" w:cs="Times New Roman"/>
                <w:b/>
                <w:bCs/>
                <w:color w:val="000000"/>
                <w:sz w:val="22"/>
                <w:szCs w:val="22"/>
              </w:rPr>
            </w:pPr>
          </w:p>
        </w:tc>
      </w:tr>
    </w:tbl>
    <w:p w14:paraId="62347D1F" w14:textId="4F1E0B89" w:rsidR="007737DF" w:rsidRPr="00037C54" w:rsidRDefault="007737DF" w:rsidP="00C14242">
      <w:pPr>
        <w:spacing w:before="2" w:after="2"/>
        <w:rPr>
          <w:rFonts w:asciiTheme="majorHAnsi" w:hAnsiTheme="majorHAnsi" w:cs="Times New Roman"/>
          <w:b/>
          <w:bCs/>
          <w:color w:val="000000"/>
          <w:sz w:val="22"/>
          <w:szCs w:val="22"/>
        </w:rPr>
      </w:pPr>
      <w:r w:rsidRPr="00037C54">
        <w:rPr>
          <w:rFonts w:asciiTheme="majorHAnsi" w:hAnsiTheme="majorHAnsi" w:cs="Times New Roman"/>
          <w:b/>
          <w:bCs/>
          <w:color w:val="000000"/>
          <w:sz w:val="22"/>
          <w:szCs w:val="22"/>
        </w:rPr>
        <w:t>Evaluation Rubric</w:t>
      </w:r>
      <w:r w:rsidR="00C14242" w:rsidRPr="00037C54">
        <w:rPr>
          <w:rFonts w:asciiTheme="majorHAnsi" w:hAnsiTheme="majorHAnsi" w:cs="Times New Roman"/>
          <w:b/>
          <w:bCs/>
          <w:color w:val="000000"/>
          <w:sz w:val="22"/>
          <w:szCs w:val="22"/>
        </w:rPr>
        <w:t>s:</w:t>
      </w:r>
    </w:p>
    <w:p w14:paraId="4EAD5AB0" w14:textId="77777777" w:rsidR="00C14242" w:rsidRPr="00037C54" w:rsidRDefault="00C14242" w:rsidP="00C14242">
      <w:pPr>
        <w:spacing w:before="2" w:after="2"/>
        <w:rPr>
          <w:rFonts w:asciiTheme="majorHAnsi" w:hAnsiTheme="majorHAnsi" w:cs="Times New Roman"/>
          <w:b/>
          <w:bCs/>
          <w:color w:val="000000"/>
          <w:sz w:val="22"/>
          <w:szCs w:val="22"/>
        </w:rPr>
      </w:pPr>
    </w:p>
    <w:tbl>
      <w:tblPr>
        <w:tblStyle w:val="TableGrid"/>
        <w:tblW w:w="0" w:type="auto"/>
        <w:tblLook w:val="04A0" w:firstRow="1" w:lastRow="0" w:firstColumn="1" w:lastColumn="0" w:noHBand="0" w:noVBand="1"/>
      </w:tblPr>
      <w:tblGrid>
        <w:gridCol w:w="3192"/>
        <w:gridCol w:w="3192"/>
        <w:gridCol w:w="3192"/>
      </w:tblGrid>
      <w:tr w:rsidR="00C14242" w:rsidRPr="00037C54" w14:paraId="6CC77372" w14:textId="77777777" w:rsidTr="00C14242">
        <w:trPr>
          <w:trHeight w:val="561"/>
        </w:trPr>
        <w:tc>
          <w:tcPr>
            <w:tcW w:w="3192" w:type="dxa"/>
          </w:tcPr>
          <w:p w14:paraId="53864336" w14:textId="77777777" w:rsidR="00C14242" w:rsidRPr="00037C54" w:rsidRDefault="00C14242" w:rsidP="00C14242">
            <w:pPr>
              <w:rPr>
                <w:rFonts w:asciiTheme="majorHAnsi" w:hAnsiTheme="majorHAnsi"/>
                <w:b/>
                <w:sz w:val="22"/>
                <w:szCs w:val="22"/>
              </w:rPr>
            </w:pPr>
            <w:r w:rsidRPr="00037C54">
              <w:rPr>
                <w:rFonts w:asciiTheme="majorHAnsi" w:hAnsiTheme="majorHAnsi"/>
                <w:b/>
                <w:sz w:val="22"/>
                <w:szCs w:val="22"/>
              </w:rPr>
              <w:t>Unacceptable</w:t>
            </w:r>
          </w:p>
        </w:tc>
        <w:tc>
          <w:tcPr>
            <w:tcW w:w="3192" w:type="dxa"/>
          </w:tcPr>
          <w:p w14:paraId="60CD539E" w14:textId="77777777" w:rsidR="00C14242" w:rsidRPr="00037C54" w:rsidRDefault="00C14242" w:rsidP="00C14242">
            <w:pPr>
              <w:rPr>
                <w:rFonts w:asciiTheme="majorHAnsi" w:hAnsiTheme="majorHAnsi"/>
                <w:b/>
                <w:sz w:val="22"/>
                <w:szCs w:val="22"/>
              </w:rPr>
            </w:pPr>
            <w:r w:rsidRPr="00037C54">
              <w:rPr>
                <w:rFonts w:asciiTheme="majorHAnsi" w:hAnsiTheme="majorHAnsi"/>
                <w:b/>
                <w:sz w:val="22"/>
                <w:szCs w:val="22"/>
              </w:rPr>
              <w:t>Acceptable</w:t>
            </w:r>
          </w:p>
        </w:tc>
        <w:tc>
          <w:tcPr>
            <w:tcW w:w="3192" w:type="dxa"/>
          </w:tcPr>
          <w:p w14:paraId="400DCEE8" w14:textId="77777777" w:rsidR="00C14242" w:rsidRPr="00037C54" w:rsidRDefault="00C14242" w:rsidP="00C14242">
            <w:pPr>
              <w:rPr>
                <w:rFonts w:asciiTheme="majorHAnsi" w:hAnsiTheme="majorHAnsi"/>
                <w:b/>
                <w:sz w:val="22"/>
                <w:szCs w:val="22"/>
              </w:rPr>
            </w:pPr>
            <w:r w:rsidRPr="00037C54">
              <w:rPr>
                <w:rFonts w:asciiTheme="majorHAnsi" w:hAnsiTheme="majorHAnsi"/>
                <w:b/>
                <w:sz w:val="22"/>
                <w:szCs w:val="22"/>
              </w:rPr>
              <w:t>Target</w:t>
            </w:r>
          </w:p>
        </w:tc>
      </w:tr>
      <w:tr w:rsidR="00C14242" w:rsidRPr="00037C54" w14:paraId="1F0AA3D0" w14:textId="77777777" w:rsidTr="00C14242">
        <w:trPr>
          <w:trHeight w:val="4121"/>
        </w:trPr>
        <w:tc>
          <w:tcPr>
            <w:tcW w:w="3192" w:type="dxa"/>
          </w:tcPr>
          <w:p w14:paraId="3AA4BC19" w14:textId="77777777" w:rsidR="00C14242" w:rsidRPr="00037C54" w:rsidRDefault="00C14242" w:rsidP="00C14242">
            <w:pPr>
              <w:pStyle w:val="ListParagraph"/>
              <w:numPr>
                <w:ilvl w:val="0"/>
                <w:numId w:val="21"/>
              </w:numPr>
              <w:rPr>
                <w:rFonts w:asciiTheme="majorHAnsi" w:hAnsiTheme="majorHAnsi"/>
                <w:i/>
                <w:sz w:val="22"/>
                <w:szCs w:val="22"/>
              </w:rPr>
            </w:pPr>
            <w:r w:rsidRPr="00037C54">
              <w:rPr>
                <w:rFonts w:asciiTheme="majorHAnsi" w:hAnsiTheme="majorHAnsi"/>
                <w:sz w:val="22"/>
                <w:szCs w:val="22"/>
              </w:rPr>
              <w:t>The student will be unable to summarize the story of</w:t>
            </w:r>
            <w:r w:rsidRPr="00037C54">
              <w:rPr>
                <w:rFonts w:asciiTheme="majorHAnsi" w:hAnsiTheme="majorHAnsi"/>
                <w:i/>
                <w:sz w:val="22"/>
                <w:szCs w:val="22"/>
              </w:rPr>
              <w:t xml:space="preserve"> The Very Hungry Caterpillar.</w:t>
            </w:r>
          </w:p>
          <w:p w14:paraId="5CD0E345" w14:textId="77777777" w:rsidR="00C14242" w:rsidRPr="00037C54" w:rsidRDefault="00C14242" w:rsidP="00C14242">
            <w:pPr>
              <w:pStyle w:val="ListParagraph"/>
              <w:numPr>
                <w:ilvl w:val="0"/>
                <w:numId w:val="21"/>
              </w:numPr>
              <w:rPr>
                <w:rFonts w:asciiTheme="majorHAnsi" w:hAnsiTheme="majorHAnsi"/>
                <w:i/>
                <w:sz w:val="22"/>
                <w:szCs w:val="22"/>
              </w:rPr>
            </w:pPr>
            <w:r w:rsidRPr="00037C54">
              <w:rPr>
                <w:rFonts w:asciiTheme="majorHAnsi" w:hAnsiTheme="majorHAnsi"/>
                <w:sz w:val="22"/>
                <w:szCs w:val="22"/>
              </w:rPr>
              <w:t>The student could not explain the life cycle of the butterfly by writing 2-3 sentences.</w:t>
            </w:r>
          </w:p>
          <w:p w14:paraId="54ABC640" w14:textId="77777777" w:rsidR="00C14242" w:rsidRPr="00037C54" w:rsidRDefault="00C14242" w:rsidP="00C14242">
            <w:pPr>
              <w:pStyle w:val="ListParagraph"/>
              <w:numPr>
                <w:ilvl w:val="0"/>
                <w:numId w:val="21"/>
              </w:numPr>
              <w:rPr>
                <w:rFonts w:asciiTheme="majorHAnsi" w:hAnsiTheme="majorHAnsi"/>
                <w:i/>
                <w:sz w:val="22"/>
                <w:szCs w:val="22"/>
              </w:rPr>
            </w:pPr>
            <w:r w:rsidRPr="00037C54">
              <w:rPr>
                <w:rFonts w:asciiTheme="majorHAnsi" w:hAnsiTheme="majorHAnsi"/>
                <w:sz w:val="22"/>
                <w:szCs w:val="22"/>
              </w:rPr>
              <w:t>The student could not illustrate the butterfly cycle using the diagram or creating a picture book.</w:t>
            </w:r>
          </w:p>
          <w:p w14:paraId="5CE16C93" w14:textId="77777777" w:rsidR="00C14242" w:rsidRPr="00037C54" w:rsidRDefault="00C14242" w:rsidP="00C14242">
            <w:pPr>
              <w:rPr>
                <w:rFonts w:asciiTheme="majorHAnsi" w:hAnsiTheme="majorHAnsi"/>
                <w:i/>
                <w:sz w:val="22"/>
                <w:szCs w:val="22"/>
              </w:rPr>
            </w:pPr>
          </w:p>
          <w:p w14:paraId="4F0F2FC0" w14:textId="77777777" w:rsidR="00C14242" w:rsidRPr="00037C54" w:rsidRDefault="00C14242" w:rsidP="00C14242">
            <w:pPr>
              <w:rPr>
                <w:rFonts w:asciiTheme="majorHAnsi" w:hAnsiTheme="majorHAnsi"/>
                <w:i/>
                <w:sz w:val="22"/>
                <w:szCs w:val="22"/>
              </w:rPr>
            </w:pPr>
          </w:p>
          <w:p w14:paraId="14A7A541" w14:textId="77777777" w:rsidR="00C14242" w:rsidRPr="00037C54" w:rsidRDefault="00C14242" w:rsidP="00C14242">
            <w:pPr>
              <w:rPr>
                <w:rFonts w:asciiTheme="majorHAnsi" w:hAnsiTheme="majorHAnsi"/>
                <w:i/>
                <w:sz w:val="22"/>
                <w:szCs w:val="22"/>
              </w:rPr>
            </w:pPr>
          </w:p>
          <w:p w14:paraId="7E7B738B" w14:textId="77777777" w:rsidR="00C14242" w:rsidRPr="00037C54" w:rsidRDefault="00C14242" w:rsidP="00C14242">
            <w:pPr>
              <w:rPr>
                <w:rFonts w:asciiTheme="majorHAnsi" w:hAnsiTheme="majorHAnsi"/>
                <w:i/>
                <w:sz w:val="22"/>
                <w:szCs w:val="22"/>
              </w:rPr>
            </w:pPr>
          </w:p>
        </w:tc>
        <w:tc>
          <w:tcPr>
            <w:tcW w:w="3192" w:type="dxa"/>
          </w:tcPr>
          <w:p w14:paraId="610C9FE5" w14:textId="77777777" w:rsidR="00C14242" w:rsidRPr="00037C54" w:rsidRDefault="00C14242" w:rsidP="00C14242">
            <w:pPr>
              <w:pStyle w:val="ListParagraph"/>
              <w:numPr>
                <w:ilvl w:val="0"/>
                <w:numId w:val="21"/>
              </w:numPr>
              <w:rPr>
                <w:rFonts w:asciiTheme="majorHAnsi" w:hAnsiTheme="majorHAnsi"/>
                <w:sz w:val="22"/>
                <w:szCs w:val="22"/>
              </w:rPr>
            </w:pPr>
            <w:r w:rsidRPr="00037C54">
              <w:rPr>
                <w:rFonts w:asciiTheme="majorHAnsi" w:hAnsiTheme="majorHAnsi"/>
                <w:sz w:val="22"/>
                <w:szCs w:val="22"/>
              </w:rPr>
              <w:t>The student can summarize parts of the story.</w:t>
            </w:r>
          </w:p>
          <w:p w14:paraId="3C5EEC88" w14:textId="77777777" w:rsidR="00C14242" w:rsidRPr="00037C54" w:rsidRDefault="00C14242" w:rsidP="00C14242">
            <w:pPr>
              <w:pStyle w:val="ListParagraph"/>
              <w:numPr>
                <w:ilvl w:val="0"/>
                <w:numId w:val="21"/>
              </w:numPr>
              <w:rPr>
                <w:rFonts w:asciiTheme="majorHAnsi" w:hAnsiTheme="majorHAnsi"/>
                <w:sz w:val="22"/>
                <w:szCs w:val="22"/>
              </w:rPr>
            </w:pPr>
            <w:r w:rsidRPr="00037C54">
              <w:rPr>
                <w:rFonts w:asciiTheme="majorHAnsi" w:hAnsiTheme="majorHAnsi"/>
                <w:sz w:val="22"/>
                <w:szCs w:val="22"/>
              </w:rPr>
              <w:t>The student can explain the lifecycle by writing at least one sentence, which follows their illustration of the four stages of the Monarch life cycle.</w:t>
            </w:r>
          </w:p>
          <w:p w14:paraId="20A4FD2B" w14:textId="77777777" w:rsidR="00C14242" w:rsidRPr="00037C54" w:rsidRDefault="00C14242" w:rsidP="00C14242">
            <w:pPr>
              <w:pStyle w:val="ListParagraph"/>
              <w:numPr>
                <w:ilvl w:val="0"/>
                <w:numId w:val="21"/>
              </w:numPr>
              <w:rPr>
                <w:rFonts w:asciiTheme="majorHAnsi" w:hAnsiTheme="majorHAnsi"/>
                <w:sz w:val="22"/>
                <w:szCs w:val="22"/>
              </w:rPr>
            </w:pPr>
            <w:r w:rsidRPr="00037C54">
              <w:rPr>
                <w:rFonts w:asciiTheme="majorHAnsi" w:hAnsiTheme="majorHAnsi"/>
                <w:sz w:val="22"/>
                <w:szCs w:val="22"/>
              </w:rPr>
              <w:t>The student’s illustrations are accurate and clear.</w:t>
            </w:r>
          </w:p>
        </w:tc>
        <w:tc>
          <w:tcPr>
            <w:tcW w:w="3192" w:type="dxa"/>
          </w:tcPr>
          <w:p w14:paraId="74911357" w14:textId="77777777" w:rsidR="00C14242" w:rsidRPr="00037C54" w:rsidRDefault="00C14242" w:rsidP="00C14242">
            <w:pPr>
              <w:pStyle w:val="ListParagraph"/>
              <w:numPr>
                <w:ilvl w:val="0"/>
                <w:numId w:val="21"/>
              </w:numPr>
              <w:rPr>
                <w:rFonts w:asciiTheme="majorHAnsi" w:hAnsiTheme="majorHAnsi"/>
                <w:sz w:val="22"/>
                <w:szCs w:val="22"/>
              </w:rPr>
            </w:pPr>
            <w:r w:rsidRPr="00037C54">
              <w:rPr>
                <w:rFonts w:asciiTheme="majorHAnsi" w:hAnsiTheme="majorHAnsi"/>
                <w:sz w:val="22"/>
                <w:szCs w:val="22"/>
              </w:rPr>
              <w:t>The student can summarize all-important parts of the story.</w:t>
            </w:r>
          </w:p>
          <w:p w14:paraId="7C9FDDB3" w14:textId="77777777" w:rsidR="00C14242" w:rsidRPr="00037C54" w:rsidRDefault="00C14242" w:rsidP="00C14242">
            <w:pPr>
              <w:pStyle w:val="ListParagraph"/>
              <w:numPr>
                <w:ilvl w:val="0"/>
                <w:numId w:val="21"/>
              </w:numPr>
              <w:rPr>
                <w:rFonts w:asciiTheme="majorHAnsi" w:hAnsiTheme="majorHAnsi"/>
                <w:sz w:val="22"/>
                <w:szCs w:val="22"/>
              </w:rPr>
            </w:pPr>
            <w:r w:rsidRPr="00037C54">
              <w:rPr>
                <w:rFonts w:asciiTheme="majorHAnsi" w:hAnsiTheme="majorHAnsi"/>
                <w:sz w:val="22"/>
                <w:szCs w:val="22"/>
              </w:rPr>
              <w:t>The student correctly explain the life cycle with the their illustrations in chronological order.</w:t>
            </w:r>
          </w:p>
          <w:p w14:paraId="1C0907DA" w14:textId="77777777" w:rsidR="00C14242" w:rsidRPr="00037C54" w:rsidRDefault="00C14242" w:rsidP="00C14242">
            <w:pPr>
              <w:pStyle w:val="ListParagraph"/>
              <w:numPr>
                <w:ilvl w:val="0"/>
                <w:numId w:val="21"/>
              </w:numPr>
              <w:rPr>
                <w:rFonts w:asciiTheme="majorHAnsi" w:hAnsiTheme="majorHAnsi"/>
                <w:sz w:val="22"/>
                <w:szCs w:val="22"/>
              </w:rPr>
            </w:pPr>
            <w:r w:rsidRPr="00037C54">
              <w:rPr>
                <w:rFonts w:asciiTheme="majorHAnsi" w:hAnsiTheme="majorHAnsi"/>
                <w:sz w:val="22"/>
                <w:szCs w:val="22"/>
              </w:rPr>
              <w:t>The student writes at least 2-3 sentences in their picture book describing the four stages and the butterfly’s behavior accurately.</w:t>
            </w:r>
          </w:p>
          <w:p w14:paraId="217EF85C" w14:textId="77777777" w:rsidR="00C14242" w:rsidRPr="00037C54" w:rsidRDefault="00C14242" w:rsidP="00C14242">
            <w:pPr>
              <w:pStyle w:val="ListParagraph"/>
              <w:numPr>
                <w:ilvl w:val="0"/>
                <w:numId w:val="21"/>
              </w:numPr>
              <w:rPr>
                <w:rFonts w:asciiTheme="majorHAnsi" w:hAnsiTheme="majorHAnsi"/>
                <w:sz w:val="22"/>
                <w:szCs w:val="22"/>
              </w:rPr>
            </w:pPr>
            <w:r w:rsidRPr="00037C54">
              <w:rPr>
                <w:rFonts w:asciiTheme="majorHAnsi" w:hAnsiTheme="majorHAnsi"/>
                <w:sz w:val="22"/>
                <w:szCs w:val="22"/>
              </w:rPr>
              <w:t>They include key vocabulary in picture book.</w:t>
            </w:r>
          </w:p>
        </w:tc>
      </w:tr>
    </w:tbl>
    <w:p w14:paraId="7B76C28F" w14:textId="77777777" w:rsidR="00F07138" w:rsidRPr="00037C54" w:rsidRDefault="00F07138" w:rsidP="00C14242">
      <w:pPr>
        <w:spacing w:before="2" w:after="2"/>
        <w:rPr>
          <w:rFonts w:asciiTheme="majorHAnsi" w:hAnsiTheme="majorHAnsi" w:cs="Times New Roman"/>
          <w:b/>
          <w:bCs/>
          <w:color w:val="000000"/>
          <w:sz w:val="22"/>
          <w:szCs w:val="22"/>
        </w:rPr>
      </w:pPr>
    </w:p>
    <w:p w14:paraId="1612F318" w14:textId="77777777" w:rsidR="00F07138" w:rsidRDefault="00F07138" w:rsidP="00C14242">
      <w:pPr>
        <w:spacing w:before="2" w:after="2"/>
        <w:rPr>
          <w:rFonts w:asciiTheme="majorHAnsi" w:hAnsiTheme="majorHAnsi" w:cs="Times New Roman"/>
          <w:b/>
          <w:bCs/>
          <w:color w:val="000000"/>
          <w:sz w:val="22"/>
          <w:szCs w:val="22"/>
        </w:rPr>
      </w:pPr>
    </w:p>
    <w:p w14:paraId="2CEBD384" w14:textId="77777777" w:rsidR="00037C54" w:rsidRDefault="00037C54" w:rsidP="00C14242">
      <w:pPr>
        <w:spacing w:before="2" w:after="2"/>
        <w:rPr>
          <w:rFonts w:asciiTheme="majorHAnsi" w:hAnsiTheme="majorHAnsi" w:cs="Times New Roman"/>
          <w:b/>
          <w:bCs/>
          <w:color w:val="000000"/>
          <w:sz w:val="22"/>
          <w:szCs w:val="22"/>
        </w:rPr>
      </w:pPr>
    </w:p>
    <w:p w14:paraId="6E1E2B58" w14:textId="77777777" w:rsidR="00037C54" w:rsidRDefault="00037C54" w:rsidP="00C14242">
      <w:pPr>
        <w:spacing w:before="2" w:after="2"/>
        <w:rPr>
          <w:rFonts w:asciiTheme="majorHAnsi" w:hAnsiTheme="majorHAnsi" w:cs="Times New Roman"/>
          <w:b/>
          <w:bCs/>
          <w:color w:val="000000"/>
          <w:sz w:val="22"/>
          <w:szCs w:val="22"/>
        </w:rPr>
      </w:pPr>
    </w:p>
    <w:p w14:paraId="1671B83F" w14:textId="77777777" w:rsidR="00037C54" w:rsidRDefault="00037C54" w:rsidP="00C14242">
      <w:pPr>
        <w:spacing w:before="2" w:after="2"/>
        <w:rPr>
          <w:rFonts w:asciiTheme="majorHAnsi" w:hAnsiTheme="majorHAnsi" w:cs="Times New Roman"/>
          <w:b/>
          <w:bCs/>
          <w:color w:val="000000"/>
          <w:sz w:val="22"/>
          <w:szCs w:val="22"/>
        </w:rPr>
      </w:pPr>
    </w:p>
    <w:p w14:paraId="23B6044F" w14:textId="77777777" w:rsidR="00037C54" w:rsidRDefault="00037C54" w:rsidP="00C14242">
      <w:pPr>
        <w:spacing w:before="2" w:after="2"/>
        <w:rPr>
          <w:rFonts w:asciiTheme="majorHAnsi" w:hAnsiTheme="majorHAnsi" w:cs="Times New Roman"/>
          <w:b/>
          <w:bCs/>
          <w:color w:val="000000"/>
          <w:sz w:val="22"/>
          <w:szCs w:val="22"/>
        </w:rPr>
      </w:pPr>
    </w:p>
    <w:p w14:paraId="18CFFFC0" w14:textId="77777777" w:rsidR="00037C54" w:rsidRDefault="00037C54" w:rsidP="00C14242">
      <w:pPr>
        <w:spacing w:before="2" w:after="2"/>
        <w:rPr>
          <w:rFonts w:asciiTheme="majorHAnsi" w:hAnsiTheme="majorHAnsi" w:cs="Times New Roman"/>
          <w:b/>
          <w:bCs/>
          <w:color w:val="000000"/>
          <w:sz w:val="22"/>
          <w:szCs w:val="22"/>
        </w:rPr>
      </w:pPr>
    </w:p>
    <w:p w14:paraId="7E93334D" w14:textId="77777777" w:rsidR="00037C54" w:rsidRDefault="00037C54" w:rsidP="00C14242">
      <w:pPr>
        <w:spacing w:before="2" w:after="2"/>
        <w:rPr>
          <w:rFonts w:asciiTheme="majorHAnsi" w:hAnsiTheme="majorHAnsi" w:cs="Times New Roman"/>
          <w:b/>
          <w:bCs/>
          <w:color w:val="000000"/>
          <w:sz w:val="22"/>
          <w:szCs w:val="22"/>
        </w:rPr>
      </w:pPr>
    </w:p>
    <w:p w14:paraId="702406E8" w14:textId="77777777" w:rsidR="00037C54" w:rsidRDefault="00037C54" w:rsidP="00C14242">
      <w:pPr>
        <w:spacing w:before="2" w:after="2"/>
        <w:rPr>
          <w:rFonts w:asciiTheme="majorHAnsi" w:hAnsiTheme="majorHAnsi" w:cs="Times New Roman"/>
          <w:b/>
          <w:bCs/>
          <w:color w:val="000000"/>
          <w:sz w:val="22"/>
          <w:szCs w:val="22"/>
        </w:rPr>
      </w:pPr>
    </w:p>
    <w:p w14:paraId="3129EEE3" w14:textId="77777777" w:rsidR="00037C54" w:rsidRDefault="00037C54" w:rsidP="00C14242">
      <w:pPr>
        <w:spacing w:before="2" w:after="2"/>
        <w:rPr>
          <w:rFonts w:asciiTheme="majorHAnsi" w:hAnsiTheme="majorHAnsi" w:cs="Times New Roman"/>
          <w:b/>
          <w:bCs/>
          <w:color w:val="000000"/>
          <w:sz w:val="22"/>
          <w:szCs w:val="22"/>
        </w:rPr>
      </w:pPr>
    </w:p>
    <w:p w14:paraId="30BE5701" w14:textId="77777777" w:rsidR="00037C54" w:rsidRDefault="00037C54" w:rsidP="00C14242">
      <w:pPr>
        <w:spacing w:before="2" w:after="2"/>
        <w:rPr>
          <w:rFonts w:asciiTheme="majorHAnsi" w:hAnsiTheme="majorHAnsi" w:cs="Times New Roman"/>
          <w:b/>
          <w:bCs/>
          <w:color w:val="000000"/>
          <w:sz w:val="22"/>
          <w:szCs w:val="22"/>
        </w:rPr>
      </w:pPr>
    </w:p>
    <w:p w14:paraId="111C815B" w14:textId="77777777" w:rsidR="00037C54" w:rsidRDefault="00037C54" w:rsidP="00C14242">
      <w:pPr>
        <w:spacing w:before="2" w:after="2"/>
        <w:rPr>
          <w:rFonts w:asciiTheme="majorHAnsi" w:hAnsiTheme="majorHAnsi" w:cs="Times New Roman"/>
          <w:b/>
          <w:bCs/>
          <w:color w:val="000000"/>
          <w:sz w:val="22"/>
          <w:szCs w:val="22"/>
        </w:rPr>
      </w:pPr>
    </w:p>
    <w:p w14:paraId="0D9B382F" w14:textId="77777777" w:rsidR="00037C54" w:rsidRDefault="00037C54" w:rsidP="00C14242">
      <w:pPr>
        <w:spacing w:before="2" w:after="2"/>
        <w:rPr>
          <w:rFonts w:asciiTheme="majorHAnsi" w:hAnsiTheme="majorHAnsi" w:cs="Times New Roman"/>
          <w:b/>
          <w:bCs/>
          <w:color w:val="000000"/>
          <w:sz w:val="22"/>
          <w:szCs w:val="22"/>
        </w:rPr>
      </w:pPr>
    </w:p>
    <w:p w14:paraId="16C7186D" w14:textId="77777777" w:rsidR="00037C54" w:rsidRDefault="00037C54" w:rsidP="00C14242">
      <w:pPr>
        <w:spacing w:before="2" w:after="2"/>
        <w:rPr>
          <w:rFonts w:asciiTheme="majorHAnsi" w:hAnsiTheme="majorHAnsi" w:cs="Times New Roman"/>
          <w:b/>
          <w:bCs/>
          <w:color w:val="000000"/>
          <w:sz w:val="22"/>
          <w:szCs w:val="22"/>
        </w:rPr>
      </w:pPr>
    </w:p>
    <w:p w14:paraId="6F00CDA9" w14:textId="77777777" w:rsidR="00037C54" w:rsidRDefault="00037C54" w:rsidP="00C14242">
      <w:pPr>
        <w:spacing w:before="2" w:after="2"/>
        <w:rPr>
          <w:rFonts w:asciiTheme="majorHAnsi" w:hAnsiTheme="majorHAnsi" w:cs="Times New Roman"/>
          <w:b/>
          <w:bCs/>
          <w:color w:val="000000"/>
          <w:sz w:val="22"/>
          <w:szCs w:val="22"/>
        </w:rPr>
      </w:pPr>
    </w:p>
    <w:p w14:paraId="31FBD227" w14:textId="77777777" w:rsidR="00935E9A" w:rsidRDefault="00935E9A" w:rsidP="00C14242">
      <w:pPr>
        <w:spacing w:before="2" w:after="2"/>
        <w:rPr>
          <w:rFonts w:asciiTheme="majorHAnsi" w:hAnsiTheme="majorHAnsi" w:cs="Times New Roman"/>
          <w:b/>
          <w:bCs/>
          <w:color w:val="000000"/>
          <w:sz w:val="22"/>
          <w:szCs w:val="22"/>
        </w:rPr>
      </w:pPr>
    </w:p>
    <w:p w14:paraId="24B9F557" w14:textId="77777777" w:rsidR="00935E9A" w:rsidRDefault="00935E9A" w:rsidP="00C14242">
      <w:pPr>
        <w:spacing w:before="2" w:after="2"/>
        <w:rPr>
          <w:rFonts w:asciiTheme="majorHAnsi" w:hAnsiTheme="majorHAnsi" w:cs="Times New Roman"/>
          <w:b/>
          <w:bCs/>
          <w:color w:val="000000"/>
          <w:sz w:val="22"/>
          <w:szCs w:val="22"/>
        </w:rPr>
      </w:pPr>
    </w:p>
    <w:p w14:paraId="0D05D5E9" w14:textId="77777777" w:rsidR="00935E9A" w:rsidRDefault="00935E9A" w:rsidP="00C14242">
      <w:pPr>
        <w:spacing w:before="2" w:after="2"/>
        <w:rPr>
          <w:rFonts w:asciiTheme="majorHAnsi" w:hAnsiTheme="majorHAnsi" w:cs="Times New Roman"/>
          <w:b/>
          <w:bCs/>
          <w:color w:val="000000"/>
          <w:sz w:val="22"/>
          <w:szCs w:val="22"/>
        </w:rPr>
      </w:pPr>
    </w:p>
    <w:p w14:paraId="33EC142D" w14:textId="77777777" w:rsidR="00935E9A" w:rsidRDefault="00935E9A" w:rsidP="00C14242">
      <w:pPr>
        <w:spacing w:before="2" w:after="2"/>
        <w:rPr>
          <w:rFonts w:asciiTheme="majorHAnsi" w:hAnsiTheme="majorHAnsi" w:cs="Times New Roman"/>
          <w:b/>
          <w:bCs/>
          <w:color w:val="000000"/>
          <w:sz w:val="22"/>
          <w:szCs w:val="22"/>
        </w:rPr>
      </w:pPr>
    </w:p>
    <w:p w14:paraId="02CED599" w14:textId="77777777" w:rsidR="00935E9A" w:rsidRDefault="00935E9A" w:rsidP="00C14242">
      <w:pPr>
        <w:spacing w:before="2" w:after="2"/>
        <w:rPr>
          <w:rFonts w:asciiTheme="majorHAnsi" w:hAnsiTheme="majorHAnsi" w:cs="Times New Roman"/>
          <w:b/>
          <w:bCs/>
          <w:color w:val="000000"/>
          <w:sz w:val="22"/>
          <w:szCs w:val="22"/>
        </w:rPr>
      </w:pPr>
    </w:p>
    <w:p w14:paraId="53E4FA7D" w14:textId="77777777" w:rsidR="00935E9A" w:rsidRDefault="00935E9A" w:rsidP="00C14242">
      <w:pPr>
        <w:spacing w:before="2" w:after="2"/>
        <w:rPr>
          <w:rFonts w:asciiTheme="majorHAnsi" w:hAnsiTheme="majorHAnsi" w:cs="Times New Roman"/>
          <w:b/>
          <w:bCs/>
          <w:color w:val="000000"/>
          <w:sz w:val="22"/>
          <w:szCs w:val="22"/>
        </w:rPr>
      </w:pPr>
    </w:p>
    <w:p w14:paraId="126A7830" w14:textId="77777777" w:rsidR="00935E9A" w:rsidRDefault="00935E9A" w:rsidP="00C14242">
      <w:pPr>
        <w:spacing w:before="2" w:after="2"/>
        <w:rPr>
          <w:rFonts w:asciiTheme="majorHAnsi" w:hAnsiTheme="majorHAnsi" w:cs="Times New Roman"/>
          <w:b/>
          <w:bCs/>
          <w:color w:val="000000"/>
          <w:sz w:val="22"/>
          <w:szCs w:val="22"/>
        </w:rPr>
      </w:pPr>
    </w:p>
    <w:p w14:paraId="0CDEB1DA" w14:textId="77777777" w:rsidR="00037C54" w:rsidRDefault="00037C54" w:rsidP="00C14242">
      <w:pPr>
        <w:spacing w:before="2" w:after="2"/>
        <w:rPr>
          <w:rFonts w:asciiTheme="majorHAnsi" w:hAnsiTheme="majorHAnsi" w:cs="Times New Roman"/>
          <w:b/>
          <w:bCs/>
          <w:color w:val="000000"/>
          <w:sz w:val="22"/>
          <w:szCs w:val="22"/>
        </w:rPr>
      </w:pPr>
    </w:p>
    <w:p w14:paraId="5659A992" w14:textId="77777777" w:rsidR="00037C54" w:rsidRPr="00037C54" w:rsidRDefault="00037C54" w:rsidP="00C14242">
      <w:pPr>
        <w:spacing w:before="2" w:after="2"/>
        <w:rPr>
          <w:rFonts w:asciiTheme="majorHAnsi" w:hAnsiTheme="majorHAnsi" w:cs="Times New Roman"/>
          <w:b/>
          <w:bCs/>
          <w:color w:val="000000"/>
          <w:sz w:val="22"/>
          <w:szCs w:val="22"/>
        </w:rPr>
      </w:pPr>
    </w:p>
    <w:p w14:paraId="12B0F42B" w14:textId="77777777" w:rsidR="007737DF" w:rsidRPr="00037C54" w:rsidRDefault="007737DF" w:rsidP="007737DF">
      <w:pPr>
        <w:spacing w:before="2" w:after="2"/>
        <w:rPr>
          <w:rFonts w:asciiTheme="majorHAnsi" w:hAnsiTheme="majorHAnsi" w:cs="Times New Roman"/>
          <w:b/>
          <w:bCs/>
          <w:color w:val="000000"/>
          <w:sz w:val="22"/>
          <w:szCs w:val="22"/>
        </w:rPr>
      </w:pPr>
    </w:p>
    <w:tbl>
      <w:tblPr>
        <w:tblW w:w="9900" w:type="dxa"/>
        <w:tblInd w:w="-252" w:type="dxa"/>
        <w:tblBorders>
          <w:top w:val="nil"/>
          <w:left w:val="nil"/>
          <w:right w:val="nil"/>
        </w:tblBorders>
        <w:tblLayout w:type="fixed"/>
        <w:tblLook w:val="0000" w:firstRow="0" w:lastRow="0" w:firstColumn="0" w:lastColumn="0" w:noHBand="0" w:noVBand="0"/>
      </w:tblPr>
      <w:tblGrid>
        <w:gridCol w:w="1710"/>
        <w:gridCol w:w="1980"/>
        <w:gridCol w:w="1980"/>
        <w:gridCol w:w="1710"/>
        <w:gridCol w:w="2520"/>
      </w:tblGrid>
      <w:tr w:rsidR="00F07138" w:rsidRPr="00037C54" w14:paraId="53D7739B" w14:textId="77777777" w:rsidTr="00F07138">
        <w:tc>
          <w:tcPr>
            <w:tcW w:w="9900" w:type="dxa"/>
            <w:gridSpan w:val="5"/>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7A81DC22" w14:textId="77777777" w:rsidR="00F07138" w:rsidRPr="00037C54" w:rsidRDefault="00F07138">
            <w:pPr>
              <w:widowControl w:val="0"/>
              <w:autoSpaceDE w:val="0"/>
              <w:autoSpaceDN w:val="0"/>
              <w:adjustRightInd w:val="0"/>
              <w:jc w:val="center"/>
              <w:rPr>
                <w:rFonts w:asciiTheme="majorHAnsi" w:hAnsiTheme="majorHAnsi" w:cs="Times"/>
                <w:sz w:val="22"/>
                <w:szCs w:val="22"/>
              </w:rPr>
            </w:pPr>
            <w:r w:rsidRPr="00037C54">
              <w:rPr>
                <w:rFonts w:asciiTheme="majorHAnsi" w:hAnsiTheme="majorHAnsi" w:cs="Times"/>
                <w:b/>
                <w:bCs/>
                <w:sz w:val="22"/>
                <w:szCs w:val="22"/>
              </w:rPr>
              <w:t>Listening and Speaking Rubric</w:t>
            </w:r>
          </w:p>
        </w:tc>
      </w:tr>
      <w:tr w:rsidR="00F07138" w:rsidRPr="00037C54" w14:paraId="009B4830" w14:textId="77777777" w:rsidTr="00F07138">
        <w:tblPrEx>
          <w:tblBorders>
            <w:top w:val="none" w:sz="0" w:space="0" w:color="auto"/>
          </w:tblBorders>
        </w:tblPrEx>
        <w:tc>
          <w:tcPr>
            <w:tcW w:w="171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0B7AEF88"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 </w:t>
            </w:r>
          </w:p>
        </w:tc>
        <w:tc>
          <w:tcPr>
            <w:tcW w:w="198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0643EF4E"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Excellent</w:t>
            </w:r>
          </w:p>
          <w:p w14:paraId="77402DF8"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4</w:t>
            </w:r>
          </w:p>
        </w:tc>
        <w:tc>
          <w:tcPr>
            <w:tcW w:w="198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74306A7E"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Satisfactory</w:t>
            </w:r>
          </w:p>
          <w:p w14:paraId="00725718"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3</w:t>
            </w:r>
          </w:p>
        </w:tc>
        <w:tc>
          <w:tcPr>
            <w:tcW w:w="171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3D83D5D0"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Progressing</w:t>
            </w:r>
          </w:p>
          <w:p w14:paraId="05AE58D8"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2</w:t>
            </w:r>
          </w:p>
        </w:tc>
        <w:tc>
          <w:tcPr>
            <w:tcW w:w="252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0C9311F7"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Not Progressing</w:t>
            </w:r>
          </w:p>
          <w:p w14:paraId="0124ECC1"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1</w:t>
            </w:r>
          </w:p>
        </w:tc>
      </w:tr>
      <w:tr w:rsidR="00F07138" w:rsidRPr="00037C54" w14:paraId="1F743EEE" w14:textId="77777777" w:rsidTr="00F07138">
        <w:tblPrEx>
          <w:tblBorders>
            <w:top w:val="none" w:sz="0" w:space="0" w:color="auto"/>
          </w:tblBorders>
        </w:tblPrEx>
        <w:tc>
          <w:tcPr>
            <w:tcW w:w="171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602D0306"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Listening</w:t>
            </w:r>
          </w:p>
        </w:tc>
        <w:tc>
          <w:tcPr>
            <w:tcW w:w="198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39D9DB40"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Listens to others while waiting for turn to talk and stays on the topic</w:t>
            </w:r>
          </w:p>
        </w:tc>
        <w:tc>
          <w:tcPr>
            <w:tcW w:w="198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75BCFE36"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Listens to others most of the time while waiting for turn to talk and stays on topic</w:t>
            </w:r>
          </w:p>
        </w:tc>
        <w:tc>
          <w:tcPr>
            <w:tcW w:w="171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6E716742"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Difficulty in listening to others; difficulty waiting for turn to talk and staying on topic</w:t>
            </w:r>
          </w:p>
        </w:tc>
        <w:tc>
          <w:tcPr>
            <w:tcW w:w="252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0F9342BE"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Cannot listen to others and cannot wait for turn to talk and cannot stay on the topic</w:t>
            </w:r>
          </w:p>
        </w:tc>
      </w:tr>
      <w:tr w:rsidR="00F07138" w:rsidRPr="00037C54" w14:paraId="36EC50E1" w14:textId="77777777" w:rsidTr="00F07138">
        <w:tblPrEx>
          <w:tblBorders>
            <w:top w:val="none" w:sz="0" w:space="0" w:color="auto"/>
          </w:tblBorders>
        </w:tblPrEx>
        <w:tc>
          <w:tcPr>
            <w:tcW w:w="171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499EE403"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Asks appropriate questions</w:t>
            </w:r>
          </w:p>
        </w:tc>
        <w:tc>
          <w:tcPr>
            <w:tcW w:w="198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6F9E1FBA"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Asks insightful age appropriate questions regarding the topic at hand</w:t>
            </w:r>
          </w:p>
        </w:tc>
        <w:tc>
          <w:tcPr>
            <w:tcW w:w="198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20341E34"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Asks questions about the topic</w:t>
            </w:r>
          </w:p>
        </w:tc>
        <w:tc>
          <w:tcPr>
            <w:tcW w:w="171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0A777FA5"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Attempts to ask questions about the topic</w:t>
            </w:r>
          </w:p>
        </w:tc>
        <w:tc>
          <w:tcPr>
            <w:tcW w:w="252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25688CBF"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Asks inappropriate questions and makes inappropriate comments</w:t>
            </w:r>
          </w:p>
        </w:tc>
      </w:tr>
      <w:tr w:rsidR="00F07138" w:rsidRPr="00037C54" w14:paraId="2A94F1F4" w14:textId="77777777" w:rsidTr="00F07138">
        <w:tblPrEx>
          <w:tblBorders>
            <w:top w:val="none" w:sz="0" w:space="0" w:color="auto"/>
          </w:tblBorders>
        </w:tblPrEx>
        <w:tc>
          <w:tcPr>
            <w:tcW w:w="171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22E7AB3F"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Speaks clearly</w:t>
            </w:r>
          </w:p>
        </w:tc>
        <w:tc>
          <w:tcPr>
            <w:tcW w:w="198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2CA14BC2"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Articulates well and is easily understood</w:t>
            </w:r>
          </w:p>
        </w:tc>
        <w:tc>
          <w:tcPr>
            <w:tcW w:w="198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42E409F9"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Articulates fairly well able to understand</w:t>
            </w:r>
          </w:p>
        </w:tc>
        <w:tc>
          <w:tcPr>
            <w:tcW w:w="171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415F6DA6"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Articulates some of the time, difficult to understand</w:t>
            </w:r>
          </w:p>
        </w:tc>
        <w:tc>
          <w:tcPr>
            <w:tcW w:w="252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04FE4B21"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Does not articulate, cannot make self understood</w:t>
            </w:r>
          </w:p>
        </w:tc>
      </w:tr>
      <w:tr w:rsidR="00F07138" w:rsidRPr="00037C54" w14:paraId="61DA9BF7" w14:textId="77777777" w:rsidTr="00F07138">
        <w:tblPrEx>
          <w:tblBorders>
            <w:top w:val="none" w:sz="0" w:space="0" w:color="auto"/>
          </w:tblBorders>
        </w:tblPrEx>
        <w:tc>
          <w:tcPr>
            <w:tcW w:w="171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2F12E3A0"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Volume</w:t>
            </w:r>
          </w:p>
        </w:tc>
        <w:tc>
          <w:tcPr>
            <w:tcW w:w="198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02B33DA1"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Speaks loudly, clearly, easily heard</w:t>
            </w:r>
          </w:p>
        </w:tc>
        <w:tc>
          <w:tcPr>
            <w:tcW w:w="198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31500E6C"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Good volume, able to hear</w:t>
            </w:r>
          </w:p>
        </w:tc>
        <w:tc>
          <w:tcPr>
            <w:tcW w:w="171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67462345"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Difficult to hear</w:t>
            </w:r>
          </w:p>
        </w:tc>
        <w:tc>
          <w:tcPr>
            <w:tcW w:w="252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08C3FD57"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Cannot hear</w:t>
            </w:r>
          </w:p>
        </w:tc>
      </w:tr>
      <w:tr w:rsidR="00F07138" w:rsidRPr="00037C54" w14:paraId="7E15FB71" w14:textId="77777777" w:rsidTr="00F07138">
        <w:tblPrEx>
          <w:tblBorders>
            <w:top w:val="none" w:sz="0" w:space="0" w:color="auto"/>
          </w:tblBorders>
        </w:tblPrEx>
        <w:tc>
          <w:tcPr>
            <w:tcW w:w="171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1A9E36C3"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Shares ideas and feelings in a sequence</w:t>
            </w:r>
          </w:p>
        </w:tc>
        <w:tc>
          <w:tcPr>
            <w:tcW w:w="198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42A79D1F"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Ideas and feelings expressed were in a sequence</w:t>
            </w:r>
          </w:p>
        </w:tc>
        <w:tc>
          <w:tcPr>
            <w:tcW w:w="198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334396A3"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Expressed ideas and feelings</w:t>
            </w:r>
          </w:p>
        </w:tc>
        <w:tc>
          <w:tcPr>
            <w:tcW w:w="171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42F6C607"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Difficulty expressing ideas and feelings</w:t>
            </w:r>
          </w:p>
        </w:tc>
        <w:tc>
          <w:tcPr>
            <w:tcW w:w="252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1017DA14"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Cannot express ideas or feelings</w:t>
            </w:r>
          </w:p>
        </w:tc>
      </w:tr>
      <w:tr w:rsidR="00F07138" w:rsidRPr="00037C54" w14:paraId="38B7051F" w14:textId="77777777" w:rsidTr="00F07138">
        <w:tc>
          <w:tcPr>
            <w:tcW w:w="171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2C5C1783"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Body posture</w:t>
            </w:r>
          </w:p>
        </w:tc>
        <w:tc>
          <w:tcPr>
            <w:tcW w:w="198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63FEC0FF"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No fidgeting, standing tall</w:t>
            </w:r>
          </w:p>
        </w:tc>
        <w:tc>
          <w:tcPr>
            <w:tcW w:w="198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3F3EF09F"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Little fidgeting, standing tall some of the time</w:t>
            </w:r>
          </w:p>
        </w:tc>
        <w:tc>
          <w:tcPr>
            <w:tcW w:w="171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6CA1D282"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Fidgeting and slouching</w:t>
            </w:r>
          </w:p>
        </w:tc>
        <w:tc>
          <w:tcPr>
            <w:tcW w:w="2520" w:type="dxa"/>
            <w:tcBorders>
              <w:top w:val="single" w:sz="8" w:space="0" w:color="6D6D6D"/>
              <w:left w:val="single" w:sz="8" w:space="0" w:color="6D6D6D"/>
              <w:bottom w:val="single" w:sz="8" w:space="0" w:color="6D6D6D"/>
              <w:right w:val="single" w:sz="8" w:space="0" w:color="6D6D6D"/>
            </w:tcBorders>
            <w:tcMar>
              <w:top w:w="140" w:type="nil"/>
              <w:left w:w="140" w:type="nil"/>
              <w:bottom w:w="140" w:type="nil"/>
              <w:right w:w="140" w:type="nil"/>
            </w:tcMar>
          </w:tcPr>
          <w:p w14:paraId="1715C1C3" w14:textId="77777777" w:rsidR="00F07138" w:rsidRPr="00037C54" w:rsidRDefault="00F07138">
            <w:pPr>
              <w:widowControl w:val="0"/>
              <w:autoSpaceDE w:val="0"/>
              <w:autoSpaceDN w:val="0"/>
              <w:adjustRightInd w:val="0"/>
              <w:rPr>
                <w:rFonts w:asciiTheme="majorHAnsi" w:hAnsiTheme="majorHAnsi" w:cs="Times"/>
                <w:sz w:val="22"/>
                <w:szCs w:val="22"/>
              </w:rPr>
            </w:pPr>
            <w:r w:rsidRPr="00037C54">
              <w:rPr>
                <w:rFonts w:asciiTheme="majorHAnsi" w:hAnsiTheme="majorHAnsi" w:cs="Times"/>
                <w:sz w:val="22"/>
                <w:szCs w:val="22"/>
              </w:rPr>
              <w:t>Fidgeting, slouching and inattention to detail</w:t>
            </w:r>
          </w:p>
        </w:tc>
      </w:tr>
    </w:tbl>
    <w:p w14:paraId="54712853" w14:textId="77777777" w:rsidR="00EF1525" w:rsidRDefault="00EF1525" w:rsidP="00EF1525">
      <w:pPr>
        <w:pStyle w:val="normal0"/>
        <w:rPr>
          <w:rFonts w:asciiTheme="majorHAnsi" w:eastAsiaTheme="minorEastAsia" w:hAnsiTheme="majorHAnsi"/>
          <w:bCs/>
          <w:sz w:val="22"/>
          <w:szCs w:val="22"/>
        </w:rPr>
      </w:pPr>
    </w:p>
    <w:p w14:paraId="1424E733" w14:textId="77777777" w:rsidR="00EF1525" w:rsidRDefault="00EF1525" w:rsidP="00EF1525">
      <w:pPr>
        <w:pStyle w:val="normal0"/>
        <w:rPr>
          <w:rFonts w:asciiTheme="majorHAnsi" w:eastAsiaTheme="minorEastAsia" w:hAnsiTheme="majorHAnsi"/>
          <w:bCs/>
          <w:sz w:val="22"/>
          <w:szCs w:val="22"/>
        </w:rPr>
      </w:pPr>
    </w:p>
    <w:p w14:paraId="66C64A58" w14:textId="77777777" w:rsidR="00EF1525" w:rsidRDefault="00EF1525" w:rsidP="00EF1525">
      <w:pPr>
        <w:pStyle w:val="normal0"/>
        <w:rPr>
          <w:rFonts w:asciiTheme="majorHAnsi" w:eastAsiaTheme="minorEastAsia" w:hAnsiTheme="majorHAnsi"/>
          <w:bCs/>
          <w:sz w:val="22"/>
          <w:szCs w:val="22"/>
        </w:rPr>
      </w:pPr>
    </w:p>
    <w:p w14:paraId="601F025C" w14:textId="77777777" w:rsidR="00EF1525" w:rsidRDefault="00EF1525" w:rsidP="00EF1525">
      <w:pPr>
        <w:pStyle w:val="normal0"/>
        <w:rPr>
          <w:rFonts w:asciiTheme="majorHAnsi" w:eastAsiaTheme="minorEastAsia" w:hAnsiTheme="majorHAnsi"/>
          <w:bCs/>
          <w:sz w:val="22"/>
          <w:szCs w:val="22"/>
        </w:rPr>
      </w:pPr>
    </w:p>
    <w:p w14:paraId="20AA6EF2" w14:textId="77777777" w:rsidR="00EF1525" w:rsidRDefault="00EF1525" w:rsidP="00EF1525">
      <w:pPr>
        <w:pStyle w:val="normal0"/>
        <w:rPr>
          <w:rFonts w:asciiTheme="majorHAnsi" w:eastAsiaTheme="minorEastAsia" w:hAnsiTheme="majorHAnsi"/>
          <w:bCs/>
          <w:sz w:val="22"/>
          <w:szCs w:val="22"/>
        </w:rPr>
      </w:pPr>
    </w:p>
    <w:p w14:paraId="456F067E" w14:textId="77777777" w:rsidR="00EF1525" w:rsidRDefault="00EF1525" w:rsidP="00EF1525">
      <w:pPr>
        <w:pStyle w:val="normal0"/>
        <w:rPr>
          <w:rFonts w:asciiTheme="majorHAnsi" w:eastAsiaTheme="minorEastAsia" w:hAnsiTheme="majorHAnsi"/>
          <w:bCs/>
          <w:sz w:val="22"/>
          <w:szCs w:val="22"/>
        </w:rPr>
      </w:pPr>
    </w:p>
    <w:p w14:paraId="4F58DBAD" w14:textId="77777777" w:rsidR="00EF1525" w:rsidRDefault="00EF1525" w:rsidP="00EF1525">
      <w:pPr>
        <w:pStyle w:val="normal0"/>
        <w:rPr>
          <w:rFonts w:asciiTheme="majorHAnsi" w:eastAsiaTheme="minorEastAsia" w:hAnsiTheme="majorHAnsi"/>
          <w:bCs/>
          <w:sz w:val="22"/>
          <w:szCs w:val="22"/>
        </w:rPr>
      </w:pPr>
    </w:p>
    <w:p w14:paraId="1EF055C4" w14:textId="77777777" w:rsidR="00EF1525" w:rsidRDefault="00EF1525" w:rsidP="00EF1525">
      <w:pPr>
        <w:pStyle w:val="normal0"/>
        <w:rPr>
          <w:rFonts w:asciiTheme="majorHAnsi" w:eastAsiaTheme="minorEastAsia" w:hAnsiTheme="majorHAnsi"/>
          <w:bCs/>
          <w:sz w:val="22"/>
          <w:szCs w:val="22"/>
        </w:rPr>
      </w:pPr>
    </w:p>
    <w:p w14:paraId="0516F27C" w14:textId="77777777" w:rsidR="00EF1525" w:rsidRDefault="00EF1525" w:rsidP="00EF1525">
      <w:pPr>
        <w:pStyle w:val="normal0"/>
        <w:rPr>
          <w:rFonts w:asciiTheme="majorHAnsi" w:eastAsiaTheme="minorEastAsia" w:hAnsiTheme="majorHAnsi"/>
          <w:bCs/>
          <w:sz w:val="22"/>
          <w:szCs w:val="22"/>
        </w:rPr>
      </w:pPr>
    </w:p>
    <w:p w14:paraId="5C612DF3" w14:textId="77777777" w:rsidR="00EF1525" w:rsidRDefault="00EF1525" w:rsidP="00EF1525">
      <w:pPr>
        <w:pStyle w:val="normal0"/>
        <w:rPr>
          <w:rFonts w:asciiTheme="majorHAnsi" w:eastAsiaTheme="minorEastAsia" w:hAnsiTheme="majorHAnsi"/>
          <w:bCs/>
          <w:sz w:val="22"/>
          <w:szCs w:val="22"/>
        </w:rPr>
      </w:pPr>
    </w:p>
    <w:p w14:paraId="172CB83E" w14:textId="77777777" w:rsidR="00EF1525" w:rsidRDefault="00EF1525" w:rsidP="00EF1525">
      <w:pPr>
        <w:pStyle w:val="normal0"/>
        <w:rPr>
          <w:rFonts w:asciiTheme="majorHAnsi" w:eastAsiaTheme="minorEastAsia" w:hAnsiTheme="majorHAnsi"/>
          <w:bCs/>
          <w:sz w:val="22"/>
          <w:szCs w:val="22"/>
        </w:rPr>
      </w:pPr>
    </w:p>
    <w:p w14:paraId="29A4EAC2" w14:textId="77777777" w:rsidR="00EF1525" w:rsidRDefault="00EF1525" w:rsidP="00EF1525">
      <w:pPr>
        <w:pStyle w:val="normal0"/>
        <w:rPr>
          <w:rFonts w:asciiTheme="majorHAnsi" w:eastAsiaTheme="minorEastAsia" w:hAnsiTheme="majorHAnsi"/>
          <w:bCs/>
          <w:sz w:val="22"/>
          <w:szCs w:val="22"/>
        </w:rPr>
      </w:pPr>
    </w:p>
    <w:p w14:paraId="36CECBD9" w14:textId="77777777" w:rsidR="00EF1525" w:rsidRDefault="00EF1525" w:rsidP="00EF1525">
      <w:pPr>
        <w:pStyle w:val="normal0"/>
        <w:rPr>
          <w:rFonts w:asciiTheme="majorHAnsi" w:eastAsiaTheme="minorEastAsia" w:hAnsiTheme="majorHAnsi"/>
          <w:bCs/>
          <w:sz w:val="22"/>
          <w:szCs w:val="22"/>
        </w:rPr>
      </w:pPr>
    </w:p>
    <w:p w14:paraId="366F2697" w14:textId="77777777" w:rsidR="00EF1525" w:rsidRDefault="00EF1525" w:rsidP="00EF1525">
      <w:pPr>
        <w:pStyle w:val="normal0"/>
        <w:rPr>
          <w:rFonts w:asciiTheme="majorHAnsi" w:eastAsiaTheme="minorEastAsia" w:hAnsiTheme="majorHAnsi"/>
          <w:bCs/>
          <w:sz w:val="22"/>
          <w:szCs w:val="22"/>
        </w:rPr>
      </w:pPr>
    </w:p>
    <w:p w14:paraId="7BC12BD3" w14:textId="77777777" w:rsidR="00EF1525" w:rsidRPr="00EF1525" w:rsidRDefault="00EF1525" w:rsidP="00EF1525">
      <w:pPr>
        <w:pStyle w:val="normal0"/>
        <w:rPr>
          <w:rFonts w:asciiTheme="majorHAnsi" w:hAnsiTheme="majorHAnsi" w:cs="Arial"/>
          <w:sz w:val="22"/>
          <w:szCs w:val="22"/>
          <w:u w:val="single"/>
        </w:rPr>
      </w:pPr>
      <w:r w:rsidRPr="00EF1525">
        <w:rPr>
          <w:rFonts w:asciiTheme="majorHAnsi" w:hAnsiTheme="majorHAnsi" w:cs="Arial"/>
          <w:sz w:val="22"/>
          <w:szCs w:val="22"/>
          <w:u w:val="single"/>
        </w:rPr>
        <w:t>Science Journal Rubric</w:t>
      </w:r>
    </w:p>
    <w:p w14:paraId="3CBB2641" w14:textId="77777777" w:rsidR="00EF1525" w:rsidRPr="00EF1525" w:rsidRDefault="00EF1525" w:rsidP="00EF1525">
      <w:pPr>
        <w:pStyle w:val="normal0"/>
        <w:rPr>
          <w:rFonts w:asciiTheme="majorHAnsi" w:hAnsiTheme="majorHAnsi" w:cs="Arial"/>
          <w:sz w:val="22"/>
          <w:szCs w:val="22"/>
          <w:u w:val="single"/>
        </w:rPr>
      </w:pPr>
    </w:p>
    <w:tbl>
      <w:tblPr>
        <w:tblStyle w:val="TableGrid"/>
        <w:tblW w:w="0" w:type="auto"/>
        <w:tblLook w:val="04A0" w:firstRow="1" w:lastRow="0" w:firstColumn="1" w:lastColumn="0" w:noHBand="0" w:noVBand="1"/>
      </w:tblPr>
      <w:tblGrid>
        <w:gridCol w:w="1915"/>
        <w:gridCol w:w="1915"/>
        <w:gridCol w:w="1915"/>
        <w:gridCol w:w="1915"/>
        <w:gridCol w:w="1916"/>
      </w:tblGrid>
      <w:tr w:rsidR="00EF1525" w:rsidRPr="00EF1525" w14:paraId="15B029DE" w14:textId="77777777" w:rsidTr="007E4DBA">
        <w:tc>
          <w:tcPr>
            <w:tcW w:w="1915" w:type="dxa"/>
          </w:tcPr>
          <w:p w14:paraId="72B76C0B" w14:textId="77777777" w:rsidR="00EF1525" w:rsidRPr="00EF1525" w:rsidRDefault="00EF1525" w:rsidP="007E4DBA">
            <w:pPr>
              <w:pStyle w:val="normal0"/>
              <w:jc w:val="center"/>
              <w:rPr>
                <w:rFonts w:asciiTheme="majorHAnsi" w:hAnsiTheme="majorHAnsi" w:cs="Arial"/>
                <w:sz w:val="22"/>
                <w:szCs w:val="22"/>
              </w:rPr>
            </w:pPr>
            <w:r w:rsidRPr="00EF1525">
              <w:rPr>
                <w:rFonts w:asciiTheme="majorHAnsi" w:hAnsiTheme="majorHAnsi" w:cs="Arial"/>
                <w:sz w:val="22"/>
                <w:szCs w:val="22"/>
              </w:rPr>
              <w:t>Category</w:t>
            </w:r>
          </w:p>
        </w:tc>
        <w:tc>
          <w:tcPr>
            <w:tcW w:w="1915" w:type="dxa"/>
          </w:tcPr>
          <w:p w14:paraId="01B8D970" w14:textId="77777777" w:rsidR="00EF1525" w:rsidRPr="00EF1525" w:rsidRDefault="00EF1525" w:rsidP="007E4DBA">
            <w:pPr>
              <w:pStyle w:val="normal0"/>
              <w:rPr>
                <w:rFonts w:asciiTheme="majorHAnsi" w:hAnsiTheme="majorHAnsi" w:cs="Arial"/>
                <w:sz w:val="22"/>
                <w:szCs w:val="22"/>
              </w:rPr>
            </w:pPr>
            <w:r w:rsidRPr="00EF1525">
              <w:rPr>
                <w:rFonts w:asciiTheme="majorHAnsi" w:hAnsiTheme="majorHAnsi" w:cs="Arial"/>
                <w:sz w:val="22"/>
                <w:szCs w:val="22"/>
              </w:rPr>
              <w:t>4</w:t>
            </w:r>
          </w:p>
        </w:tc>
        <w:tc>
          <w:tcPr>
            <w:tcW w:w="1915" w:type="dxa"/>
          </w:tcPr>
          <w:p w14:paraId="2B7A3F7B" w14:textId="77777777" w:rsidR="00EF1525" w:rsidRPr="00EF1525" w:rsidRDefault="00EF1525" w:rsidP="007E4DBA">
            <w:pPr>
              <w:pStyle w:val="normal0"/>
              <w:rPr>
                <w:rFonts w:asciiTheme="majorHAnsi" w:hAnsiTheme="majorHAnsi" w:cs="Arial"/>
                <w:sz w:val="22"/>
                <w:szCs w:val="22"/>
              </w:rPr>
            </w:pPr>
            <w:r w:rsidRPr="00EF1525">
              <w:rPr>
                <w:rFonts w:asciiTheme="majorHAnsi" w:hAnsiTheme="majorHAnsi" w:cs="Arial"/>
                <w:sz w:val="22"/>
                <w:szCs w:val="22"/>
              </w:rPr>
              <w:t>3</w:t>
            </w:r>
          </w:p>
        </w:tc>
        <w:tc>
          <w:tcPr>
            <w:tcW w:w="1915" w:type="dxa"/>
          </w:tcPr>
          <w:p w14:paraId="0BE22875" w14:textId="77777777" w:rsidR="00EF1525" w:rsidRPr="00EF1525" w:rsidRDefault="00EF1525" w:rsidP="007E4DBA">
            <w:pPr>
              <w:pStyle w:val="normal0"/>
              <w:rPr>
                <w:rFonts w:asciiTheme="majorHAnsi" w:hAnsiTheme="majorHAnsi" w:cs="Arial"/>
                <w:sz w:val="22"/>
                <w:szCs w:val="22"/>
              </w:rPr>
            </w:pPr>
            <w:r w:rsidRPr="00EF1525">
              <w:rPr>
                <w:rFonts w:asciiTheme="majorHAnsi" w:hAnsiTheme="majorHAnsi" w:cs="Arial"/>
                <w:sz w:val="22"/>
                <w:szCs w:val="22"/>
              </w:rPr>
              <w:t>2</w:t>
            </w:r>
          </w:p>
        </w:tc>
        <w:tc>
          <w:tcPr>
            <w:tcW w:w="1916" w:type="dxa"/>
          </w:tcPr>
          <w:p w14:paraId="7E36C1A7" w14:textId="77777777" w:rsidR="00EF1525" w:rsidRPr="00EF1525" w:rsidRDefault="00EF1525" w:rsidP="007E4DBA">
            <w:pPr>
              <w:pStyle w:val="normal0"/>
              <w:rPr>
                <w:rFonts w:asciiTheme="majorHAnsi" w:hAnsiTheme="majorHAnsi" w:cs="Arial"/>
                <w:sz w:val="22"/>
                <w:szCs w:val="22"/>
              </w:rPr>
            </w:pPr>
            <w:r w:rsidRPr="00EF1525">
              <w:rPr>
                <w:rFonts w:asciiTheme="majorHAnsi" w:hAnsiTheme="majorHAnsi" w:cs="Arial"/>
                <w:sz w:val="22"/>
                <w:szCs w:val="22"/>
              </w:rPr>
              <w:t>1</w:t>
            </w:r>
          </w:p>
        </w:tc>
      </w:tr>
      <w:tr w:rsidR="00EF1525" w:rsidRPr="00EF1525" w14:paraId="6B2F722D" w14:textId="77777777" w:rsidTr="007E4DBA">
        <w:tc>
          <w:tcPr>
            <w:tcW w:w="1915" w:type="dxa"/>
          </w:tcPr>
          <w:p w14:paraId="2242E96A" w14:textId="77777777" w:rsidR="00EF1525" w:rsidRPr="00EF1525" w:rsidRDefault="00EF1525" w:rsidP="007E4DBA">
            <w:pPr>
              <w:pStyle w:val="normal0"/>
              <w:rPr>
                <w:rFonts w:asciiTheme="majorHAnsi" w:hAnsiTheme="majorHAnsi" w:cs="Arial"/>
                <w:sz w:val="22"/>
                <w:szCs w:val="22"/>
              </w:rPr>
            </w:pPr>
            <w:r w:rsidRPr="00EF1525">
              <w:rPr>
                <w:rFonts w:asciiTheme="majorHAnsi" w:hAnsiTheme="majorHAnsi" w:cs="Arial"/>
                <w:sz w:val="22"/>
                <w:szCs w:val="22"/>
              </w:rPr>
              <w:t>Quality of Information</w:t>
            </w:r>
          </w:p>
        </w:tc>
        <w:tc>
          <w:tcPr>
            <w:tcW w:w="1915" w:type="dxa"/>
          </w:tcPr>
          <w:p w14:paraId="7C015116" w14:textId="3A90DE1B" w:rsidR="00EF1525" w:rsidRPr="00EF1525" w:rsidRDefault="00EF1525" w:rsidP="007E4DBA">
            <w:pPr>
              <w:pStyle w:val="normal0"/>
              <w:rPr>
                <w:rFonts w:asciiTheme="majorHAnsi" w:hAnsiTheme="majorHAnsi" w:cs="Arial"/>
                <w:sz w:val="22"/>
                <w:szCs w:val="22"/>
              </w:rPr>
            </w:pPr>
            <w:r w:rsidRPr="00EF1525">
              <w:rPr>
                <w:rFonts w:asciiTheme="majorHAnsi" w:hAnsiTheme="majorHAnsi" w:cs="Arial"/>
                <w:sz w:val="22"/>
                <w:szCs w:val="22"/>
              </w:rPr>
              <w:t>Information clearly</w:t>
            </w:r>
            <w:r>
              <w:rPr>
                <w:rFonts w:asciiTheme="majorHAnsi" w:hAnsiTheme="majorHAnsi" w:cs="Arial"/>
                <w:sz w:val="22"/>
                <w:szCs w:val="22"/>
              </w:rPr>
              <w:t xml:space="preserve"> relates to topic on Monarch butterfly life cycle</w:t>
            </w:r>
            <w:r w:rsidRPr="00EF1525">
              <w:rPr>
                <w:rFonts w:asciiTheme="majorHAnsi" w:hAnsiTheme="majorHAnsi" w:cs="Arial"/>
                <w:sz w:val="22"/>
                <w:szCs w:val="22"/>
              </w:rPr>
              <w:t>.  It includes several supporting details and/or examples.</w:t>
            </w:r>
          </w:p>
        </w:tc>
        <w:tc>
          <w:tcPr>
            <w:tcW w:w="1915" w:type="dxa"/>
          </w:tcPr>
          <w:p w14:paraId="5990A111" w14:textId="7EB3BC03" w:rsidR="00EF1525" w:rsidRPr="00EF1525" w:rsidRDefault="00EF1525" w:rsidP="007E4DBA">
            <w:pPr>
              <w:pStyle w:val="normal0"/>
              <w:rPr>
                <w:rFonts w:asciiTheme="majorHAnsi" w:hAnsiTheme="majorHAnsi" w:cs="Arial"/>
                <w:sz w:val="22"/>
                <w:szCs w:val="22"/>
              </w:rPr>
            </w:pPr>
            <w:r w:rsidRPr="00EF1525">
              <w:rPr>
                <w:rFonts w:asciiTheme="majorHAnsi" w:hAnsiTheme="majorHAnsi" w:cs="Arial"/>
                <w:sz w:val="22"/>
                <w:szCs w:val="22"/>
              </w:rPr>
              <w:t>Information clearly rel</w:t>
            </w:r>
            <w:r>
              <w:rPr>
                <w:rFonts w:asciiTheme="majorHAnsi" w:hAnsiTheme="majorHAnsi" w:cs="Arial"/>
                <w:sz w:val="22"/>
                <w:szCs w:val="22"/>
              </w:rPr>
              <w:t>ates to the topic on Monarch butterfly life cycle</w:t>
            </w:r>
            <w:r w:rsidRPr="00EF1525">
              <w:rPr>
                <w:rFonts w:asciiTheme="majorHAnsi" w:hAnsiTheme="majorHAnsi" w:cs="Arial"/>
                <w:sz w:val="22"/>
                <w:szCs w:val="22"/>
              </w:rPr>
              <w:t>.  It provides one or two supporting details and/or examples.</w:t>
            </w:r>
          </w:p>
        </w:tc>
        <w:tc>
          <w:tcPr>
            <w:tcW w:w="1915" w:type="dxa"/>
          </w:tcPr>
          <w:p w14:paraId="1C7FEE8E" w14:textId="1E6BFFEC" w:rsidR="00EF1525" w:rsidRPr="00EF1525" w:rsidRDefault="00EF1525" w:rsidP="00EF1525">
            <w:pPr>
              <w:pStyle w:val="normal0"/>
              <w:rPr>
                <w:rFonts w:asciiTheme="majorHAnsi" w:hAnsiTheme="majorHAnsi" w:cs="Arial"/>
                <w:sz w:val="22"/>
                <w:szCs w:val="22"/>
              </w:rPr>
            </w:pPr>
            <w:r w:rsidRPr="00EF1525">
              <w:rPr>
                <w:rFonts w:asciiTheme="majorHAnsi" w:hAnsiTheme="majorHAnsi" w:cs="Arial"/>
                <w:sz w:val="22"/>
                <w:szCs w:val="22"/>
              </w:rPr>
              <w:t>Information clearly relates to the topic on</w:t>
            </w:r>
            <w:r>
              <w:rPr>
                <w:rFonts w:asciiTheme="majorHAnsi" w:hAnsiTheme="majorHAnsi" w:cs="Arial"/>
                <w:sz w:val="22"/>
                <w:szCs w:val="22"/>
              </w:rPr>
              <w:t xml:space="preserve"> Monarch butterfly life cycle</w:t>
            </w:r>
            <w:r w:rsidRPr="00EF1525">
              <w:rPr>
                <w:rFonts w:asciiTheme="majorHAnsi" w:hAnsiTheme="majorHAnsi" w:cs="Arial"/>
                <w:sz w:val="22"/>
                <w:szCs w:val="22"/>
              </w:rPr>
              <w:t>. No details and/or examples are given.</w:t>
            </w:r>
          </w:p>
        </w:tc>
        <w:tc>
          <w:tcPr>
            <w:tcW w:w="1916" w:type="dxa"/>
          </w:tcPr>
          <w:p w14:paraId="72EF8E35" w14:textId="1D194FA7" w:rsidR="00EF1525" w:rsidRPr="00EF1525" w:rsidRDefault="00EF1525" w:rsidP="00EF1525">
            <w:pPr>
              <w:pStyle w:val="normal0"/>
              <w:rPr>
                <w:rFonts w:asciiTheme="majorHAnsi" w:hAnsiTheme="majorHAnsi" w:cs="Arial"/>
                <w:sz w:val="22"/>
                <w:szCs w:val="22"/>
              </w:rPr>
            </w:pPr>
            <w:r w:rsidRPr="00EF1525">
              <w:rPr>
                <w:rFonts w:asciiTheme="majorHAnsi" w:hAnsiTheme="majorHAnsi" w:cs="Arial"/>
                <w:sz w:val="22"/>
                <w:szCs w:val="22"/>
              </w:rPr>
              <w:t xml:space="preserve">Information has little or nothing to do with the topic on </w:t>
            </w:r>
            <w:r>
              <w:rPr>
                <w:rFonts w:asciiTheme="majorHAnsi" w:hAnsiTheme="majorHAnsi" w:cs="Arial"/>
                <w:sz w:val="22"/>
                <w:szCs w:val="22"/>
              </w:rPr>
              <w:t>Monarch butterfly life cycle.</w:t>
            </w:r>
          </w:p>
        </w:tc>
      </w:tr>
      <w:tr w:rsidR="00EF1525" w:rsidRPr="00EF1525" w14:paraId="21542107" w14:textId="77777777" w:rsidTr="007E4DBA">
        <w:tc>
          <w:tcPr>
            <w:tcW w:w="1915" w:type="dxa"/>
          </w:tcPr>
          <w:p w14:paraId="163C09FB" w14:textId="77777777" w:rsidR="00EF1525" w:rsidRPr="00EF1525" w:rsidRDefault="00EF1525" w:rsidP="007E4DBA">
            <w:pPr>
              <w:pStyle w:val="normal0"/>
              <w:rPr>
                <w:rFonts w:asciiTheme="majorHAnsi" w:hAnsiTheme="majorHAnsi" w:cs="Arial"/>
                <w:sz w:val="22"/>
                <w:szCs w:val="22"/>
              </w:rPr>
            </w:pPr>
            <w:r w:rsidRPr="00EF1525">
              <w:rPr>
                <w:rFonts w:asciiTheme="majorHAnsi" w:hAnsiTheme="majorHAnsi" w:cs="Arial"/>
                <w:sz w:val="22"/>
                <w:szCs w:val="22"/>
              </w:rPr>
              <w:t>Mechanics</w:t>
            </w:r>
          </w:p>
        </w:tc>
        <w:tc>
          <w:tcPr>
            <w:tcW w:w="1915" w:type="dxa"/>
          </w:tcPr>
          <w:p w14:paraId="1857AFBD" w14:textId="77777777" w:rsidR="00EF1525" w:rsidRPr="00EF1525" w:rsidRDefault="00EF1525" w:rsidP="007E4DBA">
            <w:pPr>
              <w:pStyle w:val="normal0"/>
              <w:rPr>
                <w:rFonts w:asciiTheme="majorHAnsi" w:hAnsiTheme="majorHAnsi" w:cs="Arial"/>
                <w:sz w:val="22"/>
                <w:szCs w:val="22"/>
              </w:rPr>
            </w:pPr>
            <w:r w:rsidRPr="00EF1525">
              <w:rPr>
                <w:rFonts w:asciiTheme="majorHAnsi" w:hAnsiTheme="majorHAnsi" w:cs="Arial"/>
                <w:sz w:val="22"/>
                <w:szCs w:val="22"/>
              </w:rPr>
              <w:t>No grammatical, spelling, or punctuation errors.</w:t>
            </w:r>
          </w:p>
        </w:tc>
        <w:tc>
          <w:tcPr>
            <w:tcW w:w="1915" w:type="dxa"/>
          </w:tcPr>
          <w:p w14:paraId="76FD990F" w14:textId="77777777" w:rsidR="00EF1525" w:rsidRPr="00EF1525" w:rsidRDefault="00EF1525" w:rsidP="007E4DBA">
            <w:pPr>
              <w:pStyle w:val="normal0"/>
              <w:rPr>
                <w:rFonts w:asciiTheme="majorHAnsi" w:hAnsiTheme="majorHAnsi" w:cs="Arial"/>
                <w:sz w:val="22"/>
                <w:szCs w:val="22"/>
              </w:rPr>
            </w:pPr>
            <w:r w:rsidRPr="00EF1525">
              <w:rPr>
                <w:rFonts w:asciiTheme="majorHAnsi" w:hAnsiTheme="majorHAnsi" w:cs="Arial"/>
                <w:sz w:val="22"/>
                <w:szCs w:val="22"/>
              </w:rPr>
              <w:t>Almost no grammatical, spelling or punctuation errors.</w:t>
            </w:r>
          </w:p>
        </w:tc>
        <w:tc>
          <w:tcPr>
            <w:tcW w:w="1915" w:type="dxa"/>
          </w:tcPr>
          <w:p w14:paraId="79E5C583" w14:textId="77777777" w:rsidR="00EF1525" w:rsidRPr="00EF1525" w:rsidRDefault="00EF1525" w:rsidP="007E4DBA">
            <w:pPr>
              <w:pStyle w:val="normal0"/>
              <w:rPr>
                <w:rFonts w:asciiTheme="majorHAnsi" w:hAnsiTheme="majorHAnsi" w:cs="Arial"/>
                <w:sz w:val="22"/>
                <w:szCs w:val="22"/>
              </w:rPr>
            </w:pPr>
            <w:r w:rsidRPr="00EF1525">
              <w:rPr>
                <w:rFonts w:asciiTheme="majorHAnsi" w:hAnsiTheme="majorHAnsi" w:cs="Arial"/>
                <w:sz w:val="22"/>
                <w:szCs w:val="22"/>
              </w:rPr>
              <w:t>A few grammatical, spelling, or punctuation errors.</w:t>
            </w:r>
          </w:p>
        </w:tc>
        <w:tc>
          <w:tcPr>
            <w:tcW w:w="1916" w:type="dxa"/>
          </w:tcPr>
          <w:p w14:paraId="7ED73689" w14:textId="77777777" w:rsidR="00EF1525" w:rsidRPr="00EF1525" w:rsidRDefault="00EF1525" w:rsidP="007E4DBA">
            <w:pPr>
              <w:pStyle w:val="normal0"/>
              <w:rPr>
                <w:rFonts w:asciiTheme="majorHAnsi" w:hAnsiTheme="majorHAnsi" w:cs="Arial"/>
                <w:sz w:val="22"/>
                <w:szCs w:val="22"/>
              </w:rPr>
            </w:pPr>
            <w:r w:rsidRPr="00EF1525">
              <w:rPr>
                <w:rFonts w:asciiTheme="majorHAnsi" w:hAnsiTheme="majorHAnsi" w:cs="Arial"/>
                <w:sz w:val="22"/>
                <w:szCs w:val="22"/>
              </w:rPr>
              <w:t>Many grammatical, spelling, or punctuation errors.</w:t>
            </w:r>
          </w:p>
        </w:tc>
      </w:tr>
      <w:tr w:rsidR="00EF1525" w:rsidRPr="00EF1525" w14:paraId="7F4EC645" w14:textId="77777777" w:rsidTr="007E4DBA">
        <w:tc>
          <w:tcPr>
            <w:tcW w:w="1915" w:type="dxa"/>
          </w:tcPr>
          <w:p w14:paraId="3383DBBE" w14:textId="77777777" w:rsidR="00EF1525" w:rsidRPr="00EF1525" w:rsidRDefault="00EF1525" w:rsidP="007E4DBA">
            <w:pPr>
              <w:pStyle w:val="normal0"/>
              <w:rPr>
                <w:rFonts w:asciiTheme="majorHAnsi" w:hAnsiTheme="majorHAnsi" w:cs="Arial"/>
                <w:sz w:val="22"/>
                <w:szCs w:val="22"/>
              </w:rPr>
            </w:pPr>
            <w:r w:rsidRPr="00EF1525">
              <w:rPr>
                <w:rFonts w:asciiTheme="majorHAnsi" w:hAnsiTheme="majorHAnsi" w:cs="Arial"/>
                <w:sz w:val="22"/>
                <w:szCs w:val="22"/>
              </w:rPr>
              <w:t>Diagrams &amp; Illustrations</w:t>
            </w:r>
          </w:p>
        </w:tc>
        <w:tc>
          <w:tcPr>
            <w:tcW w:w="1915" w:type="dxa"/>
          </w:tcPr>
          <w:p w14:paraId="6491C576" w14:textId="425CDCA8" w:rsidR="00EF1525" w:rsidRPr="00EF1525" w:rsidRDefault="00EF1525" w:rsidP="00EF1525">
            <w:pPr>
              <w:pStyle w:val="normal0"/>
              <w:rPr>
                <w:rFonts w:asciiTheme="majorHAnsi" w:hAnsiTheme="majorHAnsi" w:cs="Arial"/>
                <w:sz w:val="22"/>
                <w:szCs w:val="22"/>
              </w:rPr>
            </w:pPr>
            <w:r w:rsidRPr="00EF1525">
              <w:rPr>
                <w:rFonts w:asciiTheme="majorHAnsi" w:hAnsiTheme="majorHAnsi" w:cs="Arial"/>
                <w:sz w:val="22"/>
                <w:szCs w:val="22"/>
              </w:rPr>
              <w:t xml:space="preserve">Diagrams and Illustration are neat, accurate, and add to the reader’s understanding of the topic on </w:t>
            </w:r>
            <w:r>
              <w:rPr>
                <w:rFonts w:asciiTheme="majorHAnsi" w:hAnsiTheme="majorHAnsi" w:cs="Arial"/>
                <w:sz w:val="22"/>
                <w:szCs w:val="22"/>
              </w:rPr>
              <w:t>Monarch butterfly life cycle.</w:t>
            </w:r>
          </w:p>
        </w:tc>
        <w:tc>
          <w:tcPr>
            <w:tcW w:w="1915" w:type="dxa"/>
          </w:tcPr>
          <w:p w14:paraId="47513DF9" w14:textId="7309EB93" w:rsidR="00EF1525" w:rsidRPr="00EF1525" w:rsidRDefault="00EF1525" w:rsidP="00EF1525">
            <w:pPr>
              <w:pStyle w:val="normal0"/>
              <w:rPr>
                <w:rFonts w:asciiTheme="majorHAnsi" w:hAnsiTheme="majorHAnsi" w:cs="Arial"/>
                <w:sz w:val="22"/>
                <w:szCs w:val="22"/>
              </w:rPr>
            </w:pPr>
            <w:r w:rsidRPr="00EF1525">
              <w:rPr>
                <w:rFonts w:asciiTheme="majorHAnsi" w:hAnsiTheme="majorHAnsi" w:cs="Arial"/>
                <w:sz w:val="22"/>
                <w:szCs w:val="22"/>
              </w:rPr>
              <w:t xml:space="preserve">Diagrams and illustrations are accurate and add to the reader’s understanding of the topic on </w:t>
            </w:r>
            <w:r>
              <w:rPr>
                <w:rFonts w:asciiTheme="majorHAnsi" w:hAnsiTheme="majorHAnsi" w:cs="Arial"/>
                <w:sz w:val="22"/>
                <w:szCs w:val="22"/>
              </w:rPr>
              <w:t>Monarch butterfly life cycle.</w:t>
            </w:r>
          </w:p>
        </w:tc>
        <w:tc>
          <w:tcPr>
            <w:tcW w:w="1915" w:type="dxa"/>
          </w:tcPr>
          <w:p w14:paraId="12C347D6" w14:textId="2409AB14" w:rsidR="00EF1525" w:rsidRPr="00EF1525" w:rsidRDefault="00EF1525" w:rsidP="00EF1525">
            <w:pPr>
              <w:pStyle w:val="normal0"/>
              <w:rPr>
                <w:rFonts w:asciiTheme="majorHAnsi" w:hAnsiTheme="majorHAnsi" w:cs="Arial"/>
                <w:sz w:val="22"/>
                <w:szCs w:val="22"/>
              </w:rPr>
            </w:pPr>
            <w:r w:rsidRPr="00EF1525">
              <w:rPr>
                <w:rFonts w:asciiTheme="majorHAnsi" w:hAnsiTheme="majorHAnsi" w:cs="Arial"/>
                <w:sz w:val="22"/>
                <w:szCs w:val="22"/>
              </w:rPr>
              <w:t xml:space="preserve">Diagrams and illustrations are neat and accurate and sometimes add to the reader’s understanding of the topic on </w:t>
            </w:r>
            <w:r>
              <w:rPr>
                <w:rFonts w:asciiTheme="majorHAnsi" w:hAnsiTheme="majorHAnsi" w:cs="Arial"/>
                <w:sz w:val="22"/>
                <w:szCs w:val="22"/>
              </w:rPr>
              <w:t>Monarch butterfly life cycle.</w:t>
            </w:r>
          </w:p>
        </w:tc>
        <w:tc>
          <w:tcPr>
            <w:tcW w:w="1916" w:type="dxa"/>
          </w:tcPr>
          <w:p w14:paraId="68A79011" w14:textId="567B8867" w:rsidR="00EF1525" w:rsidRPr="00EF1525" w:rsidRDefault="00EF1525" w:rsidP="007E4DBA">
            <w:pPr>
              <w:pStyle w:val="normal0"/>
              <w:rPr>
                <w:rFonts w:asciiTheme="majorHAnsi" w:hAnsiTheme="majorHAnsi" w:cs="Arial"/>
                <w:sz w:val="22"/>
                <w:szCs w:val="22"/>
              </w:rPr>
            </w:pPr>
            <w:r w:rsidRPr="00EF1525">
              <w:rPr>
                <w:rFonts w:asciiTheme="majorHAnsi" w:hAnsiTheme="majorHAnsi" w:cs="Arial"/>
                <w:sz w:val="22"/>
                <w:szCs w:val="22"/>
              </w:rPr>
              <w:t>Diagrams and illustrations are not accurate OR do not add to the reader’s understanding of the topic</w:t>
            </w:r>
            <w:r>
              <w:rPr>
                <w:rFonts w:asciiTheme="majorHAnsi" w:hAnsiTheme="majorHAnsi" w:cs="Arial"/>
                <w:sz w:val="22"/>
                <w:szCs w:val="22"/>
              </w:rPr>
              <w:t xml:space="preserve"> on Monarch butterfly life cycle.</w:t>
            </w:r>
          </w:p>
        </w:tc>
      </w:tr>
      <w:tr w:rsidR="00EF1525" w:rsidRPr="00EF1525" w14:paraId="29B1C786" w14:textId="77777777" w:rsidTr="007E4DBA">
        <w:tc>
          <w:tcPr>
            <w:tcW w:w="1915" w:type="dxa"/>
          </w:tcPr>
          <w:p w14:paraId="0C194D11" w14:textId="77777777" w:rsidR="00EF1525" w:rsidRPr="00EF1525" w:rsidRDefault="00EF1525" w:rsidP="007E4DBA">
            <w:pPr>
              <w:pStyle w:val="normal0"/>
              <w:rPr>
                <w:rFonts w:asciiTheme="majorHAnsi" w:hAnsiTheme="majorHAnsi" w:cs="Arial"/>
                <w:sz w:val="22"/>
                <w:szCs w:val="22"/>
              </w:rPr>
            </w:pPr>
            <w:r w:rsidRPr="00EF1525">
              <w:rPr>
                <w:rFonts w:asciiTheme="majorHAnsi" w:hAnsiTheme="majorHAnsi" w:cs="Arial"/>
                <w:sz w:val="22"/>
                <w:szCs w:val="22"/>
              </w:rPr>
              <w:t xml:space="preserve">Notes </w:t>
            </w:r>
          </w:p>
        </w:tc>
        <w:tc>
          <w:tcPr>
            <w:tcW w:w="1915" w:type="dxa"/>
          </w:tcPr>
          <w:p w14:paraId="41AE2C5D" w14:textId="77777777" w:rsidR="00EF1525" w:rsidRPr="00EF1525" w:rsidRDefault="00EF1525" w:rsidP="007E4DBA">
            <w:pPr>
              <w:pStyle w:val="normal0"/>
              <w:rPr>
                <w:rFonts w:asciiTheme="majorHAnsi" w:hAnsiTheme="majorHAnsi" w:cs="Arial"/>
                <w:sz w:val="22"/>
                <w:szCs w:val="22"/>
              </w:rPr>
            </w:pPr>
            <w:r w:rsidRPr="00EF1525">
              <w:rPr>
                <w:rFonts w:asciiTheme="majorHAnsi" w:hAnsiTheme="majorHAnsi" w:cs="Arial"/>
                <w:sz w:val="22"/>
                <w:szCs w:val="22"/>
              </w:rPr>
              <w:t>Notes are recorded and organized in an extremely neat and orderly fashion.</w:t>
            </w:r>
          </w:p>
        </w:tc>
        <w:tc>
          <w:tcPr>
            <w:tcW w:w="1915" w:type="dxa"/>
          </w:tcPr>
          <w:p w14:paraId="51E8C58C" w14:textId="77777777" w:rsidR="00EF1525" w:rsidRPr="00EF1525" w:rsidRDefault="00EF1525" w:rsidP="007E4DBA">
            <w:pPr>
              <w:pStyle w:val="normal0"/>
              <w:rPr>
                <w:rFonts w:asciiTheme="majorHAnsi" w:hAnsiTheme="majorHAnsi" w:cs="Arial"/>
                <w:sz w:val="22"/>
                <w:szCs w:val="22"/>
              </w:rPr>
            </w:pPr>
            <w:r w:rsidRPr="00EF1525">
              <w:rPr>
                <w:rFonts w:asciiTheme="majorHAnsi" w:hAnsiTheme="majorHAnsi" w:cs="Arial"/>
                <w:sz w:val="22"/>
                <w:szCs w:val="22"/>
              </w:rPr>
              <w:t>Notes are recorded legibly and are somewhat organized.</w:t>
            </w:r>
          </w:p>
        </w:tc>
        <w:tc>
          <w:tcPr>
            <w:tcW w:w="1915" w:type="dxa"/>
          </w:tcPr>
          <w:p w14:paraId="69EF7CED" w14:textId="77777777" w:rsidR="00EF1525" w:rsidRPr="00EF1525" w:rsidRDefault="00EF1525" w:rsidP="007E4DBA">
            <w:pPr>
              <w:pStyle w:val="normal0"/>
              <w:rPr>
                <w:rFonts w:asciiTheme="majorHAnsi" w:hAnsiTheme="majorHAnsi" w:cs="Arial"/>
                <w:sz w:val="22"/>
                <w:szCs w:val="22"/>
              </w:rPr>
            </w:pPr>
            <w:r w:rsidRPr="00EF1525">
              <w:rPr>
                <w:rFonts w:asciiTheme="majorHAnsi" w:hAnsiTheme="majorHAnsi" w:cs="Arial"/>
                <w:sz w:val="22"/>
                <w:szCs w:val="22"/>
              </w:rPr>
              <w:t>Notes are recorded.</w:t>
            </w:r>
          </w:p>
        </w:tc>
        <w:tc>
          <w:tcPr>
            <w:tcW w:w="1916" w:type="dxa"/>
          </w:tcPr>
          <w:p w14:paraId="23986D9C" w14:textId="77777777" w:rsidR="00EF1525" w:rsidRPr="00EF1525" w:rsidRDefault="00EF1525" w:rsidP="007E4DBA">
            <w:pPr>
              <w:pStyle w:val="normal0"/>
              <w:rPr>
                <w:rFonts w:asciiTheme="majorHAnsi" w:hAnsiTheme="majorHAnsi" w:cs="Arial"/>
                <w:sz w:val="22"/>
                <w:szCs w:val="22"/>
              </w:rPr>
            </w:pPr>
            <w:r w:rsidRPr="00EF1525">
              <w:rPr>
                <w:rFonts w:asciiTheme="majorHAnsi" w:hAnsiTheme="majorHAnsi" w:cs="Arial"/>
                <w:sz w:val="22"/>
                <w:szCs w:val="22"/>
              </w:rPr>
              <w:t>Notes are recorded only with peer/teacher assistance and reminders.</w:t>
            </w:r>
          </w:p>
        </w:tc>
      </w:tr>
    </w:tbl>
    <w:p w14:paraId="01F6FFD4" w14:textId="77777777" w:rsidR="00EF1525" w:rsidRDefault="00EF1525" w:rsidP="007737DF">
      <w:pPr>
        <w:spacing w:before="2" w:after="2"/>
        <w:rPr>
          <w:rFonts w:asciiTheme="majorHAnsi" w:hAnsiTheme="majorHAnsi" w:cs="Times New Roman"/>
          <w:bCs/>
          <w:color w:val="000000"/>
          <w:sz w:val="22"/>
          <w:szCs w:val="22"/>
        </w:rPr>
      </w:pPr>
    </w:p>
    <w:p w14:paraId="1F1C58BA" w14:textId="240083D7" w:rsidR="002F452A" w:rsidRDefault="002F452A" w:rsidP="007737DF">
      <w:pPr>
        <w:spacing w:before="2" w:after="2"/>
        <w:rPr>
          <w:rFonts w:asciiTheme="majorHAnsi" w:hAnsiTheme="majorHAnsi" w:cs="Times New Roman"/>
          <w:bCs/>
          <w:color w:val="000000"/>
          <w:sz w:val="22"/>
          <w:szCs w:val="22"/>
        </w:rPr>
      </w:pPr>
    </w:p>
    <w:p w14:paraId="1D849C95" w14:textId="77777777" w:rsidR="002F452A" w:rsidRDefault="002F452A" w:rsidP="007737DF">
      <w:pPr>
        <w:spacing w:before="2" w:after="2"/>
        <w:rPr>
          <w:rFonts w:asciiTheme="majorHAnsi" w:hAnsiTheme="majorHAnsi" w:cs="Times New Roman"/>
          <w:bCs/>
          <w:color w:val="000000"/>
          <w:sz w:val="22"/>
          <w:szCs w:val="22"/>
        </w:rPr>
      </w:pPr>
    </w:p>
    <w:p w14:paraId="23DE5FB7" w14:textId="77777777" w:rsidR="002F452A" w:rsidRPr="00EF1525" w:rsidRDefault="002F452A" w:rsidP="007737DF">
      <w:pPr>
        <w:spacing w:before="2" w:after="2"/>
        <w:rPr>
          <w:rFonts w:asciiTheme="majorHAnsi" w:hAnsiTheme="majorHAnsi" w:cs="Times New Roman"/>
          <w:bCs/>
          <w:color w:val="000000"/>
          <w:sz w:val="22"/>
          <w:szCs w:val="22"/>
        </w:rPr>
      </w:pPr>
    </w:p>
    <w:sectPr w:rsidR="002F452A" w:rsidRPr="00EF152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73DD2" w14:textId="77777777" w:rsidR="00521939" w:rsidRDefault="00521939">
      <w:r>
        <w:separator/>
      </w:r>
    </w:p>
  </w:endnote>
  <w:endnote w:type="continuationSeparator" w:id="0">
    <w:p w14:paraId="21D717BA" w14:textId="77777777" w:rsidR="00521939" w:rsidRDefault="0052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45972"/>
      <w:docPartObj>
        <w:docPartGallery w:val="Page Numbers (Bottom of Page)"/>
        <w:docPartUnique/>
      </w:docPartObj>
    </w:sdtPr>
    <w:sdtEndPr>
      <w:rPr>
        <w:noProof/>
      </w:rPr>
    </w:sdtEndPr>
    <w:sdtContent>
      <w:p w14:paraId="0EF1F2D9" w14:textId="77777777" w:rsidR="00521939" w:rsidRDefault="00521939">
        <w:pPr>
          <w:pStyle w:val="Footer"/>
          <w:jc w:val="right"/>
        </w:pPr>
        <w:r>
          <w:fldChar w:fldCharType="begin"/>
        </w:r>
        <w:r>
          <w:instrText xml:space="preserve"> PAGE   \* MERGEFORMAT </w:instrText>
        </w:r>
        <w:r>
          <w:fldChar w:fldCharType="separate"/>
        </w:r>
        <w:r w:rsidR="002C362D">
          <w:rPr>
            <w:noProof/>
          </w:rPr>
          <w:t>1</w:t>
        </w:r>
        <w:r>
          <w:rPr>
            <w:noProof/>
          </w:rPr>
          <w:fldChar w:fldCharType="end"/>
        </w:r>
      </w:p>
    </w:sdtContent>
  </w:sdt>
  <w:p w14:paraId="72FE266D" w14:textId="77777777" w:rsidR="00521939" w:rsidRDefault="0052193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0E7B5" w14:textId="77777777" w:rsidR="00521939" w:rsidRDefault="00521939">
      <w:r>
        <w:separator/>
      </w:r>
    </w:p>
  </w:footnote>
  <w:footnote w:type="continuationSeparator" w:id="0">
    <w:p w14:paraId="63E8F01E" w14:textId="77777777" w:rsidR="00521939" w:rsidRDefault="005219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49C"/>
    <w:multiLevelType w:val="hybridMultilevel"/>
    <w:tmpl w:val="0A8E581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nsid w:val="04A676A8"/>
    <w:multiLevelType w:val="hybridMultilevel"/>
    <w:tmpl w:val="D94A72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0B64333A"/>
    <w:multiLevelType w:val="hybridMultilevel"/>
    <w:tmpl w:val="B7A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6756F"/>
    <w:multiLevelType w:val="hybridMultilevel"/>
    <w:tmpl w:val="28D26C4A"/>
    <w:lvl w:ilvl="0" w:tplc="B3DA48DA">
      <w:numFmt w:val="bullet"/>
      <w:lvlText w:val="-"/>
      <w:lvlJc w:val="left"/>
      <w:pPr>
        <w:ind w:left="420" w:hanging="360"/>
      </w:pPr>
      <w:rPr>
        <w:rFonts w:ascii="Arial" w:eastAsiaTheme="minorEastAsia" w:hAnsi="Arial"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0CF13B0B"/>
    <w:multiLevelType w:val="hybridMultilevel"/>
    <w:tmpl w:val="C79AFFA2"/>
    <w:lvl w:ilvl="0" w:tplc="0409000F">
      <w:start w:val="1"/>
      <w:numFmt w:val="decimal"/>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5">
    <w:nsid w:val="17920003"/>
    <w:multiLevelType w:val="hybridMultilevel"/>
    <w:tmpl w:val="4892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455F9"/>
    <w:multiLevelType w:val="hybridMultilevel"/>
    <w:tmpl w:val="F96C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1839F7"/>
    <w:multiLevelType w:val="hybridMultilevel"/>
    <w:tmpl w:val="E3EC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F73CFE"/>
    <w:multiLevelType w:val="hybridMultilevel"/>
    <w:tmpl w:val="16DA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C469DF"/>
    <w:multiLevelType w:val="hybridMultilevel"/>
    <w:tmpl w:val="D070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E0141"/>
    <w:multiLevelType w:val="hybridMultilevel"/>
    <w:tmpl w:val="AA6C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D76AA"/>
    <w:multiLevelType w:val="hybridMultilevel"/>
    <w:tmpl w:val="18E6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632EBF"/>
    <w:multiLevelType w:val="hybridMultilevel"/>
    <w:tmpl w:val="24DE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D33EE"/>
    <w:multiLevelType w:val="hybridMultilevel"/>
    <w:tmpl w:val="D62A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3B200C"/>
    <w:multiLevelType w:val="hybridMultilevel"/>
    <w:tmpl w:val="4126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3A5CA7"/>
    <w:multiLevelType w:val="hybridMultilevel"/>
    <w:tmpl w:val="7364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101ECA"/>
    <w:multiLevelType w:val="hybridMultilevel"/>
    <w:tmpl w:val="A37A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631E95"/>
    <w:multiLevelType w:val="hybridMultilevel"/>
    <w:tmpl w:val="E8D6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9172CD"/>
    <w:multiLevelType w:val="hybridMultilevel"/>
    <w:tmpl w:val="BE72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9A2A5F"/>
    <w:multiLevelType w:val="hybridMultilevel"/>
    <w:tmpl w:val="0282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28300A"/>
    <w:multiLevelType w:val="hybridMultilevel"/>
    <w:tmpl w:val="4592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F00D7B"/>
    <w:multiLevelType w:val="hybridMultilevel"/>
    <w:tmpl w:val="0AE0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4E6D0F"/>
    <w:multiLevelType w:val="hybridMultilevel"/>
    <w:tmpl w:val="2950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160268"/>
    <w:multiLevelType w:val="hybridMultilevel"/>
    <w:tmpl w:val="1582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5F5454"/>
    <w:multiLevelType w:val="hybridMultilevel"/>
    <w:tmpl w:val="C4C6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9B5705"/>
    <w:multiLevelType w:val="hybridMultilevel"/>
    <w:tmpl w:val="BA4A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540084"/>
    <w:multiLevelType w:val="hybridMultilevel"/>
    <w:tmpl w:val="1020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FA157A"/>
    <w:multiLevelType w:val="hybridMultilevel"/>
    <w:tmpl w:val="729A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5B387B"/>
    <w:multiLevelType w:val="hybridMultilevel"/>
    <w:tmpl w:val="E6FC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8B1AC3"/>
    <w:multiLevelType w:val="hybridMultilevel"/>
    <w:tmpl w:val="A8AC67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0">
    <w:nsid w:val="56442918"/>
    <w:multiLevelType w:val="hybridMultilevel"/>
    <w:tmpl w:val="777C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F45399"/>
    <w:multiLevelType w:val="hybridMultilevel"/>
    <w:tmpl w:val="9A9A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B64E83"/>
    <w:multiLevelType w:val="hybridMultilevel"/>
    <w:tmpl w:val="8A8C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DE0EF0"/>
    <w:multiLevelType w:val="hybridMultilevel"/>
    <w:tmpl w:val="7AEC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186F13"/>
    <w:multiLevelType w:val="hybridMultilevel"/>
    <w:tmpl w:val="11BE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2E48D3"/>
    <w:multiLevelType w:val="hybridMultilevel"/>
    <w:tmpl w:val="33D4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DB0200"/>
    <w:multiLevelType w:val="hybridMultilevel"/>
    <w:tmpl w:val="E952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026BD4"/>
    <w:multiLevelType w:val="hybridMultilevel"/>
    <w:tmpl w:val="03F0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1539F8"/>
    <w:multiLevelType w:val="hybridMultilevel"/>
    <w:tmpl w:val="3C003342"/>
    <w:lvl w:ilvl="0" w:tplc="0409000F">
      <w:start w:val="1"/>
      <w:numFmt w:val="decimal"/>
      <w:lvlText w:val="%1."/>
      <w:lvlJc w:val="left"/>
      <w:pPr>
        <w:ind w:left="2206" w:hanging="360"/>
      </w:pPr>
    </w:lvl>
    <w:lvl w:ilvl="1" w:tplc="04090019" w:tentative="1">
      <w:start w:val="1"/>
      <w:numFmt w:val="lowerLetter"/>
      <w:lvlText w:val="%2."/>
      <w:lvlJc w:val="left"/>
      <w:pPr>
        <w:ind w:left="2926" w:hanging="360"/>
      </w:pPr>
    </w:lvl>
    <w:lvl w:ilvl="2" w:tplc="0409001B" w:tentative="1">
      <w:start w:val="1"/>
      <w:numFmt w:val="lowerRoman"/>
      <w:lvlText w:val="%3."/>
      <w:lvlJc w:val="right"/>
      <w:pPr>
        <w:ind w:left="3646" w:hanging="180"/>
      </w:pPr>
    </w:lvl>
    <w:lvl w:ilvl="3" w:tplc="0409000F" w:tentative="1">
      <w:start w:val="1"/>
      <w:numFmt w:val="decimal"/>
      <w:lvlText w:val="%4."/>
      <w:lvlJc w:val="left"/>
      <w:pPr>
        <w:ind w:left="4366" w:hanging="360"/>
      </w:pPr>
    </w:lvl>
    <w:lvl w:ilvl="4" w:tplc="04090019" w:tentative="1">
      <w:start w:val="1"/>
      <w:numFmt w:val="lowerLetter"/>
      <w:lvlText w:val="%5."/>
      <w:lvlJc w:val="left"/>
      <w:pPr>
        <w:ind w:left="5086" w:hanging="360"/>
      </w:pPr>
    </w:lvl>
    <w:lvl w:ilvl="5" w:tplc="0409001B" w:tentative="1">
      <w:start w:val="1"/>
      <w:numFmt w:val="lowerRoman"/>
      <w:lvlText w:val="%6."/>
      <w:lvlJc w:val="right"/>
      <w:pPr>
        <w:ind w:left="5806" w:hanging="180"/>
      </w:pPr>
    </w:lvl>
    <w:lvl w:ilvl="6" w:tplc="0409000F" w:tentative="1">
      <w:start w:val="1"/>
      <w:numFmt w:val="decimal"/>
      <w:lvlText w:val="%7."/>
      <w:lvlJc w:val="left"/>
      <w:pPr>
        <w:ind w:left="6526" w:hanging="360"/>
      </w:pPr>
    </w:lvl>
    <w:lvl w:ilvl="7" w:tplc="04090019" w:tentative="1">
      <w:start w:val="1"/>
      <w:numFmt w:val="lowerLetter"/>
      <w:lvlText w:val="%8."/>
      <w:lvlJc w:val="left"/>
      <w:pPr>
        <w:ind w:left="7246" w:hanging="360"/>
      </w:pPr>
    </w:lvl>
    <w:lvl w:ilvl="8" w:tplc="0409001B" w:tentative="1">
      <w:start w:val="1"/>
      <w:numFmt w:val="lowerRoman"/>
      <w:lvlText w:val="%9."/>
      <w:lvlJc w:val="right"/>
      <w:pPr>
        <w:ind w:left="7966" w:hanging="180"/>
      </w:pPr>
    </w:lvl>
  </w:abstractNum>
  <w:abstractNum w:abstractNumId="39">
    <w:nsid w:val="6CD03B6C"/>
    <w:multiLevelType w:val="hybridMultilevel"/>
    <w:tmpl w:val="B084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6913D7"/>
    <w:multiLevelType w:val="hybridMultilevel"/>
    <w:tmpl w:val="CC42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287A1B"/>
    <w:multiLevelType w:val="hybridMultilevel"/>
    <w:tmpl w:val="7D48D56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2">
    <w:nsid w:val="708E4281"/>
    <w:multiLevelType w:val="hybridMultilevel"/>
    <w:tmpl w:val="1EE6B65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nsid w:val="72D231AF"/>
    <w:multiLevelType w:val="hybridMultilevel"/>
    <w:tmpl w:val="8D94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336622"/>
    <w:multiLevelType w:val="hybridMultilevel"/>
    <w:tmpl w:val="CFC6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D614C9"/>
    <w:multiLevelType w:val="hybridMultilevel"/>
    <w:tmpl w:val="0F50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7A7168"/>
    <w:multiLevelType w:val="hybridMultilevel"/>
    <w:tmpl w:val="FBE6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
  </w:num>
  <w:num w:numId="4">
    <w:abstractNumId w:val="26"/>
  </w:num>
  <w:num w:numId="5">
    <w:abstractNumId w:val="34"/>
  </w:num>
  <w:num w:numId="6">
    <w:abstractNumId w:val="39"/>
  </w:num>
  <w:num w:numId="7">
    <w:abstractNumId w:val="23"/>
  </w:num>
  <w:num w:numId="8">
    <w:abstractNumId w:val="17"/>
  </w:num>
  <w:num w:numId="9">
    <w:abstractNumId w:val="35"/>
  </w:num>
  <w:num w:numId="10">
    <w:abstractNumId w:val="12"/>
  </w:num>
  <w:num w:numId="11">
    <w:abstractNumId w:val="8"/>
  </w:num>
  <w:num w:numId="12">
    <w:abstractNumId w:val="19"/>
  </w:num>
  <w:num w:numId="13">
    <w:abstractNumId w:val="40"/>
  </w:num>
  <w:num w:numId="14">
    <w:abstractNumId w:val="22"/>
  </w:num>
  <w:num w:numId="15">
    <w:abstractNumId w:val="15"/>
  </w:num>
  <w:num w:numId="16">
    <w:abstractNumId w:val="33"/>
  </w:num>
  <w:num w:numId="17">
    <w:abstractNumId w:val="6"/>
  </w:num>
  <w:num w:numId="18">
    <w:abstractNumId w:val="46"/>
  </w:num>
  <w:num w:numId="19">
    <w:abstractNumId w:val="36"/>
  </w:num>
  <w:num w:numId="20">
    <w:abstractNumId w:val="43"/>
  </w:num>
  <w:num w:numId="21">
    <w:abstractNumId w:val="11"/>
  </w:num>
  <w:num w:numId="22">
    <w:abstractNumId w:val="3"/>
  </w:num>
  <w:num w:numId="23">
    <w:abstractNumId w:val="28"/>
  </w:num>
  <w:num w:numId="24">
    <w:abstractNumId w:val="0"/>
  </w:num>
  <w:num w:numId="25">
    <w:abstractNumId w:val="42"/>
  </w:num>
  <w:num w:numId="26">
    <w:abstractNumId w:val="18"/>
  </w:num>
  <w:num w:numId="27">
    <w:abstractNumId w:val="10"/>
  </w:num>
  <w:num w:numId="28">
    <w:abstractNumId w:val="41"/>
  </w:num>
  <w:num w:numId="29">
    <w:abstractNumId w:val="9"/>
  </w:num>
  <w:num w:numId="30">
    <w:abstractNumId w:val="29"/>
  </w:num>
  <w:num w:numId="31">
    <w:abstractNumId w:val="30"/>
  </w:num>
  <w:num w:numId="32">
    <w:abstractNumId w:val="14"/>
  </w:num>
  <w:num w:numId="33">
    <w:abstractNumId w:val="24"/>
  </w:num>
  <w:num w:numId="34">
    <w:abstractNumId w:val="27"/>
  </w:num>
  <w:num w:numId="35">
    <w:abstractNumId w:val="25"/>
  </w:num>
  <w:num w:numId="36">
    <w:abstractNumId w:val="1"/>
  </w:num>
  <w:num w:numId="37">
    <w:abstractNumId w:val="20"/>
  </w:num>
  <w:num w:numId="38">
    <w:abstractNumId w:val="21"/>
  </w:num>
  <w:num w:numId="39">
    <w:abstractNumId w:val="7"/>
  </w:num>
  <w:num w:numId="40">
    <w:abstractNumId w:val="37"/>
  </w:num>
  <w:num w:numId="41">
    <w:abstractNumId w:val="45"/>
  </w:num>
  <w:num w:numId="42">
    <w:abstractNumId w:val="13"/>
  </w:num>
  <w:num w:numId="43">
    <w:abstractNumId w:val="44"/>
  </w:num>
  <w:num w:numId="44">
    <w:abstractNumId w:val="32"/>
  </w:num>
  <w:num w:numId="45">
    <w:abstractNumId w:val="31"/>
  </w:num>
  <w:num w:numId="46">
    <w:abstractNumId w:val="4"/>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0AD"/>
    <w:rsid w:val="00037C54"/>
    <w:rsid w:val="00056818"/>
    <w:rsid w:val="00077FFB"/>
    <w:rsid w:val="00090E5F"/>
    <w:rsid w:val="000A0537"/>
    <w:rsid w:val="000A6AE4"/>
    <w:rsid w:val="000B27AC"/>
    <w:rsid w:val="000C5F81"/>
    <w:rsid w:val="000C7C22"/>
    <w:rsid w:val="000E0A9C"/>
    <w:rsid w:val="00192CBD"/>
    <w:rsid w:val="001B7FAE"/>
    <w:rsid w:val="00211402"/>
    <w:rsid w:val="00224FCC"/>
    <w:rsid w:val="002679C5"/>
    <w:rsid w:val="00281A0D"/>
    <w:rsid w:val="00291CF1"/>
    <w:rsid w:val="002C0F49"/>
    <w:rsid w:val="002C362D"/>
    <w:rsid w:val="002F0D21"/>
    <w:rsid w:val="002F452A"/>
    <w:rsid w:val="00383FD3"/>
    <w:rsid w:val="0039080F"/>
    <w:rsid w:val="003D5036"/>
    <w:rsid w:val="003D52A7"/>
    <w:rsid w:val="0042434F"/>
    <w:rsid w:val="00440972"/>
    <w:rsid w:val="00446732"/>
    <w:rsid w:val="0048785D"/>
    <w:rsid w:val="00521939"/>
    <w:rsid w:val="005510C4"/>
    <w:rsid w:val="00554A1B"/>
    <w:rsid w:val="00554AD1"/>
    <w:rsid w:val="005C3D9A"/>
    <w:rsid w:val="005E12AC"/>
    <w:rsid w:val="00613A61"/>
    <w:rsid w:val="006344BF"/>
    <w:rsid w:val="00642695"/>
    <w:rsid w:val="006531F3"/>
    <w:rsid w:val="00766583"/>
    <w:rsid w:val="00771648"/>
    <w:rsid w:val="007737DF"/>
    <w:rsid w:val="00794315"/>
    <w:rsid w:val="007A4F3F"/>
    <w:rsid w:val="007A67E0"/>
    <w:rsid w:val="007B2BF3"/>
    <w:rsid w:val="007E4DBA"/>
    <w:rsid w:val="0080360C"/>
    <w:rsid w:val="00820E6E"/>
    <w:rsid w:val="008406BE"/>
    <w:rsid w:val="0088292C"/>
    <w:rsid w:val="008A2601"/>
    <w:rsid w:val="00901C2E"/>
    <w:rsid w:val="00935E9A"/>
    <w:rsid w:val="00941A1D"/>
    <w:rsid w:val="009F3F24"/>
    <w:rsid w:val="009F59F7"/>
    <w:rsid w:val="00A215B3"/>
    <w:rsid w:val="00A21764"/>
    <w:rsid w:val="00A225D8"/>
    <w:rsid w:val="00A83EDE"/>
    <w:rsid w:val="00AC5145"/>
    <w:rsid w:val="00AE0157"/>
    <w:rsid w:val="00AE3EBD"/>
    <w:rsid w:val="00AF6AE5"/>
    <w:rsid w:val="00B0132D"/>
    <w:rsid w:val="00B16329"/>
    <w:rsid w:val="00B2565F"/>
    <w:rsid w:val="00B87F55"/>
    <w:rsid w:val="00BC66E5"/>
    <w:rsid w:val="00C00321"/>
    <w:rsid w:val="00C14242"/>
    <w:rsid w:val="00C31468"/>
    <w:rsid w:val="00C90333"/>
    <w:rsid w:val="00CA4317"/>
    <w:rsid w:val="00D230AD"/>
    <w:rsid w:val="00D23F29"/>
    <w:rsid w:val="00D479D8"/>
    <w:rsid w:val="00E27358"/>
    <w:rsid w:val="00E606BE"/>
    <w:rsid w:val="00E61A82"/>
    <w:rsid w:val="00E967AE"/>
    <w:rsid w:val="00EC7B8B"/>
    <w:rsid w:val="00EF1525"/>
    <w:rsid w:val="00F00316"/>
    <w:rsid w:val="00F07138"/>
    <w:rsid w:val="00F110ED"/>
    <w:rsid w:val="00F24B2C"/>
    <w:rsid w:val="00F30427"/>
    <w:rsid w:val="00F33294"/>
    <w:rsid w:val="00F37848"/>
    <w:rsid w:val="00F67CBA"/>
    <w:rsid w:val="00FC6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D0C9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9D8"/>
    <w:pPr>
      <w:ind w:left="720"/>
      <w:contextualSpacing/>
    </w:pPr>
  </w:style>
  <w:style w:type="table" w:styleId="TableGrid">
    <w:name w:val="Table Grid"/>
    <w:basedOn w:val="TableNormal"/>
    <w:uiPriority w:val="59"/>
    <w:rsid w:val="00941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41A1D"/>
    <w:pPr>
      <w:tabs>
        <w:tab w:val="center" w:pos="4680"/>
        <w:tab w:val="right" w:pos="9360"/>
      </w:tabs>
    </w:pPr>
  </w:style>
  <w:style w:type="character" w:customStyle="1" w:styleId="FooterChar">
    <w:name w:val="Footer Char"/>
    <w:basedOn w:val="DefaultParagraphFont"/>
    <w:link w:val="Footer"/>
    <w:uiPriority w:val="99"/>
    <w:rsid w:val="00941A1D"/>
  </w:style>
  <w:style w:type="character" w:styleId="Hyperlink">
    <w:name w:val="Hyperlink"/>
    <w:basedOn w:val="DefaultParagraphFont"/>
    <w:uiPriority w:val="99"/>
    <w:unhideWhenUsed/>
    <w:rsid w:val="005C3D9A"/>
    <w:rPr>
      <w:color w:val="0000FF" w:themeColor="hyperlink"/>
      <w:u w:val="single"/>
    </w:rPr>
  </w:style>
  <w:style w:type="paragraph" w:customStyle="1" w:styleId="normal0">
    <w:name w:val="normal"/>
    <w:rsid w:val="00EF1525"/>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9D8"/>
    <w:pPr>
      <w:ind w:left="720"/>
      <w:contextualSpacing/>
    </w:pPr>
  </w:style>
  <w:style w:type="table" w:styleId="TableGrid">
    <w:name w:val="Table Grid"/>
    <w:basedOn w:val="TableNormal"/>
    <w:uiPriority w:val="59"/>
    <w:rsid w:val="00941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41A1D"/>
    <w:pPr>
      <w:tabs>
        <w:tab w:val="center" w:pos="4680"/>
        <w:tab w:val="right" w:pos="9360"/>
      </w:tabs>
    </w:pPr>
  </w:style>
  <w:style w:type="character" w:customStyle="1" w:styleId="FooterChar">
    <w:name w:val="Footer Char"/>
    <w:basedOn w:val="DefaultParagraphFont"/>
    <w:link w:val="Footer"/>
    <w:uiPriority w:val="99"/>
    <w:rsid w:val="00941A1D"/>
  </w:style>
  <w:style w:type="character" w:styleId="Hyperlink">
    <w:name w:val="Hyperlink"/>
    <w:basedOn w:val="DefaultParagraphFont"/>
    <w:uiPriority w:val="99"/>
    <w:unhideWhenUsed/>
    <w:rsid w:val="005C3D9A"/>
    <w:rPr>
      <w:color w:val="0000FF" w:themeColor="hyperlink"/>
      <w:u w:val="single"/>
    </w:rPr>
  </w:style>
  <w:style w:type="paragraph" w:customStyle="1" w:styleId="normal0">
    <w:name w:val="normal"/>
    <w:rsid w:val="00EF152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atgeotv.com/ca/great-migrations/videos/growing-up-butterfly"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uhedtpa.weebly.com/about.html" TargetMode="External"/><Relationship Id="rId9" Type="http://schemas.openxmlformats.org/officeDocument/2006/relationships/hyperlink" Target="http://cuhedtpa.weebly.com/about.html" TargetMode="External"/><Relationship Id="rId10" Type="http://schemas.openxmlformats.org/officeDocument/2006/relationships/hyperlink" Target="http://www.natgeotv.com/ca/great-migrations/videos/growing-up-butterf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5122</Words>
  <Characters>29202</Characters>
  <Application>Microsoft Macintosh Word</Application>
  <DocSecurity>0</DocSecurity>
  <Lines>243</Lines>
  <Paragraphs>68</Paragraphs>
  <ScaleCrop>false</ScaleCrop>
  <Company/>
  <LinksUpToDate>false</LinksUpToDate>
  <CharactersWithSpaces>34256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Anuhea Mertens</dc:creator>
  <cp:keywords/>
  <dc:description/>
  <cp:lastModifiedBy>Anuhea Mertens</cp:lastModifiedBy>
  <cp:revision>6</cp:revision>
  <dcterms:created xsi:type="dcterms:W3CDTF">2016-03-19T22:04:00Z</dcterms:created>
  <dcterms:modified xsi:type="dcterms:W3CDTF">2016-06-11T00:48:00Z</dcterms:modified>
</cp:coreProperties>
</file>